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FB" w:rsidRDefault="00A274FB" w:rsidP="00A274F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25195" cy="988695"/>
            <wp:effectExtent l="19050" t="0" r="825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4FB" w:rsidRPr="009E0C12" w:rsidRDefault="00A274FB" w:rsidP="00A274FB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A274FB" w:rsidRPr="009E0C12" w:rsidRDefault="00A274FB" w:rsidP="00A274FB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A274FB" w:rsidRDefault="00A274FB" w:rsidP="00A274F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A274FB" w:rsidRPr="00187052" w:rsidRDefault="005B4377" w:rsidP="00A274FB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_x0000_s1026" style="position:absolute;z-index:251660288" from="5.15pt,-.3pt" to="5.15pt,-.3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5.15pt,-.3pt" to="5.15pt,-.3pt">
            <v:stroke startarrowwidth="narrow" startarrowlength="short" endarrowwidth="narrow" endarrowlength="short"/>
          </v:line>
        </w:pict>
      </w:r>
    </w:p>
    <w:p w:rsidR="00A274FB" w:rsidRDefault="00A274FB" w:rsidP="00A274F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274FB" w:rsidRPr="00612F21" w:rsidRDefault="00A274FB" w:rsidP="00A274F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A274FB" w:rsidRDefault="00A274FB" w:rsidP="00A274FB">
      <w:pPr>
        <w:tabs>
          <w:tab w:val="left" w:pos="709"/>
        </w:tabs>
        <w:jc w:val="center"/>
        <w:rPr>
          <w:sz w:val="28"/>
          <w:szCs w:val="28"/>
        </w:rPr>
      </w:pPr>
    </w:p>
    <w:p w:rsidR="00A274FB" w:rsidRPr="00B31471" w:rsidRDefault="005B4377" w:rsidP="00A274F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05 ноября</w:t>
      </w:r>
      <w:r w:rsidR="00A274FB">
        <w:rPr>
          <w:sz w:val="28"/>
          <w:szCs w:val="28"/>
        </w:rPr>
        <w:t xml:space="preserve"> 2020 г.                                                                   </w:t>
      </w:r>
      <w:r>
        <w:rPr>
          <w:sz w:val="28"/>
          <w:szCs w:val="28"/>
        </w:rPr>
        <w:t xml:space="preserve">  </w:t>
      </w:r>
      <w:bookmarkStart w:id="0" w:name="_GoBack"/>
      <w:bookmarkEnd w:id="0"/>
      <w:r w:rsidR="00A274FB">
        <w:rPr>
          <w:sz w:val="28"/>
          <w:szCs w:val="28"/>
        </w:rPr>
        <w:t xml:space="preserve">   </w:t>
      </w:r>
      <w:r w:rsidR="00A274FB" w:rsidRPr="00B31471">
        <w:rPr>
          <w:sz w:val="28"/>
          <w:szCs w:val="28"/>
        </w:rPr>
        <w:t xml:space="preserve">№ </w:t>
      </w:r>
      <w:r>
        <w:rPr>
          <w:sz w:val="28"/>
          <w:szCs w:val="28"/>
        </w:rPr>
        <w:t>779-п</w:t>
      </w:r>
      <w:r w:rsidR="00A274FB" w:rsidRPr="00F22749">
        <w:rPr>
          <w:sz w:val="28"/>
          <w:szCs w:val="28"/>
          <w:u w:val="single"/>
        </w:rPr>
        <w:t xml:space="preserve">    </w:t>
      </w:r>
      <w:r w:rsidR="00A274FB" w:rsidRPr="00B31471">
        <w:rPr>
          <w:sz w:val="28"/>
          <w:szCs w:val="28"/>
          <w:u w:val="single"/>
        </w:rPr>
        <w:t xml:space="preserve">         </w:t>
      </w:r>
    </w:p>
    <w:p w:rsidR="00A274FB" w:rsidRDefault="00A274FB" w:rsidP="00A274FB">
      <w:pPr>
        <w:tabs>
          <w:tab w:val="left" w:pos="709"/>
        </w:tabs>
        <w:jc w:val="both"/>
        <w:rPr>
          <w:sz w:val="28"/>
          <w:szCs w:val="28"/>
        </w:rPr>
      </w:pPr>
    </w:p>
    <w:p w:rsidR="00A274FB" w:rsidRDefault="00A274FB" w:rsidP="00A274FB">
      <w:pPr>
        <w:tabs>
          <w:tab w:val="left" w:pos="709"/>
        </w:tabs>
        <w:jc w:val="both"/>
        <w:rPr>
          <w:sz w:val="28"/>
          <w:szCs w:val="28"/>
        </w:rPr>
      </w:pPr>
    </w:p>
    <w:p w:rsidR="00A274FB" w:rsidRDefault="00A274FB" w:rsidP="00A274F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подготовке </w:t>
      </w:r>
      <w:r w:rsidRPr="00187ACD">
        <w:rPr>
          <w:rFonts w:ascii="Times New Roman" w:hAnsi="Times New Roman" w:cs="Times New Roman"/>
          <w:sz w:val="28"/>
          <w:szCs w:val="28"/>
        </w:rPr>
        <w:t xml:space="preserve">проекта Правил землепользования и застройки муниципального образования – </w:t>
      </w:r>
      <w:proofErr w:type="spellStart"/>
      <w:r w:rsidRPr="00187ACD">
        <w:rPr>
          <w:rFonts w:ascii="Times New Roman" w:hAnsi="Times New Roman" w:cs="Times New Roman"/>
          <w:sz w:val="28"/>
          <w:szCs w:val="28"/>
        </w:rPr>
        <w:t>Шиловское</w:t>
      </w:r>
      <w:proofErr w:type="spellEnd"/>
      <w:r w:rsidRPr="00187ACD">
        <w:rPr>
          <w:rFonts w:ascii="Times New Roman" w:hAnsi="Times New Roman" w:cs="Times New Roman"/>
          <w:sz w:val="28"/>
          <w:szCs w:val="28"/>
        </w:rPr>
        <w:t xml:space="preserve"> городское поселение Шиловского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A274FB" w:rsidRDefault="00A274FB" w:rsidP="00A274FB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A274FB" w:rsidRDefault="00A274FB" w:rsidP="00A274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31 </w:t>
      </w:r>
      <w:r w:rsidRPr="00DA3C6D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DA3C6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DA3C6D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 xml:space="preserve">на основании статьи 2 </w:t>
      </w:r>
      <w:r w:rsidRPr="00D60E42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D60E42"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 xml:space="preserve"> </w:t>
      </w:r>
      <w:r w:rsidRPr="00D60E42">
        <w:rPr>
          <w:sz w:val="28"/>
          <w:szCs w:val="28"/>
        </w:rPr>
        <w:t>от 28.12.2018</w:t>
      </w:r>
      <w:r>
        <w:rPr>
          <w:sz w:val="28"/>
          <w:szCs w:val="28"/>
        </w:rPr>
        <w:t xml:space="preserve">                </w:t>
      </w:r>
      <w:r w:rsidRPr="00D60E42">
        <w:rPr>
          <w:sz w:val="28"/>
          <w:szCs w:val="28"/>
        </w:rPr>
        <w:t>№</w:t>
      </w:r>
      <w:r>
        <w:rPr>
          <w:sz w:val="28"/>
          <w:szCs w:val="28"/>
        </w:rPr>
        <w:t xml:space="preserve"> 106-ОЗ </w:t>
      </w:r>
      <w:r w:rsidRPr="00D60E42">
        <w:rPr>
          <w:sz w:val="28"/>
          <w:szCs w:val="28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</w:r>
      <w:r>
        <w:rPr>
          <w:sz w:val="28"/>
          <w:szCs w:val="28"/>
        </w:rPr>
        <w:t xml:space="preserve">, </w:t>
      </w:r>
      <w:r w:rsidRPr="00DA3C6D">
        <w:rPr>
          <w:sz w:val="28"/>
          <w:szCs w:val="28"/>
        </w:rPr>
        <w:t>руководствуясь постановлением Правительства Рязанской области от 06.08.2008 №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153 «Об утверждении Положения о главном управлении архитектуры</w:t>
      </w:r>
      <w:r>
        <w:rPr>
          <w:sz w:val="28"/>
          <w:szCs w:val="28"/>
        </w:rPr>
        <w:t xml:space="preserve"> </w:t>
      </w:r>
      <w:r w:rsidRPr="00DA3C6D">
        <w:rPr>
          <w:sz w:val="28"/>
          <w:szCs w:val="28"/>
        </w:rPr>
        <w:t>и градостроительства Рязанской области»</w:t>
      </w:r>
      <w:r>
        <w:rPr>
          <w:sz w:val="28"/>
          <w:szCs w:val="28"/>
        </w:rPr>
        <w:t xml:space="preserve">, </w:t>
      </w:r>
      <w:r w:rsidRPr="009E306A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Pr="009E306A">
        <w:rPr>
          <w:sz w:val="28"/>
          <w:szCs w:val="28"/>
        </w:rPr>
        <w:t xml:space="preserve"> архитектуры и градостроительства Рязанской области</w:t>
      </w:r>
      <w:r>
        <w:rPr>
          <w:sz w:val="28"/>
          <w:szCs w:val="28"/>
        </w:rPr>
        <w:t xml:space="preserve"> ПОСТАНОВЛЯЕТ:</w:t>
      </w:r>
    </w:p>
    <w:p w:rsidR="00A274FB" w:rsidRPr="008078BF" w:rsidRDefault="00A274FB" w:rsidP="00A274FB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 w:rsidRPr="008078BF">
        <w:rPr>
          <w:sz w:val="28"/>
          <w:szCs w:val="28"/>
        </w:rPr>
        <w:t xml:space="preserve">Подготовить проект Правил землепользования и застройки муниципального образования – </w:t>
      </w:r>
      <w:proofErr w:type="spellStart"/>
      <w:r>
        <w:rPr>
          <w:sz w:val="28"/>
          <w:szCs w:val="28"/>
        </w:rPr>
        <w:t>Шиловское</w:t>
      </w:r>
      <w:proofErr w:type="spellEnd"/>
      <w:r>
        <w:rPr>
          <w:sz w:val="28"/>
          <w:szCs w:val="28"/>
        </w:rPr>
        <w:t xml:space="preserve"> городское поселение Шиловского </w:t>
      </w:r>
      <w:r w:rsidRPr="008078BF">
        <w:rPr>
          <w:sz w:val="28"/>
          <w:szCs w:val="28"/>
        </w:rPr>
        <w:t xml:space="preserve">муниципального района  Рязанской области (далее – </w:t>
      </w:r>
      <w:r>
        <w:rPr>
          <w:sz w:val="28"/>
          <w:szCs w:val="28"/>
        </w:rPr>
        <w:t>проект Правил</w:t>
      </w:r>
      <w:r w:rsidRPr="008078BF">
        <w:rPr>
          <w:sz w:val="28"/>
          <w:szCs w:val="28"/>
        </w:rPr>
        <w:t xml:space="preserve"> землепользования и застройки).</w:t>
      </w:r>
    </w:p>
    <w:p w:rsidR="00A274FB" w:rsidRPr="008078BF" w:rsidRDefault="00A274FB" w:rsidP="00A274FB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 </w:t>
      </w:r>
      <w:r w:rsidRPr="000F25A6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Правил землепользования и застройки.</w:t>
      </w:r>
    </w:p>
    <w:p w:rsidR="00A274FB" w:rsidRPr="00C10EED" w:rsidRDefault="00A274FB" w:rsidP="00A274FB">
      <w:pPr>
        <w:tabs>
          <w:tab w:val="left" w:pos="1418"/>
        </w:tabs>
        <w:autoSpaceDE w:val="0"/>
        <w:autoSpaceDN w:val="0"/>
        <w:adjustRightInd w:val="0"/>
        <w:ind w:left="7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  </w:t>
      </w:r>
      <w:r w:rsidRPr="0013636E">
        <w:rPr>
          <w:sz w:val="28"/>
          <w:szCs w:val="28"/>
        </w:rPr>
        <w:t>Отделу градостроительного регулирования</w:t>
      </w:r>
      <w:r>
        <w:rPr>
          <w:sz w:val="28"/>
          <w:szCs w:val="28"/>
        </w:rPr>
        <w:t>:</w:t>
      </w:r>
    </w:p>
    <w:p w:rsidR="00A274FB" w:rsidRDefault="00A274FB" w:rsidP="00A274F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подготовку проекта Правил землепользования                           и застройки;</w:t>
      </w:r>
    </w:p>
    <w:p w:rsidR="00A274FB" w:rsidRDefault="00A274FB" w:rsidP="00A274FB">
      <w:pPr>
        <w:pStyle w:val="ConsPlusNormal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>уведомить главу муниципального образования –</w:t>
      </w:r>
      <w:r>
        <w:rPr>
          <w:rFonts w:ascii="Times New Roman" w:hAnsi="Times New Roman" w:cs="Times New Roman"/>
          <w:sz w:val="28"/>
          <w:szCs w:val="28"/>
        </w:rPr>
        <w:t xml:space="preserve"> Шиловский</w:t>
      </w:r>
      <w:r>
        <w:rPr>
          <w:rFonts w:ascii="Times New Roman" w:hAnsi="Times New Roman"/>
          <w:sz w:val="28"/>
          <w:szCs w:val="28"/>
        </w:rPr>
        <w:t xml:space="preserve"> муниципальный район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главу муниципального  образования -  </w:t>
      </w:r>
      <w:proofErr w:type="spellStart"/>
      <w:r w:rsidRPr="00187ACD">
        <w:rPr>
          <w:rFonts w:ascii="Times New Roman" w:hAnsi="Times New Roman" w:cs="Times New Roman"/>
          <w:sz w:val="28"/>
          <w:szCs w:val="28"/>
        </w:rPr>
        <w:t>Шиловское</w:t>
      </w:r>
      <w:proofErr w:type="spellEnd"/>
      <w:r w:rsidRPr="00187ACD">
        <w:rPr>
          <w:rFonts w:ascii="Times New Roman" w:hAnsi="Times New Roman" w:cs="Times New Roman"/>
          <w:sz w:val="28"/>
          <w:szCs w:val="28"/>
        </w:rPr>
        <w:t xml:space="preserve"> городское поселение Шиловского</w:t>
      </w:r>
      <w:r>
        <w:rPr>
          <w:sz w:val="28"/>
          <w:szCs w:val="28"/>
        </w:rPr>
        <w:t xml:space="preserve"> </w:t>
      </w:r>
      <w:r w:rsidRPr="005D1100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принятом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422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934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подготовке проекта Правил землепользования и </w:t>
      </w:r>
    </w:p>
    <w:p w:rsidR="00A274FB" w:rsidRDefault="00A274FB" w:rsidP="00A274FB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A0CF0" w:rsidRDefault="006A0CF0" w:rsidP="00A274FB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74FB" w:rsidRDefault="00A274FB" w:rsidP="00A274FB">
      <w:pPr>
        <w:pStyle w:val="ConsPlusNormal"/>
        <w:ind w:left="85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A274FB" w:rsidRDefault="00A274FB" w:rsidP="00A274FB">
      <w:pPr>
        <w:pStyle w:val="ConsPlusNormal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274FB" w:rsidRPr="002C11C5" w:rsidRDefault="00A274FB" w:rsidP="00A274FB">
      <w:pPr>
        <w:pStyle w:val="ConsPlusNormal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34228">
        <w:rPr>
          <w:rFonts w:ascii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десяти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28">
        <w:rPr>
          <w:rFonts w:ascii="Times New Roman" w:hAnsi="Times New Roman" w:cs="Times New Roman"/>
          <w:sz w:val="28"/>
          <w:szCs w:val="28"/>
        </w:rPr>
        <w:t xml:space="preserve"> издания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74FB" w:rsidRPr="005C0B0F" w:rsidRDefault="00A274FB" w:rsidP="00A274FB">
      <w:pPr>
        <w:pStyle w:val="ConsPlusNormal"/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обеспечить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проверку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E2DC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роекта       Правил      землепользования</w:t>
      </w:r>
      <w:r w:rsidRPr="00AE2DC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2DC3">
        <w:rPr>
          <w:rFonts w:ascii="Times New Roman" w:hAnsi="Times New Roman" w:cs="Times New Roman"/>
          <w:sz w:val="28"/>
          <w:szCs w:val="28"/>
        </w:rPr>
        <w:t xml:space="preserve">и застройки,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DC3">
        <w:rPr>
          <w:rFonts w:ascii="Times New Roman" w:hAnsi="Times New Roman" w:cs="Times New Roman"/>
          <w:sz w:val="28"/>
          <w:szCs w:val="28"/>
        </w:rPr>
        <w:t xml:space="preserve">предоставленного комиссией по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C0B0F">
        <w:rPr>
          <w:rFonts w:ascii="Times New Roman" w:hAnsi="Times New Roman" w:cs="Times New Roman"/>
          <w:sz w:val="28"/>
          <w:szCs w:val="28"/>
        </w:rPr>
        <w:t>ерриториальному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B0F">
        <w:rPr>
          <w:rFonts w:ascii="Times New Roman" w:hAnsi="Times New Roman" w:cs="Times New Roman"/>
          <w:sz w:val="28"/>
          <w:szCs w:val="28"/>
        </w:rPr>
        <w:t xml:space="preserve"> планированию, 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землепользованию  и   застройке Рязанской </w:t>
      </w:r>
      <w:r w:rsidRPr="005C0B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области, в соответствии   с    частью 9</w:t>
      </w:r>
      <w:r w:rsidRPr="005C0B0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A274FB" w:rsidRDefault="00A274FB" w:rsidP="00A27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статьи 31 Градостроительного кодекса Российской Федерации.</w:t>
      </w:r>
    </w:p>
    <w:p w:rsidR="00A274FB" w:rsidRDefault="00A274FB" w:rsidP="00A274F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Комиссии   </w:t>
      </w:r>
      <w:r w:rsidRPr="00D24E8E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 xml:space="preserve">территориальному планированию, землепользованию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E8E">
        <w:rPr>
          <w:rFonts w:ascii="Times New Roman" w:hAnsi="Times New Roman" w:cs="Times New Roman"/>
          <w:sz w:val="28"/>
          <w:szCs w:val="28"/>
        </w:rPr>
        <w:t>и застройке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проект  </w:t>
      </w:r>
      <w:r w:rsidRPr="00934228">
        <w:rPr>
          <w:rFonts w:ascii="Times New Roman" w:hAnsi="Times New Roman" w:cs="Times New Roman"/>
          <w:sz w:val="28"/>
          <w:szCs w:val="28"/>
        </w:rPr>
        <w:t xml:space="preserve">Правил землепользования и </w:t>
      </w:r>
    </w:p>
    <w:p w:rsidR="00A274FB" w:rsidRDefault="00A274FB" w:rsidP="00A274F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4228">
        <w:rPr>
          <w:rFonts w:ascii="Times New Roman" w:hAnsi="Times New Roman" w:cs="Times New Roman"/>
          <w:sz w:val="28"/>
          <w:szCs w:val="28"/>
        </w:rPr>
        <w:t xml:space="preserve">застройки </w:t>
      </w:r>
      <w:r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в установленный законодательством срок.</w:t>
      </w:r>
    </w:p>
    <w:p w:rsidR="00A274FB" w:rsidRDefault="00A274FB" w:rsidP="00A274FB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5.   </w:t>
      </w:r>
      <w:r w:rsidRPr="00A55318">
        <w:rPr>
          <w:rFonts w:ascii="Times New Roman" w:hAnsi="Times New Roman" w:cs="Times New Roman"/>
          <w:sz w:val="28"/>
          <w:szCs w:val="28"/>
        </w:rPr>
        <w:t>Государственному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казенному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учреждению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Рязанской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5318">
        <w:rPr>
          <w:rFonts w:ascii="Times New Roman" w:hAnsi="Times New Roman" w:cs="Times New Roman"/>
          <w:sz w:val="28"/>
          <w:szCs w:val="28"/>
        </w:rPr>
        <w:t>области «Центр градостроительного развития Рязанской области»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4FB" w:rsidRDefault="00A274FB" w:rsidP="00A274FB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</w:t>
      </w:r>
      <w:r w:rsidRPr="00A55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подготовку,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318">
        <w:rPr>
          <w:rFonts w:ascii="Times New Roman" w:hAnsi="Times New Roman" w:cs="Times New Roman"/>
          <w:sz w:val="28"/>
          <w:szCs w:val="28"/>
        </w:rPr>
        <w:t xml:space="preserve"> согласование и утверждение технического задания на подготовку документации </w:t>
      </w:r>
      <w:r>
        <w:rPr>
          <w:rFonts w:ascii="Times New Roman" w:hAnsi="Times New Roman" w:cs="Times New Roman"/>
          <w:sz w:val="28"/>
          <w:szCs w:val="28"/>
        </w:rPr>
        <w:t>Правил землепользования и застройки в установленном порядке;</w:t>
      </w:r>
    </w:p>
    <w:p w:rsidR="00A274FB" w:rsidRPr="00BF0EE2" w:rsidRDefault="00A274FB" w:rsidP="00A274FB">
      <w:pPr>
        <w:pStyle w:val="ConsPlusNormal"/>
        <w:tabs>
          <w:tab w:val="left" w:pos="851"/>
          <w:tab w:val="left" w:pos="993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E25A0"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25A0">
        <w:rPr>
          <w:rFonts w:ascii="Times New Roman" w:hAnsi="Times New Roman"/>
          <w:sz w:val="28"/>
          <w:szCs w:val="28"/>
        </w:rPr>
        <w:t>сайте главного управления архитектуры и градостроительства Рязанской области в сети «Интернет».</w:t>
      </w:r>
    </w:p>
    <w:p w:rsidR="00A274FB" w:rsidRDefault="00A274FB" w:rsidP="00A274FB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6</w:t>
      </w:r>
      <w:r w:rsidRPr="00BF0E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Отделу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кадровой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  работы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>делопроизводства главного 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4FB" w:rsidRDefault="00A274FB" w:rsidP="00A274FB">
      <w:pPr>
        <w:pStyle w:val="ConsPlusNormal"/>
        <w:tabs>
          <w:tab w:val="left" w:pos="851"/>
          <w:tab w:val="left" w:pos="1418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63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DF1D22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 опубликовать    настоящее   постановление в  газете «Рязанские ведомости» в течение двух дней со дня его издания; </w:t>
      </w:r>
    </w:p>
    <w:p w:rsidR="00A274FB" w:rsidRPr="00BF0EE2" w:rsidRDefault="00A274FB" w:rsidP="00A274FB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F1D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2785">
        <w:rPr>
          <w:rFonts w:ascii="Times New Roman" w:hAnsi="Times New Roman" w:cs="Times New Roman"/>
          <w:sz w:val="28"/>
          <w:szCs w:val="28"/>
        </w:rPr>
        <w:t>обеспечить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02785"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Pr="00102785">
        <w:rPr>
          <w:rFonts w:ascii="Times New Roman" w:hAnsi="Times New Roman" w:cs="Times New Roman"/>
          <w:sz w:val="28"/>
          <w:szCs w:val="28"/>
        </w:rPr>
        <w:t xml:space="preserve">астоящего постановления для размещения на </w:t>
      </w:r>
      <w:proofErr w:type="gramStart"/>
      <w:r w:rsidRPr="0010278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hyperlink r:id="rId7" w:tgtFrame="_blank" w:history="1">
        <w:r w:rsidRPr="00102785">
          <w:rPr>
            <w:rFonts w:ascii="Times New Roman" w:hAnsi="Times New Roman" w:cs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 w:cs="Times New Roman"/>
          <w:sz w:val="28"/>
          <w:szCs w:val="28"/>
        </w:rPr>
        <w:t>) в течен</w:t>
      </w:r>
      <w:r>
        <w:rPr>
          <w:rFonts w:ascii="Times New Roman" w:hAnsi="Times New Roman" w:cs="Times New Roman"/>
          <w:sz w:val="28"/>
          <w:szCs w:val="28"/>
        </w:rPr>
        <w:t>ие двух дней со дня его издания;</w:t>
      </w:r>
    </w:p>
    <w:p w:rsidR="00A274FB" w:rsidRDefault="00A274FB" w:rsidP="00A274FB">
      <w:pPr>
        <w:pStyle w:val="ConsPlusNormal"/>
        <w:tabs>
          <w:tab w:val="left" w:pos="851"/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DF1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102785">
        <w:rPr>
          <w:rFonts w:ascii="Times New Roman" w:hAnsi="Times New Roman"/>
          <w:sz w:val="28"/>
          <w:szCs w:val="28"/>
        </w:rPr>
        <w:t xml:space="preserve">обеспечить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85">
        <w:rPr>
          <w:rFonts w:ascii="Times New Roman" w:hAnsi="Times New Roman"/>
          <w:sz w:val="28"/>
          <w:szCs w:val="28"/>
        </w:rPr>
        <w:t xml:space="preserve">направление настоящего постановления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</w:r>
      <w:proofErr w:type="gramStart"/>
      <w:r w:rsidRPr="00102785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102785">
        <w:rPr>
          <w:rFonts w:ascii="Times New Roman" w:hAnsi="Times New Roman"/>
          <w:sz w:val="28"/>
          <w:szCs w:val="28"/>
        </w:rPr>
        <w:t xml:space="preserve"> интернет-портале правовой информации (</w:t>
      </w:r>
      <w:hyperlink r:id="rId8" w:tgtFrame="_blank" w:history="1">
        <w:r w:rsidRPr="00102785">
          <w:rPr>
            <w:rFonts w:ascii="Times New Roman" w:hAnsi="Times New Roman"/>
            <w:sz w:val="28"/>
            <w:szCs w:val="28"/>
          </w:rPr>
          <w:t>www.pravo.gov.ru</w:t>
        </w:r>
      </w:hyperlink>
      <w:r w:rsidRPr="00102785">
        <w:rPr>
          <w:rFonts w:ascii="Times New Roman" w:hAnsi="Times New Roman"/>
          <w:sz w:val="28"/>
          <w:szCs w:val="28"/>
        </w:rPr>
        <w:t>).</w:t>
      </w:r>
      <w:r w:rsidRPr="00E403C9">
        <w:rPr>
          <w:sz w:val="28"/>
          <w:szCs w:val="28"/>
        </w:rPr>
        <w:t xml:space="preserve">     </w:t>
      </w:r>
    </w:p>
    <w:p w:rsidR="00A274FB" w:rsidRDefault="00A274FB" w:rsidP="00A274F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</w:t>
      </w:r>
      <w:r w:rsidRPr="00BD40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BD403A">
        <w:rPr>
          <w:sz w:val="28"/>
          <w:szCs w:val="28"/>
        </w:rPr>
        <w:t>редложить</w:t>
      </w:r>
      <w:r>
        <w:rPr>
          <w:sz w:val="28"/>
          <w:szCs w:val="28"/>
        </w:rPr>
        <w:t xml:space="preserve">   </w:t>
      </w:r>
      <w:r w:rsidRPr="00BD403A">
        <w:rPr>
          <w:sz w:val="28"/>
          <w:szCs w:val="28"/>
        </w:rPr>
        <w:t xml:space="preserve"> главе</w:t>
      </w:r>
      <w:r>
        <w:rPr>
          <w:sz w:val="28"/>
          <w:szCs w:val="28"/>
        </w:rPr>
        <w:t xml:space="preserve">     муниципального   образования – Шиловский </w:t>
      </w:r>
      <w:r w:rsidRPr="005D1100">
        <w:rPr>
          <w:sz w:val="28"/>
          <w:szCs w:val="28"/>
        </w:rPr>
        <w:t>муниципальн</w:t>
      </w:r>
      <w:r>
        <w:rPr>
          <w:sz w:val="28"/>
          <w:szCs w:val="28"/>
        </w:rPr>
        <w:t>ый район Рязанской области</w:t>
      </w:r>
      <w:r w:rsidRPr="005C6CDD">
        <w:rPr>
          <w:sz w:val="28"/>
          <w:szCs w:val="28"/>
        </w:rPr>
        <w:t xml:space="preserve"> </w:t>
      </w:r>
      <w:r w:rsidRPr="00BD403A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BD403A">
        <w:rPr>
          <w:sz w:val="28"/>
          <w:szCs w:val="28"/>
        </w:rPr>
        <w:t>на официальном сайте муниципального образования в сети «Интернет», публикацию в</w:t>
      </w:r>
      <w:r>
        <w:rPr>
          <w:sz w:val="28"/>
          <w:szCs w:val="28"/>
        </w:rPr>
        <w:t xml:space="preserve"> средствах массовой информации</w:t>
      </w:r>
      <w:r w:rsidRPr="00BD403A">
        <w:rPr>
          <w:sz w:val="28"/>
          <w:szCs w:val="28"/>
        </w:rPr>
        <w:t>.</w:t>
      </w:r>
    </w:p>
    <w:p w:rsidR="00A274FB" w:rsidRPr="001F440E" w:rsidRDefault="00A274FB" w:rsidP="00A274FB">
      <w:pPr>
        <w:pStyle w:val="ConsPlusNormal"/>
        <w:tabs>
          <w:tab w:val="left" w:pos="851"/>
          <w:tab w:val="left" w:pos="1418"/>
        </w:tabs>
        <w:ind w:hanging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8.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 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A274FB" w:rsidRDefault="00A274FB" w:rsidP="00A274F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4FB" w:rsidRPr="00A1496B" w:rsidRDefault="00A274FB" w:rsidP="00A274FB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274FB" w:rsidRDefault="00A274FB" w:rsidP="00A274FB">
      <w:pPr>
        <w:tabs>
          <w:tab w:val="left" w:pos="709"/>
        </w:tabs>
        <w:jc w:val="both"/>
        <w:rPr>
          <w:sz w:val="28"/>
          <w:szCs w:val="28"/>
        </w:rPr>
      </w:pPr>
    </w:p>
    <w:p w:rsidR="00A274FB" w:rsidRDefault="00A274FB" w:rsidP="00A274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0C76C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0C76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 w:rsidRPr="000C76C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5C4D3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C4D36">
        <w:rPr>
          <w:sz w:val="28"/>
          <w:szCs w:val="28"/>
        </w:rPr>
        <w:t>М</w:t>
      </w:r>
      <w:r w:rsidR="005C4D36" w:rsidRPr="00415B57">
        <w:rPr>
          <w:sz w:val="28"/>
          <w:szCs w:val="28"/>
        </w:rPr>
        <w:t>.</w:t>
      </w:r>
      <w:r w:rsidR="005C4D36">
        <w:rPr>
          <w:sz w:val="28"/>
          <w:szCs w:val="28"/>
        </w:rPr>
        <w:t>В</w:t>
      </w:r>
      <w:r w:rsidR="005C4D36" w:rsidRPr="00415B57">
        <w:rPr>
          <w:sz w:val="28"/>
          <w:szCs w:val="28"/>
        </w:rPr>
        <w:t xml:space="preserve">. </w:t>
      </w:r>
      <w:proofErr w:type="spellStart"/>
      <w:r w:rsidR="005C4D36">
        <w:rPr>
          <w:sz w:val="28"/>
          <w:szCs w:val="28"/>
        </w:rPr>
        <w:t>Северина</w:t>
      </w:r>
      <w:proofErr w:type="spellEnd"/>
    </w:p>
    <w:p w:rsidR="00A274FB" w:rsidRDefault="00A274FB" w:rsidP="00A274FB">
      <w:pPr>
        <w:tabs>
          <w:tab w:val="left" w:pos="709"/>
        </w:tabs>
        <w:jc w:val="both"/>
        <w:rPr>
          <w:sz w:val="28"/>
          <w:szCs w:val="28"/>
        </w:rPr>
      </w:pPr>
    </w:p>
    <w:p w:rsidR="00A274FB" w:rsidRDefault="00A274FB" w:rsidP="00A274FB"/>
    <w:p w:rsidR="00C14107" w:rsidRDefault="00C14107"/>
    <w:sectPr w:rsidR="00C14107" w:rsidSect="00A274F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52396"/>
    <w:multiLevelType w:val="hybridMultilevel"/>
    <w:tmpl w:val="983A5550"/>
    <w:lvl w:ilvl="0" w:tplc="4EDE0236">
      <w:start w:val="1"/>
      <w:numFmt w:val="decimal"/>
      <w:lvlText w:val="%1)"/>
      <w:lvlJc w:val="left"/>
      <w:pPr>
        <w:ind w:left="1537" w:hanging="13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D15FAB"/>
    <w:multiLevelType w:val="hybridMultilevel"/>
    <w:tmpl w:val="E752D55C"/>
    <w:lvl w:ilvl="0" w:tplc="19A2D68C">
      <w:start w:val="1"/>
      <w:numFmt w:val="decimal"/>
      <w:lvlText w:val="%1."/>
      <w:lvlJc w:val="left"/>
      <w:pPr>
        <w:ind w:left="211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FB"/>
    <w:rsid w:val="005B4377"/>
    <w:rsid w:val="005C4D36"/>
    <w:rsid w:val="006A0CF0"/>
    <w:rsid w:val="0075274B"/>
    <w:rsid w:val="00893C84"/>
    <w:rsid w:val="00A067F2"/>
    <w:rsid w:val="00A274FB"/>
    <w:rsid w:val="00C14107"/>
    <w:rsid w:val="00D3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74FB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FB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A274FB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A274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74F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A274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274FB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274FB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74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4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6</cp:revision>
  <dcterms:created xsi:type="dcterms:W3CDTF">2020-10-22T13:23:00Z</dcterms:created>
  <dcterms:modified xsi:type="dcterms:W3CDTF">2020-11-05T12:30:00Z</dcterms:modified>
</cp:coreProperties>
</file>