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7" w:rsidRDefault="00A13877" w:rsidP="00A1387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77" w:rsidRDefault="00A13877" w:rsidP="00A13877">
      <w:pPr>
        <w:pStyle w:val="a4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A13877" w:rsidRDefault="00A13877" w:rsidP="00A13877"/>
    <w:p w:rsidR="00A13877" w:rsidRPr="009C07C2" w:rsidRDefault="00A13877" w:rsidP="00A13877"/>
    <w:p w:rsidR="00A13877" w:rsidRPr="00C633EE" w:rsidRDefault="00A13877" w:rsidP="00A13877">
      <w:pPr>
        <w:pStyle w:val="ConsPlusTitle"/>
        <w:jc w:val="center"/>
        <w:rPr>
          <w:sz w:val="32"/>
          <w:szCs w:val="32"/>
        </w:rPr>
      </w:pPr>
      <w:proofErr w:type="gramStart"/>
      <w:r w:rsidRPr="00C633EE">
        <w:rPr>
          <w:sz w:val="32"/>
          <w:szCs w:val="32"/>
        </w:rPr>
        <w:t>П</w:t>
      </w:r>
      <w:proofErr w:type="gramEnd"/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О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С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Т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А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Н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О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В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Л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Е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Н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И</w:t>
      </w:r>
      <w:r w:rsidR="00D5061B" w:rsidRPr="00C633EE">
        <w:rPr>
          <w:sz w:val="32"/>
          <w:szCs w:val="32"/>
        </w:rPr>
        <w:t xml:space="preserve"> </w:t>
      </w:r>
      <w:r w:rsidRPr="00C633EE">
        <w:rPr>
          <w:sz w:val="32"/>
          <w:szCs w:val="32"/>
        </w:rPr>
        <w:t>Е</w:t>
      </w:r>
    </w:p>
    <w:p w:rsidR="00A13877" w:rsidRDefault="00A13877" w:rsidP="00A13877">
      <w:pPr>
        <w:pStyle w:val="ConsPlusTitle"/>
        <w:jc w:val="center"/>
      </w:pPr>
    </w:p>
    <w:p w:rsidR="00D5061B" w:rsidRPr="00D5061B" w:rsidRDefault="00D5061B" w:rsidP="00A13877">
      <w:pPr>
        <w:pStyle w:val="ConsPlusTitle"/>
        <w:jc w:val="center"/>
        <w:rPr>
          <w:b w:val="0"/>
        </w:rPr>
      </w:pPr>
      <w:r w:rsidRPr="00D5061B">
        <w:rPr>
          <w:b w:val="0"/>
        </w:rPr>
        <w:t>от 27 апреля 2022 г. № 22</w:t>
      </w:r>
    </w:p>
    <w:p w:rsidR="00D5061B" w:rsidRPr="00D5061B" w:rsidRDefault="00D5061B" w:rsidP="00A13877">
      <w:pPr>
        <w:pStyle w:val="ConsPlusTitle"/>
        <w:jc w:val="center"/>
        <w:rPr>
          <w:b w:val="0"/>
        </w:rPr>
      </w:pPr>
    </w:p>
    <w:p w:rsidR="00D5061B" w:rsidRDefault="00A13877" w:rsidP="00A13877">
      <w:pPr>
        <w:pStyle w:val="ConsPlusTitle"/>
        <w:jc w:val="center"/>
        <w:rPr>
          <w:b w:val="0"/>
        </w:rPr>
      </w:pPr>
      <w:r w:rsidRPr="00605E8B">
        <w:rPr>
          <w:b w:val="0"/>
        </w:rPr>
        <w:t>О</w:t>
      </w:r>
      <w:r>
        <w:rPr>
          <w:b w:val="0"/>
        </w:rPr>
        <w:t>б утверждении порядков реализации</w:t>
      </w:r>
    </w:p>
    <w:p w:rsidR="00D5061B" w:rsidRDefault="00A13877" w:rsidP="00A13877">
      <w:pPr>
        <w:pStyle w:val="ConsPlusTitle"/>
        <w:jc w:val="center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стационарозамещающих</w:t>
      </w:r>
      <w:proofErr w:type="spellEnd"/>
      <w:r>
        <w:rPr>
          <w:b w:val="0"/>
        </w:rPr>
        <w:t xml:space="preserve"> технологий в рамках </w:t>
      </w:r>
    </w:p>
    <w:p w:rsidR="00D5061B" w:rsidRDefault="00A13877" w:rsidP="00A13877">
      <w:pPr>
        <w:pStyle w:val="ConsPlusTitle"/>
        <w:jc w:val="center"/>
        <w:rPr>
          <w:b w:val="0"/>
        </w:rPr>
      </w:pPr>
      <w:r>
        <w:rPr>
          <w:b w:val="0"/>
        </w:rPr>
        <w:t>системы долговременного ухода</w:t>
      </w:r>
    </w:p>
    <w:p w:rsidR="00A13877" w:rsidRPr="00D45548" w:rsidRDefault="00A13877" w:rsidP="00A13877">
      <w:pPr>
        <w:pStyle w:val="ConsPlusTitle"/>
        <w:jc w:val="center"/>
        <w:rPr>
          <w:b w:val="0"/>
          <w:bCs w:val="0"/>
        </w:rPr>
      </w:pPr>
      <w:r>
        <w:rPr>
          <w:b w:val="0"/>
        </w:rPr>
        <w:t xml:space="preserve"> за гражданами пожилого возраста и инвалидами</w:t>
      </w:r>
    </w:p>
    <w:p w:rsidR="00A13877" w:rsidRDefault="00A13877" w:rsidP="00A13877">
      <w:pPr>
        <w:spacing w:after="1"/>
        <w:jc w:val="center"/>
        <w:rPr>
          <w:b/>
          <w:bCs/>
          <w:color w:val="392C69"/>
          <w:sz w:val="28"/>
          <w:szCs w:val="28"/>
        </w:rPr>
      </w:pP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60735C">
        <w:rPr>
          <w:sz w:val="28"/>
          <w:szCs w:val="28"/>
        </w:rPr>
        <w:t xml:space="preserve">инистерство труда и социальной защиты населения Рязанской области </w:t>
      </w:r>
      <w:r>
        <w:rPr>
          <w:sz w:val="28"/>
          <w:szCs w:val="28"/>
        </w:rPr>
        <w:t xml:space="preserve">в целях создания системы долговременного ухода за гражданами пожилого возраста и инвалидами на территории Рязанской области, развития                             и совершенствования социального обслуживания, повышения качества социальных услуг, руководствуясь пунктом 15 </w:t>
      </w:r>
      <w:hyperlink r:id="rId9" w:history="1">
        <w:r w:rsidRPr="00A52093">
          <w:rPr>
            <w:sz w:val="28"/>
            <w:szCs w:val="28"/>
          </w:rPr>
          <w:t>Порядка</w:t>
        </w:r>
      </w:hyperlink>
      <w:r>
        <w:rPr>
          <w:sz w:val="28"/>
          <w:szCs w:val="28"/>
        </w:rPr>
        <w:t xml:space="preserve"> разработки                             и апробации методик и технологий в сфере социального обслуживания, утвержденного постановлением министерства социальной защиты населения Рязанской области </w:t>
      </w:r>
      <w:r w:rsidRPr="00A52093">
        <w:rPr>
          <w:sz w:val="28"/>
          <w:szCs w:val="28"/>
        </w:rPr>
        <w:t xml:space="preserve">от 11.11.2014 </w:t>
      </w:r>
      <w:r>
        <w:rPr>
          <w:sz w:val="28"/>
          <w:szCs w:val="28"/>
        </w:rPr>
        <w:t>№</w:t>
      </w:r>
      <w:r w:rsidRPr="00A52093">
        <w:rPr>
          <w:sz w:val="28"/>
          <w:szCs w:val="28"/>
        </w:rPr>
        <w:t xml:space="preserve"> 62 </w:t>
      </w:r>
      <w:r>
        <w:rPr>
          <w:sz w:val="28"/>
          <w:szCs w:val="28"/>
        </w:rPr>
        <w:t>«</w:t>
      </w:r>
      <w:r w:rsidRPr="00A52093">
        <w:rPr>
          <w:sz w:val="28"/>
          <w:szCs w:val="28"/>
        </w:rPr>
        <w:t>О разработке</w:t>
      </w:r>
      <w:proofErr w:type="gramEnd"/>
      <w:r w:rsidRPr="00A52093">
        <w:rPr>
          <w:sz w:val="28"/>
          <w:szCs w:val="28"/>
        </w:rPr>
        <w:t xml:space="preserve"> и апробации методик </w:t>
      </w:r>
      <w:r>
        <w:rPr>
          <w:sz w:val="28"/>
          <w:szCs w:val="28"/>
        </w:rPr>
        <w:t xml:space="preserve">               </w:t>
      </w:r>
      <w:r w:rsidRPr="00A52093">
        <w:rPr>
          <w:sz w:val="28"/>
          <w:szCs w:val="28"/>
        </w:rPr>
        <w:t>и технологий в сфере социального обслуживания</w:t>
      </w:r>
      <w:r>
        <w:rPr>
          <w:sz w:val="28"/>
          <w:szCs w:val="28"/>
        </w:rPr>
        <w:t xml:space="preserve">», </w:t>
      </w:r>
      <w:r w:rsidRPr="0060735C">
        <w:rPr>
          <w:sz w:val="28"/>
          <w:szCs w:val="28"/>
        </w:rPr>
        <w:t>ПОСТАНОВЛЯЕТ: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«Служба помощников по уходу на дому» согласно </w:t>
      </w:r>
      <w:hyperlink r:id="rId10" w:history="1">
        <w:r w:rsidRPr="00A52093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A52093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                         к настоящему постановлению.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«Служба сопровождения граждан, нуждающихся в долговременном уходе» согласно </w:t>
      </w:r>
      <w:hyperlink r:id="rId11" w:history="1">
        <w:r w:rsidRPr="00A52093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A52093">
          <w:rPr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Порядок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«Служба выдачи средств реабилитации в безвозмездное временное пользование отдельным категориям граждан» согласно </w:t>
      </w:r>
      <w:hyperlink r:id="rId12" w:history="1">
        <w:r w:rsidRPr="00A52093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A52093">
          <w:rPr>
            <w:sz w:val="28"/>
            <w:szCs w:val="28"/>
          </w:rPr>
          <w:t xml:space="preserve"> 3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«Школа ухода» согласно </w:t>
      </w:r>
      <w:hyperlink r:id="rId13" w:history="1">
        <w:r w:rsidRPr="00A52093">
          <w:rPr>
            <w:sz w:val="28"/>
            <w:szCs w:val="28"/>
          </w:rPr>
          <w:t>приложению № 4</w:t>
        </w:r>
      </w:hyperlink>
      <w:r w:rsidRPr="00A5209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Порядок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«Отделение дневного пребывания граждан пожилого возраста и инвалидов» согласно </w:t>
      </w:r>
      <w:hyperlink r:id="rId14" w:history="1">
        <w:r w:rsidRPr="00A52093">
          <w:rPr>
            <w:sz w:val="28"/>
            <w:szCs w:val="28"/>
          </w:rPr>
          <w:t>приложению № 5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Руководителям государственных бюджетных учреждений  комплексных центров социального обслуживания населения, участвующих в реализации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 на территории Рязанской области, организовать реализацию </w:t>
      </w:r>
      <w:proofErr w:type="spellStart"/>
      <w:r>
        <w:rPr>
          <w:sz w:val="28"/>
          <w:szCs w:val="28"/>
        </w:rPr>
        <w:t>стационарозамещающих</w:t>
      </w:r>
      <w:proofErr w:type="spellEnd"/>
      <w:r>
        <w:rPr>
          <w:sz w:val="28"/>
          <w:szCs w:val="28"/>
        </w:rPr>
        <w:t xml:space="preserve"> технологий в сфере </w:t>
      </w:r>
      <w:r>
        <w:rPr>
          <w:sz w:val="28"/>
          <w:szCs w:val="28"/>
        </w:rPr>
        <w:lastRenderedPageBreak/>
        <w:t>социального обслуживания в соответствии с порядками, утвержденными пунктами 1</w:t>
      </w:r>
      <w:r w:rsidR="00D506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5061B">
        <w:rPr>
          <w:sz w:val="28"/>
          <w:szCs w:val="28"/>
        </w:rPr>
        <w:t xml:space="preserve"> </w:t>
      </w:r>
      <w:r>
        <w:rPr>
          <w:sz w:val="28"/>
          <w:szCs w:val="28"/>
        </w:rPr>
        <w:t>5 настоящего постановления.</w:t>
      </w:r>
    </w:p>
    <w:p w:rsidR="00A13877" w:rsidRDefault="00A13877" w:rsidP="00A13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министра труда и социальной защиты населения Рязанской области Н.В. </w:t>
      </w:r>
      <w:proofErr w:type="spellStart"/>
      <w:r>
        <w:rPr>
          <w:sz w:val="28"/>
          <w:szCs w:val="28"/>
        </w:rPr>
        <w:t>Бирюлину</w:t>
      </w:r>
      <w:proofErr w:type="spellEnd"/>
      <w:r>
        <w:rPr>
          <w:sz w:val="28"/>
          <w:szCs w:val="28"/>
        </w:rPr>
        <w:t>.</w:t>
      </w:r>
    </w:p>
    <w:p w:rsidR="00A13877" w:rsidRDefault="00A13877" w:rsidP="00A138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061B" w:rsidRDefault="00D5061B" w:rsidP="00A138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3877" w:rsidRDefault="00A13877" w:rsidP="00A138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В.С. </w:t>
      </w:r>
      <w:proofErr w:type="spellStart"/>
      <w:r>
        <w:rPr>
          <w:sz w:val="28"/>
          <w:szCs w:val="28"/>
        </w:rPr>
        <w:t>Емец</w:t>
      </w:r>
      <w:proofErr w:type="spellEnd"/>
    </w:p>
    <w:p w:rsidR="00A13877" w:rsidRDefault="00A13877" w:rsidP="00A1387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3877" w:rsidRDefault="00A1387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BE7" w:rsidRDefault="005D7BE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D7BE7" w:rsidRDefault="005D7BE7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6E7D" w:rsidRDefault="00966E7D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  <w:r w:rsidR="006F16B5">
        <w:rPr>
          <w:rFonts w:ascii="Times New Roman" w:hAnsi="Times New Roman" w:cs="Times New Roman"/>
          <w:sz w:val="28"/>
          <w:szCs w:val="28"/>
        </w:rPr>
        <w:t>№ 1</w:t>
      </w:r>
    </w:p>
    <w:p w:rsidR="00966E7D" w:rsidRDefault="00966E7D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министерства</w:t>
      </w:r>
      <w:r w:rsidR="00AA279E">
        <w:rPr>
          <w:rFonts w:ascii="Times New Roman" w:hAnsi="Times New Roman" w:cs="Times New Roman"/>
          <w:sz w:val="28"/>
          <w:szCs w:val="28"/>
        </w:rPr>
        <w:t xml:space="preserve"> труда 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Рязанской области </w:t>
      </w:r>
    </w:p>
    <w:p w:rsidR="00966E7D" w:rsidRPr="00F5225C" w:rsidRDefault="00966E7D" w:rsidP="006D1AB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061B">
        <w:rPr>
          <w:rFonts w:ascii="Times New Roman" w:hAnsi="Times New Roman" w:cs="Times New Roman"/>
          <w:sz w:val="28"/>
          <w:szCs w:val="28"/>
        </w:rPr>
        <w:t>27.04.2022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061B">
        <w:rPr>
          <w:rFonts w:ascii="Times New Roman" w:hAnsi="Times New Roman" w:cs="Times New Roman"/>
          <w:sz w:val="28"/>
          <w:szCs w:val="28"/>
        </w:rPr>
        <w:t>22</w:t>
      </w:r>
    </w:p>
    <w:p w:rsidR="00966E7D" w:rsidRDefault="00966E7D" w:rsidP="00F522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56AA" w:rsidRDefault="006456AA" w:rsidP="00F5225C">
      <w:pPr>
        <w:pStyle w:val="ConsPlusNonformat"/>
        <w:jc w:val="both"/>
        <w:rPr>
          <w:sz w:val="28"/>
          <w:szCs w:val="28"/>
        </w:rPr>
      </w:pPr>
    </w:p>
    <w:p w:rsidR="00777B97" w:rsidRDefault="00BA72EE" w:rsidP="00777B97">
      <w:pPr>
        <w:pStyle w:val="ConsPlusTitle"/>
        <w:ind w:firstLine="709"/>
        <w:jc w:val="center"/>
        <w:rPr>
          <w:b w:val="0"/>
        </w:rPr>
      </w:pPr>
      <w:proofErr w:type="gramStart"/>
      <w:r>
        <w:rPr>
          <w:b w:val="0"/>
        </w:rPr>
        <w:t>П</w:t>
      </w:r>
      <w:proofErr w:type="gramEnd"/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Р</w:t>
      </w:r>
      <w:r w:rsidR="00D5061B">
        <w:rPr>
          <w:b w:val="0"/>
        </w:rPr>
        <w:t xml:space="preserve"> </w:t>
      </w:r>
      <w:r>
        <w:rPr>
          <w:b w:val="0"/>
        </w:rPr>
        <w:t>Я</w:t>
      </w:r>
      <w:r w:rsidR="00D5061B">
        <w:rPr>
          <w:b w:val="0"/>
        </w:rPr>
        <w:t xml:space="preserve"> </w:t>
      </w:r>
      <w:r>
        <w:rPr>
          <w:b w:val="0"/>
        </w:rPr>
        <w:t>Д</w:t>
      </w:r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К</w:t>
      </w:r>
      <w:r w:rsidR="00D5116C" w:rsidRPr="00655E10">
        <w:rPr>
          <w:b w:val="0"/>
        </w:rPr>
        <w:t xml:space="preserve"> </w:t>
      </w:r>
    </w:p>
    <w:p w:rsidR="00D5061B" w:rsidRDefault="002F311D" w:rsidP="00777B97">
      <w:pPr>
        <w:pStyle w:val="ConsPlusTitle"/>
        <w:ind w:firstLine="709"/>
        <w:jc w:val="center"/>
        <w:rPr>
          <w:b w:val="0"/>
        </w:rPr>
      </w:pPr>
      <w:r w:rsidRPr="002F311D">
        <w:rPr>
          <w:b w:val="0"/>
        </w:rPr>
        <w:t xml:space="preserve">реализации </w:t>
      </w:r>
      <w:proofErr w:type="spellStart"/>
      <w:r w:rsidRPr="002F311D">
        <w:rPr>
          <w:b w:val="0"/>
        </w:rPr>
        <w:t>стационарозамещающей</w:t>
      </w:r>
      <w:proofErr w:type="spellEnd"/>
      <w:r w:rsidRPr="002F311D">
        <w:rPr>
          <w:b w:val="0"/>
        </w:rPr>
        <w:t xml:space="preserve"> технологии</w:t>
      </w:r>
    </w:p>
    <w:p w:rsidR="002F311D" w:rsidRPr="002F311D" w:rsidRDefault="002F311D" w:rsidP="00777B97">
      <w:pPr>
        <w:pStyle w:val="ConsPlusTitle"/>
        <w:ind w:firstLine="709"/>
        <w:jc w:val="center"/>
        <w:rPr>
          <w:b w:val="0"/>
        </w:rPr>
      </w:pPr>
      <w:r w:rsidRPr="002F311D">
        <w:rPr>
          <w:b w:val="0"/>
        </w:rPr>
        <w:t xml:space="preserve"> «Служба помощников по уходу на дому»</w:t>
      </w:r>
    </w:p>
    <w:p w:rsidR="00777B97" w:rsidRDefault="00777B97" w:rsidP="00D5116C">
      <w:pPr>
        <w:spacing w:after="1"/>
        <w:ind w:firstLine="709"/>
        <w:jc w:val="center"/>
        <w:rPr>
          <w:sz w:val="28"/>
          <w:szCs w:val="28"/>
        </w:rPr>
      </w:pPr>
    </w:p>
    <w:p w:rsidR="002F311D" w:rsidRPr="002F311D" w:rsidRDefault="002F311D" w:rsidP="002F311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t>1. Общие положения</w:t>
      </w:r>
    </w:p>
    <w:p w:rsidR="002F311D" w:rsidRPr="002F311D" w:rsidRDefault="002F311D" w:rsidP="002F3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11D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BA72EE">
        <w:rPr>
          <w:sz w:val="28"/>
          <w:szCs w:val="28"/>
        </w:rPr>
        <w:t xml:space="preserve">Настоящий Порядок определяет </w:t>
      </w:r>
      <w:r w:rsidR="00EE3CD6">
        <w:rPr>
          <w:sz w:val="28"/>
          <w:szCs w:val="28"/>
        </w:rPr>
        <w:t xml:space="preserve">механизм </w:t>
      </w:r>
      <w:r w:rsidR="00984640">
        <w:rPr>
          <w:sz w:val="28"/>
          <w:szCs w:val="28"/>
        </w:rPr>
        <w:t>реализации</w:t>
      </w:r>
      <w:r w:rsidR="00A8530D">
        <w:rPr>
          <w:sz w:val="28"/>
          <w:szCs w:val="28"/>
        </w:rPr>
        <w:t xml:space="preserve"> </w:t>
      </w:r>
      <w:proofErr w:type="spellStart"/>
      <w:r w:rsidR="002F311D">
        <w:rPr>
          <w:sz w:val="28"/>
          <w:szCs w:val="28"/>
        </w:rPr>
        <w:t>стационарозамещающей</w:t>
      </w:r>
      <w:proofErr w:type="spellEnd"/>
      <w:r w:rsidR="002F311D">
        <w:rPr>
          <w:sz w:val="28"/>
          <w:szCs w:val="28"/>
        </w:rPr>
        <w:t xml:space="preserve"> технологии «Служба помощников по уходу на дому»</w:t>
      </w:r>
      <w:r w:rsidR="002F311D" w:rsidRPr="002F311D">
        <w:rPr>
          <w:sz w:val="28"/>
          <w:szCs w:val="28"/>
        </w:rPr>
        <w:t xml:space="preserve"> </w:t>
      </w:r>
      <w:r w:rsidR="00BA72EE">
        <w:rPr>
          <w:sz w:val="28"/>
          <w:szCs w:val="28"/>
        </w:rPr>
        <w:t>в</w:t>
      </w:r>
      <w:r w:rsidR="002F311D" w:rsidRPr="002F311D">
        <w:rPr>
          <w:sz w:val="28"/>
          <w:szCs w:val="28"/>
        </w:rPr>
        <w:t xml:space="preserve"> государственн</w:t>
      </w:r>
      <w:r w:rsidR="00BA72EE">
        <w:rPr>
          <w:sz w:val="28"/>
          <w:szCs w:val="28"/>
        </w:rPr>
        <w:t>ых</w:t>
      </w:r>
      <w:r w:rsidR="002F311D" w:rsidRPr="002F311D">
        <w:rPr>
          <w:sz w:val="28"/>
          <w:szCs w:val="28"/>
        </w:rPr>
        <w:t xml:space="preserve"> бюджетн</w:t>
      </w:r>
      <w:r w:rsidR="00BA72EE">
        <w:rPr>
          <w:sz w:val="28"/>
          <w:szCs w:val="28"/>
        </w:rPr>
        <w:t>ых</w:t>
      </w:r>
      <w:r w:rsidR="002F311D" w:rsidRPr="002F311D">
        <w:rPr>
          <w:sz w:val="28"/>
          <w:szCs w:val="28"/>
        </w:rPr>
        <w:t xml:space="preserve"> учреждения</w:t>
      </w:r>
      <w:r w:rsidR="00BA72EE">
        <w:rPr>
          <w:sz w:val="28"/>
          <w:szCs w:val="28"/>
        </w:rPr>
        <w:t>х</w:t>
      </w:r>
      <w:r w:rsidR="002F311D" w:rsidRPr="002F311D">
        <w:rPr>
          <w:sz w:val="28"/>
          <w:szCs w:val="28"/>
        </w:rPr>
        <w:t xml:space="preserve"> Рязанской области - комплексны</w:t>
      </w:r>
      <w:r w:rsidR="00BA72EE">
        <w:rPr>
          <w:sz w:val="28"/>
          <w:szCs w:val="28"/>
        </w:rPr>
        <w:t>х</w:t>
      </w:r>
      <w:r w:rsidR="002F311D" w:rsidRPr="002F311D">
        <w:rPr>
          <w:sz w:val="28"/>
          <w:szCs w:val="28"/>
        </w:rPr>
        <w:t xml:space="preserve"> центр</w:t>
      </w:r>
      <w:r w:rsidR="00BA72EE">
        <w:rPr>
          <w:sz w:val="28"/>
          <w:szCs w:val="28"/>
        </w:rPr>
        <w:t>ах</w:t>
      </w:r>
      <w:r w:rsidR="002F311D" w:rsidRPr="002F311D">
        <w:rPr>
          <w:sz w:val="28"/>
          <w:szCs w:val="28"/>
        </w:rPr>
        <w:t xml:space="preserve"> социального обслуживания населения (далее </w:t>
      </w:r>
      <w:r w:rsidR="00BA72EE">
        <w:rPr>
          <w:sz w:val="28"/>
          <w:szCs w:val="28"/>
        </w:rPr>
        <w:t>–</w:t>
      </w:r>
      <w:r w:rsidR="002F311D" w:rsidRPr="002F311D">
        <w:rPr>
          <w:sz w:val="28"/>
          <w:szCs w:val="28"/>
        </w:rPr>
        <w:t xml:space="preserve"> </w:t>
      </w:r>
      <w:r w:rsidR="00BA72EE">
        <w:rPr>
          <w:sz w:val="28"/>
          <w:szCs w:val="28"/>
        </w:rPr>
        <w:t>Ц</w:t>
      </w:r>
      <w:r w:rsidR="002F311D" w:rsidRPr="002F311D">
        <w:rPr>
          <w:sz w:val="28"/>
          <w:szCs w:val="28"/>
        </w:rPr>
        <w:t>ентр</w:t>
      </w:r>
      <w:r w:rsidR="00BA72EE">
        <w:rPr>
          <w:sz w:val="28"/>
          <w:szCs w:val="28"/>
        </w:rPr>
        <w:t>ы</w:t>
      </w:r>
      <w:r w:rsidR="002F311D" w:rsidRPr="002F311D">
        <w:rPr>
          <w:sz w:val="28"/>
          <w:szCs w:val="28"/>
        </w:rPr>
        <w:t>)</w:t>
      </w:r>
      <w:r w:rsidR="002F311D">
        <w:rPr>
          <w:sz w:val="28"/>
          <w:szCs w:val="28"/>
        </w:rPr>
        <w:t>.</w:t>
      </w:r>
    </w:p>
    <w:p w:rsidR="00A8530D" w:rsidRDefault="00A8530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Стационарозамещающая</w:t>
      </w:r>
      <w:proofErr w:type="spellEnd"/>
      <w:r>
        <w:rPr>
          <w:sz w:val="28"/>
          <w:szCs w:val="28"/>
        </w:rPr>
        <w:t xml:space="preserve"> технология «Служба помощников по уходу на дому» внедряется в целях реализации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 в рамках федерального </w:t>
      </w:r>
      <w:hyperlink r:id="rId15" w:history="1">
        <w:r w:rsidRPr="00A8530D">
          <w:rPr>
            <w:sz w:val="28"/>
            <w:szCs w:val="28"/>
          </w:rPr>
          <w:t>проекта</w:t>
        </w:r>
      </w:hyperlink>
      <w:r w:rsidRPr="00A853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530D">
        <w:rPr>
          <w:sz w:val="28"/>
          <w:szCs w:val="28"/>
        </w:rPr>
        <w:t>Р</w:t>
      </w:r>
      <w:r>
        <w:rPr>
          <w:sz w:val="28"/>
          <w:szCs w:val="28"/>
        </w:rPr>
        <w:t>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«Демография».</w:t>
      </w:r>
    </w:p>
    <w:p w:rsidR="00BA72EE" w:rsidRDefault="002F311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 w:rsidR="00A8530D">
        <w:rPr>
          <w:sz w:val="28"/>
          <w:szCs w:val="28"/>
        </w:rPr>
        <w:t>3</w:t>
      </w:r>
      <w:r w:rsidR="00D5061B">
        <w:rPr>
          <w:sz w:val="28"/>
          <w:szCs w:val="28"/>
        </w:rPr>
        <w:t>. </w:t>
      </w:r>
      <w:r w:rsidR="00BA72EE">
        <w:rPr>
          <w:sz w:val="28"/>
          <w:szCs w:val="28"/>
        </w:rPr>
        <w:t xml:space="preserve">Для реализации </w:t>
      </w:r>
      <w:proofErr w:type="spellStart"/>
      <w:r w:rsidR="00BA72EE">
        <w:rPr>
          <w:sz w:val="28"/>
          <w:szCs w:val="28"/>
        </w:rPr>
        <w:t>стационарозамещающей</w:t>
      </w:r>
      <w:proofErr w:type="spellEnd"/>
      <w:r w:rsidR="00BA72EE">
        <w:rPr>
          <w:sz w:val="28"/>
          <w:szCs w:val="28"/>
        </w:rPr>
        <w:t xml:space="preserve"> технологии «Служба помощников по уходу на дому» </w:t>
      </w:r>
      <w:r w:rsidR="00BA72EE" w:rsidRPr="002F311D">
        <w:rPr>
          <w:sz w:val="28"/>
          <w:szCs w:val="28"/>
        </w:rPr>
        <w:t xml:space="preserve">на базе отделения социального обслуживания на дому граждан пожилого возраста и инвалидов </w:t>
      </w:r>
      <w:r w:rsidR="00EE3CD6">
        <w:rPr>
          <w:sz w:val="28"/>
          <w:szCs w:val="28"/>
        </w:rPr>
        <w:t>Центра</w:t>
      </w:r>
      <w:r w:rsidR="00BA72EE">
        <w:rPr>
          <w:sz w:val="28"/>
          <w:szCs w:val="28"/>
        </w:rPr>
        <w:t xml:space="preserve"> создается служба помощников по уходу (далее – Служба). Создание службы оформляется приказом Центра. </w:t>
      </w:r>
      <w:r w:rsidR="00BA72EE" w:rsidRPr="002F311D">
        <w:rPr>
          <w:sz w:val="28"/>
          <w:szCs w:val="28"/>
        </w:rPr>
        <w:t xml:space="preserve"> </w:t>
      </w:r>
    </w:p>
    <w:p w:rsidR="00BA72EE" w:rsidRDefault="00BA72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530D">
        <w:rPr>
          <w:sz w:val="28"/>
          <w:szCs w:val="28"/>
        </w:rPr>
        <w:t>4</w:t>
      </w:r>
      <w:r w:rsidR="00D5061B">
        <w:rPr>
          <w:sz w:val="28"/>
          <w:szCs w:val="28"/>
        </w:rPr>
        <w:t>. </w:t>
      </w:r>
      <w:r>
        <w:rPr>
          <w:sz w:val="28"/>
          <w:szCs w:val="28"/>
        </w:rPr>
        <w:t xml:space="preserve">Служба осуществляет деятельность в соответствии с </w:t>
      </w:r>
      <w:r w:rsidR="00B37D37">
        <w:rPr>
          <w:sz w:val="28"/>
          <w:szCs w:val="28"/>
        </w:rPr>
        <w:t xml:space="preserve">настоящим Порядком и </w:t>
      </w:r>
      <w:r>
        <w:rPr>
          <w:sz w:val="28"/>
          <w:szCs w:val="28"/>
        </w:rPr>
        <w:t>Положением о деятельности службы помощников по уходу</w:t>
      </w:r>
      <w:r w:rsidR="00B37D37">
        <w:rPr>
          <w:sz w:val="28"/>
          <w:szCs w:val="28"/>
        </w:rPr>
        <w:t xml:space="preserve"> на дому</w:t>
      </w:r>
      <w:r>
        <w:rPr>
          <w:sz w:val="28"/>
          <w:szCs w:val="28"/>
        </w:rPr>
        <w:t xml:space="preserve">, </w:t>
      </w:r>
      <w:r w:rsidR="00B37D37">
        <w:rPr>
          <w:sz w:val="28"/>
          <w:szCs w:val="28"/>
        </w:rPr>
        <w:t>принимаемым в соответствии с настоящим Порядком</w:t>
      </w:r>
      <w:r>
        <w:rPr>
          <w:sz w:val="28"/>
          <w:szCs w:val="28"/>
        </w:rPr>
        <w:t xml:space="preserve">. </w:t>
      </w:r>
    </w:p>
    <w:p w:rsidR="005F2639" w:rsidRDefault="002F311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 w:rsidR="00A8530D">
        <w:rPr>
          <w:sz w:val="28"/>
          <w:szCs w:val="28"/>
        </w:rPr>
        <w:t>5</w:t>
      </w:r>
      <w:r w:rsidR="00D5061B">
        <w:rPr>
          <w:sz w:val="28"/>
          <w:szCs w:val="28"/>
        </w:rPr>
        <w:t>. </w:t>
      </w:r>
      <w:r w:rsidRPr="002F311D">
        <w:rPr>
          <w:sz w:val="28"/>
          <w:szCs w:val="28"/>
        </w:rPr>
        <w:t>Руководство и организацию деятельности Службы осуществляет заведующий отделением социального обслуживания на дому граждан пожилого возраста и инвалидов</w:t>
      </w:r>
      <w:r w:rsidR="00226CF1">
        <w:rPr>
          <w:sz w:val="28"/>
          <w:szCs w:val="28"/>
        </w:rPr>
        <w:t>, состоящи</w:t>
      </w:r>
      <w:r w:rsidR="00C220B9">
        <w:rPr>
          <w:sz w:val="28"/>
          <w:szCs w:val="28"/>
        </w:rPr>
        <w:t>й</w:t>
      </w:r>
      <w:r w:rsidR="00226CF1">
        <w:rPr>
          <w:sz w:val="28"/>
          <w:szCs w:val="28"/>
        </w:rPr>
        <w:t xml:space="preserve"> в штате Центра</w:t>
      </w:r>
      <w:r w:rsidRPr="002F311D">
        <w:rPr>
          <w:sz w:val="28"/>
          <w:szCs w:val="28"/>
        </w:rPr>
        <w:t>.</w:t>
      </w:r>
    </w:p>
    <w:p w:rsidR="006B20DB" w:rsidRDefault="006B20D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Предоставление услуг Службы осуществляется состоящими в штате Центра специалистами по социальной работе и социальными работниками.</w:t>
      </w:r>
    </w:p>
    <w:p w:rsidR="006B20DB" w:rsidRDefault="002F311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 w:rsidR="00A8530D">
        <w:rPr>
          <w:sz w:val="28"/>
          <w:szCs w:val="28"/>
        </w:rPr>
        <w:t>6</w:t>
      </w:r>
      <w:r w:rsidRPr="002F311D">
        <w:rPr>
          <w:sz w:val="28"/>
          <w:szCs w:val="28"/>
        </w:rPr>
        <w:t xml:space="preserve">. </w:t>
      </w:r>
      <w:r w:rsidR="006B20DB">
        <w:rPr>
          <w:sz w:val="28"/>
          <w:szCs w:val="28"/>
        </w:rPr>
        <w:t>В настоящем Порядке используются следующие понятия:</w:t>
      </w:r>
    </w:p>
    <w:p w:rsidR="006B20DB" w:rsidRDefault="006B20D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нуждающиеся в уходе –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 w:rsidR="00115A27">
        <w:rPr>
          <w:sz w:val="28"/>
          <w:szCs w:val="28"/>
        </w:rPr>
        <w:t>;</w:t>
      </w:r>
    </w:p>
    <w:p w:rsidR="006B20DB" w:rsidRDefault="006B20D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осуществляющие уход - лица, осуществляющие на основе родственных, соседских или дружеских связей уход за гражданами, нуждающимися в уходе.</w:t>
      </w:r>
    </w:p>
    <w:p w:rsidR="002F311D" w:rsidRPr="002F311D" w:rsidRDefault="002F311D" w:rsidP="005F26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lastRenderedPageBreak/>
        <w:t>2. Основные цели и задачи Службы</w:t>
      </w:r>
    </w:p>
    <w:p w:rsidR="002F311D" w:rsidRPr="002F311D" w:rsidRDefault="002F311D" w:rsidP="005F26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639" w:rsidRDefault="002F311D" w:rsidP="005F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2.1. Основной целью деятельности Службы явля</w:t>
      </w:r>
      <w:r w:rsidR="00DA41AA">
        <w:rPr>
          <w:sz w:val="28"/>
          <w:szCs w:val="28"/>
        </w:rPr>
        <w:t>ю</w:t>
      </w:r>
      <w:r w:rsidRPr="002F311D">
        <w:rPr>
          <w:sz w:val="28"/>
          <w:szCs w:val="28"/>
        </w:rPr>
        <w:t>тся:</w:t>
      </w:r>
    </w:p>
    <w:p w:rsidR="00DC63E8" w:rsidRPr="002F311D" w:rsidRDefault="007C19EE" w:rsidP="00DC6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3E8" w:rsidRPr="002F311D">
        <w:rPr>
          <w:sz w:val="28"/>
          <w:szCs w:val="28"/>
        </w:rPr>
        <w:t>предоставлени</w:t>
      </w:r>
      <w:r w:rsidR="00DC63E8">
        <w:rPr>
          <w:sz w:val="28"/>
          <w:szCs w:val="28"/>
        </w:rPr>
        <w:t>е</w:t>
      </w:r>
      <w:r w:rsidR="00DC63E8" w:rsidRPr="002F311D">
        <w:rPr>
          <w:sz w:val="28"/>
          <w:szCs w:val="28"/>
        </w:rPr>
        <w:t xml:space="preserve"> </w:t>
      </w:r>
      <w:r w:rsidR="00DC63E8">
        <w:rPr>
          <w:sz w:val="28"/>
          <w:szCs w:val="28"/>
        </w:rPr>
        <w:t>услуг, направленных на поддержание жизнедеятельности граждан, нуждающихся в уходе, сохранение их жизни и здоровья посредством осуществления ухода и систематического наблюдения за их состоянием</w:t>
      </w:r>
      <w:r w:rsidR="00DC63E8" w:rsidRPr="002F311D">
        <w:rPr>
          <w:sz w:val="28"/>
          <w:szCs w:val="28"/>
        </w:rPr>
        <w:t>;</w:t>
      </w:r>
    </w:p>
    <w:p w:rsidR="005F2639" w:rsidRDefault="007C19EE" w:rsidP="005F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оказани</w:t>
      </w:r>
      <w:r w:rsidR="00DA41AA">
        <w:rPr>
          <w:sz w:val="28"/>
          <w:szCs w:val="28"/>
        </w:rPr>
        <w:t>е</w:t>
      </w:r>
      <w:r w:rsidR="002F311D" w:rsidRPr="002F311D">
        <w:rPr>
          <w:sz w:val="28"/>
          <w:szCs w:val="28"/>
        </w:rPr>
        <w:t xml:space="preserve"> помощи </w:t>
      </w:r>
      <w:r w:rsidR="006B20DB">
        <w:rPr>
          <w:sz w:val="28"/>
          <w:szCs w:val="28"/>
        </w:rPr>
        <w:t>гражданам, осуществляющим уход</w:t>
      </w:r>
      <w:r w:rsidR="005F2639">
        <w:rPr>
          <w:sz w:val="28"/>
          <w:szCs w:val="28"/>
        </w:rPr>
        <w:t>.</w:t>
      </w:r>
    </w:p>
    <w:p w:rsidR="00DC63E8" w:rsidRPr="002F311D" w:rsidRDefault="002F311D" w:rsidP="00DC6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2.2. </w:t>
      </w:r>
      <w:r w:rsidR="00DC63E8" w:rsidRPr="002F311D">
        <w:rPr>
          <w:sz w:val="28"/>
          <w:szCs w:val="28"/>
        </w:rPr>
        <w:t>Основной задачей Службы является осуществление эффективного и качественного ухода за гражданами, нуждающимися в уходе.</w:t>
      </w:r>
    </w:p>
    <w:p w:rsidR="00DC63E8" w:rsidRDefault="00DC63E8" w:rsidP="00DC6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63E8" w:rsidRDefault="00DC63E8" w:rsidP="005F2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311D" w:rsidRPr="002F311D" w:rsidRDefault="00DA41AA" w:rsidP="002F311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F311D" w:rsidRPr="002F311D">
        <w:rPr>
          <w:b/>
          <w:bCs/>
          <w:sz w:val="28"/>
          <w:szCs w:val="28"/>
        </w:rPr>
        <w:t>. Функции Службы</w:t>
      </w:r>
    </w:p>
    <w:p w:rsidR="002F311D" w:rsidRPr="002F311D" w:rsidRDefault="002F311D" w:rsidP="002F3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30D" w:rsidRDefault="00DA41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530D">
        <w:rPr>
          <w:sz w:val="28"/>
          <w:szCs w:val="28"/>
        </w:rPr>
        <w:t xml:space="preserve">.1. </w:t>
      </w:r>
      <w:r w:rsidR="002F311D" w:rsidRPr="002F311D">
        <w:rPr>
          <w:sz w:val="28"/>
          <w:szCs w:val="28"/>
        </w:rPr>
        <w:t>Для достижения целей и задач Служба осуществляет:</w:t>
      </w:r>
    </w:p>
    <w:p w:rsidR="00A8530D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информирование и консультирование граждан о деятельности Службы, об условиях и порядке предоставления услуг</w:t>
      </w:r>
      <w:r w:rsidR="005F2639">
        <w:rPr>
          <w:sz w:val="28"/>
          <w:szCs w:val="28"/>
        </w:rPr>
        <w:t>и «предоставление услуг сиделки (помощника по уходу)»</w:t>
      </w:r>
      <w:r w:rsidR="002F311D" w:rsidRPr="002F311D">
        <w:rPr>
          <w:sz w:val="28"/>
          <w:szCs w:val="28"/>
        </w:rPr>
        <w:t>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41AA">
        <w:rPr>
          <w:sz w:val="28"/>
          <w:szCs w:val="28"/>
        </w:rPr>
        <w:t xml:space="preserve">организацию </w:t>
      </w:r>
      <w:r w:rsidR="002F311D" w:rsidRPr="002F311D">
        <w:rPr>
          <w:sz w:val="28"/>
          <w:szCs w:val="28"/>
        </w:rPr>
        <w:t>заключени</w:t>
      </w:r>
      <w:r w:rsidR="00DA41AA">
        <w:rPr>
          <w:sz w:val="28"/>
          <w:szCs w:val="28"/>
        </w:rPr>
        <w:t>я</w:t>
      </w:r>
      <w:r w:rsidR="002F311D" w:rsidRPr="002F311D">
        <w:rPr>
          <w:sz w:val="28"/>
          <w:szCs w:val="28"/>
        </w:rPr>
        <w:t xml:space="preserve"> договоров о предоставлении социальных услуг в соответствии с индивидуальной программой предоставления социальных услуг;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разработку и реализацию индивидуального плана ухода;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41AA">
        <w:rPr>
          <w:sz w:val="28"/>
          <w:szCs w:val="28"/>
        </w:rPr>
        <w:t>предоставление услуг сиделки (помощника по уходу)</w:t>
      </w:r>
      <w:r w:rsidR="002F311D" w:rsidRPr="002F311D">
        <w:rPr>
          <w:sz w:val="28"/>
          <w:szCs w:val="28"/>
        </w:rPr>
        <w:t>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ведение учетно-отчетной документации, в том числе в электронном виде, формирующейся в процессе деятельности Службы;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 xml:space="preserve">предоставление информации о получателях социальных услуг путем внесения сведений в информационную систему в </w:t>
      </w:r>
      <w:hyperlink r:id="rId16" w:history="1">
        <w:r w:rsidR="002F311D" w:rsidRPr="002F311D">
          <w:rPr>
            <w:sz w:val="28"/>
            <w:szCs w:val="28"/>
          </w:rPr>
          <w:t>порядке</w:t>
        </w:r>
      </w:hyperlink>
      <w:r w:rsidR="002F311D" w:rsidRPr="002F311D">
        <w:rPr>
          <w:sz w:val="28"/>
          <w:szCs w:val="28"/>
        </w:rPr>
        <w:t xml:space="preserve">, утвержденном </w:t>
      </w:r>
      <w:r w:rsidR="005F2639">
        <w:rPr>
          <w:sz w:val="28"/>
          <w:szCs w:val="28"/>
        </w:rPr>
        <w:t>п</w:t>
      </w:r>
      <w:r w:rsidR="002F311D" w:rsidRPr="002F311D">
        <w:rPr>
          <w:sz w:val="28"/>
          <w:szCs w:val="28"/>
        </w:rPr>
        <w:t xml:space="preserve">остановлением </w:t>
      </w:r>
      <w:r w:rsidR="005F2639">
        <w:rPr>
          <w:sz w:val="28"/>
          <w:szCs w:val="28"/>
        </w:rPr>
        <w:t>министерства социальной защиты населения</w:t>
      </w:r>
      <w:r w:rsidR="002F311D" w:rsidRPr="002F311D">
        <w:rPr>
          <w:sz w:val="28"/>
          <w:szCs w:val="28"/>
        </w:rPr>
        <w:t xml:space="preserve"> Рязанской области от 11.11.2014 </w:t>
      </w:r>
      <w:r w:rsidR="005F2639">
        <w:rPr>
          <w:sz w:val="28"/>
          <w:szCs w:val="28"/>
        </w:rPr>
        <w:t>№</w:t>
      </w:r>
      <w:r w:rsidR="002F311D" w:rsidRPr="002F311D">
        <w:rPr>
          <w:sz w:val="28"/>
          <w:szCs w:val="28"/>
        </w:rPr>
        <w:t xml:space="preserve"> 60 </w:t>
      </w:r>
      <w:r w:rsidR="005F2639">
        <w:rPr>
          <w:sz w:val="28"/>
          <w:szCs w:val="28"/>
        </w:rPr>
        <w:t>«</w:t>
      </w:r>
      <w:r w:rsidR="002F311D" w:rsidRPr="002F311D">
        <w:rPr>
          <w:sz w:val="28"/>
          <w:szCs w:val="28"/>
        </w:rPr>
        <w:t>О формировании и ведении реестра поставщиков социальных услуг и регистра получателей социальных услуг</w:t>
      </w:r>
      <w:r w:rsidR="005F2639">
        <w:rPr>
          <w:sz w:val="28"/>
          <w:szCs w:val="28"/>
        </w:rPr>
        <w:t>»</w:t>
      </w:r>
      <w:r w:rsidR="002F311D" w:rsidRPr="002F311D">
        <w:rPr>
          <w:sz w:val="28"/>
          <w:szCs w:val="28"/>
        </w:rPr>
        <w:t>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 xml:space="preserve">подготовку </w:t>
      </w:r>
      <w:r w:rsidR="00C253D9">
        <w:rPr>
          <w:sz w:val="28"/>
          <w:szCs w:val="28"/>
        </w:rPr>
        <w:t>отчетности</w:t>
      </w:r>
      <w:r w:rsidR="002F311D" w:rsidRPr="002F311D">
        <w:rPr>
          <w:sz w:val="28"/>
          <w:szCs w:val="28"/>
        </w:rPr>
        <w:t xml:space="preserve"> (информации) по установленным формам</w:t>
      </w:r>
      <w:r w:rsidR="00C220B9">
        <w:rPr>
          <w:sz w:val="28"/>
          <w:szCs w:val="28"/>
        </w:rPr>
        <w:t>,</w:t>
      </w:r>
      <w:r w:rsidR="002F311D" w:rsidRPr="002F311D">
        <w:rPr>
          <w:sz w:val="28"/>
          <w:szCs w:val="28"/>
        </w:rPr>
        <w:t xml:space="preserve"> </w:t>
      </w:r>
      <w:r w:rsidR="00C220B9" w:rsidRPr="002F311D">
        <w:rPr>
          <w:sz w:val="28"/>
          <w:szCs w:val="28"/>
        </w:rPr>
        <w:t xml:space="preserve">информационно-аналитических материалов </w:t>
      </w:r>
      <w:r w:rsidR="002F311D" w:rsidRPr="002F311D">
        <w:rPr>
          <w:sz w:val="28"/>
          <w:szCs w:val="28"/>
        </w:rPr>
        <w:t xml:space="preserve">о </w:t>
      </w:r>
      <w:r w:rsidR="00C220B9">
        <w:rPr>
          <w:sz w:val="28"/>
          <w:szCs w:val="28"/>
        </w:rPr>
        <w:t>деятельности</w:t>
      </w:r>
      <w:r w:rsidR="002F311D" w:rsidRPr="002F311D">
        <w:rPr>
          <w:sz w:val="28"/>
          <w:szCs w:val="28"/>
        </w:rPr>
        <w:t xml:space="preserve"> Службы;</w:t>
      </w:r>
    </w:p>
    <w:p w:rsidR="005F2639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анализ эффективности деятельности Службы;</w:t>
      </w:r>
    </w:p>
    <w:p w:rsidR="002F311D" w:rsidRPr="002F311D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11D" w:rsidRPr="002F311D">
        <w:rPr>
          <w:sz w:val="28"/>
          <w:szCs w:val="28"/>
        </w:rPr>
        <w:t>взаимодействие с медицинскими организациями, иными государственными, муниципальными учреждениями и общественными объединениями в рамках системы долговременного ухода за гражданами пожилого возрасти и инвалидами.</w:t>
      </w:r>
    </w:p>
    <w:p w:rsidR="002F311D" w:rsidRPr="002F311D" w:rsidRDefault="002F311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311D" w:rsidRPr="002F311D" w:rsidRDefault="00DA41AA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F311D" w:rsidRPr="002F311D">
        <w:rPr>
          <w:b/>
          <w:bCs/>
          <w:sz w:val="28"/>
          <w:szCs w:val="28"/>
        </w:rPr>
        <w:t>. Порядок организации деятельности Службы</w:t>
      </w:r>
    </w:p>
    <w:p w:rsidR="002F311D" w:rsidRPr="002F311D" w:rsidRDefault="002F311D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30D" w:rsidRPr="00A8530D" w:rsidRDefault="00DA41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311D" w:rsidRPr="002F311D">
        <w:rPr>
          <w:sz w:val="28"/>
          <w:szCs w:val="28"/>
        </w:rPr>
        <w:t xml:space="preserve">.1. Услуги Службы предоставляются гражданам, </w:t>
      </w:r>
      <w:r w:rsidR="00DB10B0">
        <w:rPr>
          <w:sz w:val="28"/>
          <w:szCs w:val="28"/>
        </w:rPr>
        <w:t>нуждающимся в уходе</w:t>
      </w:r>
      <w:r w:rsidR="002F311D" w:rsidRPr="002F311D">
        <w:rPr>
          <w:sz w:val="28"/>
          <w:szCs w:val="28"/>
        </w:rPr>
        <w:t xml:space="preserve">, </w:t>
      </w:r>
      <w:r w:rsidR="00A8530D">
        <w:rPr>
          <w:sz w:val="28"/>
          <w:szCs w:val="28"/>
        </w:rPr>
        <w:t xml:space="preserve">на основании договора, заключаемого между Центром и гражданином или его законным представителем в соответствии с </w:t>
      </w:r>
      <w:r w:rsidR="00A8530D" w:rsidRPr="00A8530D">
        <w:rPr>
          <w:sz w:val="28"/>
          <w:szCs w:val="28"/>
        </w:rPr>
        <w:t xml:space="preserve">Федеральным </w:t>
      </w:r>
      <w:hyperlink r:id="rId17" w:history="1">
        <w:r w:rsidR="00A8530D" w:rsidRPr="00A8530D">
          <w:rPr>
            <w:sz w:val="28"/>
            <w:szCs w:val="28"/>
          </w:rPr>
          <w:t>законом</w:t>
        </w:r>
      </w:hyperlink>
      <w:r w:rsidR="00A8530D" w:rsidRPr="00A8530D">
        <w:rPr>
          <w:sz w:val="28"/>
          <w:szCs w:val="28"/>
        </w:rPr>
        <w:t xml:space="preserve"> от 28</w:t>
      </w:r>
      <w:r w:rsidR="00A8530D">
        <w:rPr>
          <w:sz w:val="28"/>
          <w:szCs w:val="28"/>
        </w:rPr>
        <w:t>.12.</w:t>
      </w:r>
      <w:r w:rsidR="00A8530D" w:rsidRPr="00A8530D">
        <w:rPr>
          <w:sz w:val="28"/>
          <w:szCs w:val="28"/>
        </w:rPr>
        <w:t xml:space="preserve">2013 </w:t>
      </w:r>
      <w:r w:rsidR="00A8530D">
        <w:rPr>
          <w:sz w:val="28"/>
          <w:szCs w:val="28"/>
        </w:rPr>
        <w:t>№</w:t>
      </w:r>
      <w:r w:rsidR="00A8530D" w:rsidRPr="00A8530D">
        <w:rPr>
          <w:sz w:val="28"/>
          <w:szCs w:val="28"/>
        </w:rPr>
        <w:t xml:space="preserve"> 442-ФЗ</w:t>
      </w:r>
      <w:r w:rsidR="00A8530D" w:rsidRPr="00A8530D">
        <w:t xml:space="preserve"> </w:t>
      </w:r>
      <w:r w:rsidR="00A8530D">
        <w:t>«</w:t>
      </w:r>
      <w:r w:rsidR="00A8530D" w:rsidRPr="00A8530D">
        <w:rPr>
          <w:sz w:val="28"/>
          <w:szCs w:val="28"/>
        </w:rPr>
        <w:t>Об основах социального обслуживания граждан в Российской Федерации</w:t>
      </w:r>
      <w:r w:rsidR="00A8530D">
        <w:rPr>
          <w:sz w:val="28"/>
          <w:szCs w:val="28"/>
        </w:rPr>
        <w:t>»</w:t>
      </w:r>
      <w:r w:rsidR="00A8530D" w:rsidRPr="00A8530D">
        <w:rPr>
          <w:sz w:val="28"/>
          <w:szCs w:val="28"/>
        </w:rPr>
        <w:t>.</w:t>
      </w:r>
    </w:p>
    <w:p w:rsidR="00A8530D" w:rsidRDefault="00DA41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8530D">
        <w:rPr>
          <w:sz w:val="28"/>
          <w:szCs w:val="28"/>
        </w:rPr>
        <w:t>.2. Отношения, связанные с исполнением договора о предоставлении социального обслуживания, регулируются в соответствии с законодательством Российской Федерации.</w:t>
      </w:r>
    </w:p>
    <w:p w:rsidR="00A8530D" w:rsidRDefault="00DA41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530D">
        <w:rPr>
          <w:sz w:val="28"/>
          <w:szCs w:val="28"/>
        </w:rPr>
        <w:t xml:space="preserve">.3. </w:t>
      </w:r>
      <w:r w:rsidR="00A8530D" w:rsidRPr="002F311D">
        <w:rPr>
          <w:sz w:val="28"/>
          <w:szCs w:val="28"/>
        </w:rPr>
        <w:t>Услуги Службы предоставляются</w:t>
      </w:r>
      <w:r w:rsidR="00A8530D">
        <w:rPr>
          <w:sz w:val="28"/>
          <w:szCs w:val="28"/>
        </w:rPr>
        <w:t xml:space="preserve"> в соответствии с п</w:t>
      </w:r>
      <w:r w:rsidR="00A8530D" w:rsidRPr="00A8530D">
        <w:rPr>
          <w:sz w:val="28"/>
          <w:szCs w:val="28"/>
        </w:rPr>
        <w:t>остановление</w:t>
      </w:r>
      <w:r w:rsidR="00A8530D">
        <w:rPr>
          <w:sz w:val="28"/>
          <w:szCs w:val="28"/>
        </w:rPr>
        <w:t>м</w:t>
      </w:r>
      <w:r w:rsidR="00A8530D" w:rsidRPr="00A8530D">
        <w:rPr>
          <w:sz w:val="28"/>
          <w:szCs w:val="28"/>
        </w:rPr>
        <w:t xml:space="preserve"> Правительства Рязанской области от 03.12.2014 </w:t>
      </w:r>
      <w:r w:rsidR="00A8530D">
        <w:rPr>
          <w:sz w:val="28"/>
          <w:szCs w:val="28"/>
        </w:rPr>
        <w:t>№</w:t>
      </w:r>
      <w:r w:rsidR="00A8530D" w:rsidRPr="00A8530D">
        <w:rPr>
          <w:sz w:val="28"/>
          <w:szCs w:val="28"/>
        </w:rPr>
        <w:t xml:space="preserve"> 351 </w:t>
      </w:r>
      <w:r w:rsidR="00A8530D">
        <w:rPr>
          <w:sz w:val="28"/>
          <w:szCs w:val="28"/>
        </w:rPr>
        <w:t>«</w:t>
      </w:r>
      <w:r w:rsidR="00A8530D" w:rsidRPr="00A8530D">
        <w:rPr>
          <w:sz w:val="28"/>
          <w:szCs w:val="28"/>
        </w:rPr>
        <w:t>Об утверждении Порядка предоставления социальных услуг поставщиками социальных услуг в Рязанской области</w:t>
      </w:r>
      <w:r w:rsidR="00A8530D">
        <w:rPr>
          <w:sz w:val="28"/>
          <w:szCs w:val="28"/>
        </w:rPr>
        <w:t>».</w:t>
      </w:r>
    </w:p>
    <w:p w:rsidR="002F311D" w:rsidRDefault="00226CF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311D" w:rsidRPr="002F311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F311D" w:rsidRPr="002F311D">
        <w:rPr>
          <w:sz w:val="28"/>
          <w:szCs w:val="28"/>
        </w:rPr>
        <w:t xml:space="preserve">. </w:t>
      </w:r>
      <w:proofErr w:type="gramStart"/>
      <w:r w:rsidR="001A296A">
        <w:rPr>
          <w:sz w:val="28"/>
          <w:szCs w:val="28"/>
        </w:rPr>
        <w:t>К</w:t>
      </w:r>
      <w:r w:rsidR="002F311D" w:rsidRPr="002F311D">
        <w:rPr>
          <w:sz w:val="28"/>
          <w:szCs w:val="28"/>
        </w:rPr>
        <w:t>онтроль за</w:t>
      </w:r>
      <w:proofErr w:type="gramEnd"/>
      <w:r w:rsidR="002F311D" w:rsidRPr="002F311D">
        <w:rPr>
          <w:sz w:val="28"/>
          <w:szCs w:val="28"/>
        </w:rPr>
        <w:t xml:space="preserve"> качеством предоставления услуг </w:t>
      </w:r>
      <w:r w:rsidR="005907E9">
        <w:rPr>
          <w:sz w:val="28"/>
          <w:szCs w:val="28"/>
        </w:rPr>
        <w:t>Службы</w:t>
      </w:r>
      <w:r w:rsidR="002F311D" w:rsidRPr="002F311D">
        <w:rPr>
          <w:sz w:val="28"/>
          <w:szCs w:val="28"/>
        </w:rPr>
        <w:t xml:space="preserve"> осуществляет заведующий отделением социального обслуживания на дому граждан пожилого возраста и инвалидов. </w:t>
      </w:r>
    </w:p>
    <w:p w:rsidR="00F54213" w:rsidRDefault="00226CF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421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54213">
        <w:rPr>
          <w:sz w:val="28"/>
          <w:szCs w:val="28"/>
        </w:rPr>
        <w:t xml:space="preserve">. </w:t>
      </w:r>
      <w:proofErr w:type="gramStart"/>
      <w:r w:rsidR="00F54213">
        <w:rPr>
          <w:sz w:val="28"/>
          <w:szCs w:val="28"/>
        </w:rPr>
        <w:t>Контроль за</w:t>
      </w:r>
      <w:proofErr w:type="gramEnd"/>
      <w:r w:rsidR="00F54213">
        <w:rPr>
          <w:sz w:val="28"/>
          <w:szCs w:val="28"/>
        </w:rPr>
        <w:t xml:space="preserve"> организацией деятельности Службы осуществляет директор Центра</w:t>
      </w:r>
      <w:r>
        <w:rPr>
          <w:sz w:val="28"/>
          <w:szCs w:val="28"/>
        </w:rPr>
        <w:t xml:space="preserve"> (или уполномоченное им лицо)</w:t>
      </w:r>
      <w:r w:rsidR="00F54213">
        <w:rPr>
          <w:sz w:val="28"/>
          <w:szCs w:val="28"/>
        </w:rPr>
        <w:t>.</w:t>
      </w:r>
    </w:p>
    <w:p w:rsidR="00F54213" w:rsidRPr="002F311D" w:rsidRDefault="00F54213" w:rsidP="00DB10B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56AA" w:rsidRDefault="009752C7" w:rsidP="009752C7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740583" w:rsidRDefault="00740583" w:rsidP="009752C7">
      <w:pPr>
        <w:pStyle w:val="ConsPlusNonformat"/>
        <w:jc w:val="center"/>
        <w:rPr>
          <w:sz w:val="28"/>
          <w:szCs w:val="28"/>
        </w:rPr>
      </w:pPr>
    </w:p>
    <w:p w:rsidR="00740583" w:rsidRDefault="00740583" w:rsidP="009752C7">
      <w:pPr>
        <w:pStyle w:val="ConsPlusNonformat"/>
        <w:jc w:val="center"/>
        <w:rPr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3E8" w:rsidRDefault="00DC63E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0954AA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0954AA" w:rsidRPr="00F5225C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061B">
        <w:rPr>
          <w:rFonts w:ascii="Times New Roman" w:hAnsi="Times New Roman" w:cs="Times New Roman"/>
          <w:sz w:val="28"/>
          <w:szCs w:val="28"/>
        </w:rPr>
        <w:t>27.04.2022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061B">
        <w:rPr>
          <w:rFonts w:ascii="Times New Roman" w:hAnsi="Times New Roman" w:cs="Times New Roman"/>
          <w:sz w:val="28"/>
          <w:szCs w:val="28"/>
        </w:rPr>
        <w:t>22</w:t>
      </w:r>
    </w:p>
    <w:p w:rsidR="000954AA" w:rsidRDefault="000954AA" w:rsidP="000954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0954AA">
      <w:pPr>
        <w:pStyle w:val="ConsPlusTitle"/>
        <w:ind w:firstLine="709"/>
        <w:jc w:val="center"/>
        <w:rPr>
          <w:b w:val="0"/>
        </w:rPr>
      </w:pPr>
    </w:p>
    <w:p w:rsidR="000954AA" w:rsidRDefault="000954AA" w:rsidP="000954AA">
      <w:pPr>
        <w:pStyle w:val="ConsPlusTitle"/>
        <w:ind w:firstLine="709"/>
        <w:jc w:val="center"/>
        <w:rPr>
          <w:b w:val="0"/>
        </w:rPr>
      </w:pPr>
      <w:proofErr w:type="gramStart"/>
      <w:r>
        <w:rPr>
          <w:b w:val="0"/>
        </w:rPr>
        <w:t>П</w:t>
      </w:r>
      <w:proofErr w:type="gramEnd"/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Р</w:t>
      </w:r>
      <w:r w:rsidR="00D5061B">
        <w:rPr>
          <w:b w:val="0"/>
        </w:rPr>
        <w:t xml:space="preserve"> </w:t>
      </w:r>
      <w:r>
        <w:rPr>
          <w:b w:val="0"/>
        </w:rPr>
        <w:t>Я</w:t>
      </w:r>
      <w:r w:rsidR="00D5061B">
        <w:rPr>
          <w:b w:val="0"/>
        </w:rPr>
        <w:t xml:space="preserve"> </w:t>
      </w:r>
      <w:r>
        <w:rPr>
          <w:b w:val="0"/>
        </w:rPr>
        <w:t>Д</w:t>
      </w:r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К</w:t>
      </w:r>
      <w:r w:rsidRPr="00655E10">
        <w:rPr>
          <w:b w:val="0"/>
        </w:rPr>
        <w:t xml:space="preserve"> </w:t>
      </w:r>
    </w:p>
    <w:p w:rsidR="00D5061B" w:rsidRDefault="000954AA" w:rsidP="000954AA">
      <w:pPr>
        <w:pStyle w:val="ConsPlusTitle"/>
        <w:ind w:firstLine="709"/>
        <w:jc w:val="center"/>
        <w:rPr>
          <w:b w:val="0"/>
        </w:rPr>
      </w:pPr>
      <w:r w:rsidRPr="0069295C">
        <w:rPr>
          <w:b w:val="0"/>
        </w:rPr>
        <w:t xml:space="preserve">реализации </w:t>
      </w:r>
      <w:proofErr w:type="spellStart"/>
      <w:r w:rsidRPr="0069295C">
        <w:rPr>
          <w:b w:val="0"/>
        </w:rPr>
        <w:t>стационарозамещающей</w:t>
      </w:r>
      <w:proofErr w:type="spellEnd"/>
      <w:r w:rsidRPr="0069295C">
        <w:rPr>
          <w:b w:val="0"/>
        </w:rPr>
        <w:t xml:space="preserve"> технологии</w:t>
      </w:r>
    </w:p>
    <w:p w:rsidR="00D5061B" w:rsidRDefault="000954AA" w:rsidP="000954AA">
      <w:pPr>
        <w:pStyle w:val="ConsPlusTitle"/>
        <w:ind w:firstLine="709"/>
        <w:jc w:val="center"/>
        <w:rPr>
          <w:b w:val="0"/>
        </w:rPr>
      </w:pPr>
      <w:r w:rsidRPr="0069295C">
        <w:rPr>
          <w:b w:val="0"/>
        </w:rPr>
        <w:t xml:space="preserve"> «Служба сопровождения граждан,</w:t>
      </w:r>
    </w:p>
    <w:p w:rsidR="000954AA" w:rsidRPr="0069295C" w:rsidRDefault="000954AA" w:rsidP="000954AA">
      <w:pPr>
        <w:pStyle w:val="ConsPlusTitle"/>
        <w:ind w:firstLine="709"/>
        <w:jc w:val="center"/>
        <w:rPr>
          <w:b w:val="0"/>
        </w:rPr>
      </w:pPr>
      <w:r w:rsidRPr="0069295C">
        <w:rPr>
          <w:b w:val="0"/>
        </w:rPr>
        <w:t xml:space="preserve"> </w:t>
      </w:r>
      <w:proofErr w:type="gramStart"/>
      <w:r w:rsidRPr="0069295C">
        <w:rPr>
          <w:b w:val="0"/>
        </w:rPr>
        <w:t>нуждающихся</w:t>
      </w:r>
      <w:proofErr w:type="gramEnd"/>
      <w:r w:rsidRPr="0069295C">
        <w:rPr>
          <w:b w:val="0"/>
        </w:rPr>
        <w:t xml:space="preserve"> в долговременном уходе»</w:t>
      </w: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Pr="002F311D" w:rsidRDefault="000954AA" w:rsidP="000954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t>1. Общие положения</w:t>
      </w:r>
    </w:p>
    <w:p w:rsidR="000954AA" w:rsidRPr="002F311D" w:rsidRDefault="000954AA" w:rsidP="000954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4AA" w:rsidRPr="0069295C" w:rsidRDefault="000954AA" w:rsidP="00D5061B">
      <w:pPr>
        <w:pStyle w:val="ConsPlusTitle"/>
        <w:ind w:firstLine="709"/>
        <w:jc w:val="both"/>
        <w:rPr>
          <w:b w:val="0"/>
        </w:rPr>
      </w:pPr>
      <w:r w:rsidRPr="0069295C">
        <w:rPr>
          <w:b w:val="0"/>
        </w:rPr>
        <w:t>1.1.</w:t>
      </w:r>
      <w:r w:rsidR="00D5061B">
        <w:rPr>
          <w:b w:val="0"/>
        </w:rPr>
        <w:t> </w:t>
      </w:r>
      <w:r w:rsidRPr="0069295C">
        <w:rPr>
          <w:b w:val="0"/>
        </w:rPr>
        <w:t xml:space="preserve">Настоящий Порядок определяет механизм внедрения </w:t>
      </w:r>
      <w:proofErr w:type="spellStart"/>
      <w:r w:rsidRPr="0069295C">
        <w:rPr>
          <w:b w:val="0"/>
        </w:rPr>
        <w:t>стационарозамещающей</w:t>
      </w:r>
      <w:proofErr w:type="spellEnd"/>
      <w:r w:rsidRPr="0069295C">
        <w:rPr>
          <w:b w:val="0"/>
        </w:rPr>
        <w:t xml:space="preserve"> технологии «Служба сопровождения граждан, нуждающихся в долговременном уходе» в государственных бюджетных учреждениях Рязанской области - комплексных центрах социального обслуживания населения (далее – Центры).</w:t>
      </w:r>
    </w:p>
    <w:p w:rsidR="000954AA" w:rsidRPr="0069295C" w:rsidRDefault="000954AA" w:rsidP="00D5061B">
      <w:pPr>
        <w:pStyle w:val="ConsPlusTitle"/>
        <w:ind w:firstLine="709"/>
        <w:jc w:val="both"/>
        <w:rPr>
          <w:b w:val="0"/>
        </w:rPr>
      </w:pPr>
      <w:r w:rsidRPr="0069295C">
        <w:rPr>
          <w:b w:val="0"/>
        </w:rPr>
        <w:t>1.2.</w:t>
      </w:r>
      <w:r w:rsidR="00D5061B">
        <w:rPr>
          <w:b w:val="0"/>
        </w:rPr>
        <w:t> </w:t>
      </w:r>
      <w:proofErr w:type="spellStart"/>
      <w:r w:rsidRPr="0069295C">
        <w:rPr>
          <w:b w:val="0"/>
        </w:rPr>
        <w:t>Стационарозамещающая</w:t>
      </w:r>
      <w:proofErr w:type="spellEnd"/>
      <w:r w:rsidRPr="0069295C">
        <w:rPr>
          <w:b w:val="0"/>
        </w:rPr>
        <w:t xml:space="preserve"> технология «Служба сопровождения граждан, нуждающихся в долговременном уходе» внедряется в целях реализации </w:t>
      </w:r>
      <w:proofErr w:type="spellStart"/>
      <w:r w:rsidRPr="0069295C">
        <w:rPr>
          <w:b w:val="0"/>
        </w:rPr>
        <w:t>пилотного</w:t>
      </w:r>
      <w:proofErr w:type="spellEnd"/>
      <w:r w:rsidRPr="0069295C">
        <w:rPr>
          <w:b w:val="0"/>
        </w:rPr>
        <w:t xml:space="preserve"> проекта по созданию системы долговременного ухода за гражданами пожилого возраста и инвалидами в рамках федерального </w:t>
      </w:r>
      <w:hyperlink r:id="rId18" w:history="1">
        <w:r w:rsidRPr="0069295C">
          <w:rPr>
            <w:b w:val="0"/>
          </w:rPr>
          <w:t>проекта</w:t>
        </w:r>
      </w:hyperlink>
      <w:r w:rsidRPr="0069295C">
        <w:rPr>
          <w:b w:val="0"/>
        </w:rPr>
        <w:t xml:space="preserve">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F311D">
        <w:rPr>
          <w:sz w:val="28"/>
          <w:szCs w:val="28"/>
        </w:rPr>
        <w:t>.</w:t>
      </w:r>
      <w:r w:rsidR="00D5061B">
        <w:rPr>
          <w:sz w:val="28"/>
          <w:szCs w:val="28"/>
        </w:rPr>
        <w:t> </w:t>
      </w:r>
      <w:r>
        <w:rPr>
          <w:sz w:val="28"/>
          <w:szCs w:val="28"/>
        </w:rPr>
        <w:t xml:space="preserve">Для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</w:t>
      </w:r>
      <w:r w:rsidRPr="004D4533">
        <w:rPr>
          <w:sz w:val="28"/>
          <w:szCs w:val="28"/>
        </w:rPr>
        <w:t>Служба сопровождения граждан, нуждающихся в долговременном уходе»</w:t>
      </w:r>
      <w:r>
        <w:rPr>
          <w:sz w:val="28"/>
          <w:szCs w:val="28"/>
        </w:rPr>
        <w:t xml:space="preserve"> </w:t>
      </w:r>
      <w:r w:rsidRPr="004D4533">
        <w:rPr>
          <w:sz w:val="28"/>
          <w:szCs w:val="28"/>
        </w:rPr>
        <w:t xml:space="preserve">на базе отделения срочного социального обслуживания и социального сопровождения </w:t>
      </w:r>
      <w:r>
        <w:rPr>
          <w:sz w:val="28"/>
          <w:szCs w:val="28"/>
        </w:rPr>
        <w:t>Центра создается с</w:t>
      </w:r>
      <w:r w:rsidRPr="004D4533">
        <w:rPr>
          <w:sz w:val="28"/>
          <w:szCs w:val="28"/>
        </w:rPr>
        <w:t xml:space="preserve">лужба сопровождения граждан, нуждающихся </w:t>
      </w:r>
      <w:r>
        <w:rPr>
          <w:sz w:val="28"/>
          <w:szCs w:val="28"/>
        </w:rPr>
        <w:br/>
      </w:r>
      <w:r w:rsidRPr="004D4533">
        <w:rPr>
          <w:sz w:val="28"/>
          <w:szCs w:val="28"/>
        </w:rPr>
        <w:t>в долговременном уходе</w:t>
      </w:r>
      <w:r>
        <w:rPr>
          <w:sz w:val="28"/>
          <w:szCs w:val="28"/>
        </w:rPr>
        <w:t xml:space="preserve"> (далее – Служба). Создание службы оформляется приказом Центра. </w:t>
      </w:r>
      <w:r w:rsidRPr="002F311D">
        <w:rPr>
          <w:sz w:val="28"/>
          <w:szCs w:val="28"/>
        </w:rPr>
        <w:t xml:space="preserve"> </w:t>
      </w:r>
    </w:p>
    <w:p w:rsidR="00961157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0954AA">
        <w:rPr>
          <w:sz w:val="28"/>
          <w:szCs w:val="28"/>
        </w:rPr>
        <w:t xml:space="preserve">Служба осуществляет деятельность в соответствии </w:t>
      </w:r>
      <w:r w:rsidR="00961157">
        <w:rPr>
          <w:sz w:val="28"/>
          <w:szCs w:val="28"/>
        </w:rPr>
        <w:t xml:space="preserve">с настоящим Порядком и </w:t>
      </w:r>
      <w:r w:rsidR="000954AA">
        <w:rPr>
          <w:sz w:val="28"/>
          <w:szCs w:val="28"/>
        </w:rPr>
        <w:t>Положением о деятельности Службы</w:t>
      </w:r>
      <w:r w:rsidR="00961157" w:rsidRPr="00961157">
        <w:rPr>
          <w:sz w:val="28"/>
          <w:szCs w:val="28"/>
        </w:rPr>
        <w:t xml:space="preserve"> </w:t>
      </w:r>
      <w:r w:rsidR="00961157" w:rsidRPr="004D4533">
        <w:rPr>
          <w:sz w:val="28"/>
          <w:szCs w:val="28"/>
        </w:rPr>
        <w:t>сопровождения граждан, нуждающихся в долговременном уходе</w:t>
      </w:r>
      <w:r w:rsidR="000954AA">
        <w:rPr>
          <w:sz w:val="28"/>
          <w:szCs w:val="28"/>
        </w:rPr>
        <w:t xml:space="preserve">, </w:t>
      </w:r>
      <w:r w:rsidR="00961157">
        <w:rPr>
          <w:sz w:val="28"/>
          <w:szCs w:val="28"/>
        </w:rPr>
        <w:t xml:space="preserve">принимаемым в соответствии с настоящим Порядком. </w:t>
      </w:r>
    </w:p>
    <w:p w:rsidR="000954AA" w:rsidRPr="00433C7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C7C">
        <w:rPr>
          <w:sz w:val="28"/>
          <w:szCs w:val="28"/>
        </w:rPr>
        <w:t>1.5. Руководство и организацию деятельности Службы осуществляет заведующий отделением срочного социального обслуживания и социального сопровождения</w:t>
      </w:r>
      <w:r w:rsidR="00961157">
        <w:rPr>
          <w:sz w:val="28"/>
          <w:szCs w:val="28"/>
        </w:rPr>
        <w:t>, состоящий в штате Центра</w:t>
      </w:r>
      <w:r w:rsidRPr="00433C7C">
        <w:rPr>
          <w:sz w:val="28"/>
          <w:szCs w:val="28"/>
        </w:rPr>
        <w:t>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Предоставление услуг </w:t>
      </w:r>
      <w:r>
        <w:rPr>
          <w:sz w:val="28"/>
          <w:szCs w:val="28"/>
        </w:rPr>
        <w:t>Службы осуществля</w:t>
      </w:r>
      <w:r w:rsidR="00961157">
        <w:rPr>
          <w:sz w:val="28"/>
          <w:szCs w:val="28"/>
        </w:rPr>
        <w:t>ется</w:t>
      </w:r>
      <w:r w:rsidRPr="002F311D">
        <w:rPr>
          <w:sz w:val="28"/>
          <w:szCs w:val="28"/>
        </w:rPr>
        <w:t xml:space="preserve"> </w:t>
      </w:r>
      <w:proofErr w:type="gramStart"/>
      <w:r w:rsidRPr="002F311D">
        <w:rPr>
          <w:sz w:val="28"/>
          <w:szCs w:val="28"/>
        </w:rPr>
        <w:t>состоящи</w:t>
      </w:r>
      <w:r w:rsidR="00961157">
        <w:rPr>
          <w:sz w:val="28"/>
          <w:szCs w:val="28"/>
        </w:rPr>
        <w:t>ми</w:t>
      </w:r>
      <w:proofErr w:type="gramEnd"/>
      <w:r w:rsidRPr="002F311D">
        <w:rPr>
          <w:sz w:val="28"/>
          <w:szCs w:val="28"/>
        </w:rPr>
        <w:t xml:space="preserve"> в штате Центра </w:t>
      </w:r>
      <w:r w:rsidRPr="00433C7C">
        <w:rPr>
          <w:sz w:val="28"/>
          <w:szCs w:val="28"/>
        </w:rPr>
        <w:t>специалист</w:t>
      </w:r>
      <w:r w:rsidR="00961157">
        <w:rPr>
          <w:sz w:val="28"/>
          <w:szCs w:val="28"/>
        </w:rPr>
        <w:t>ом</w:t>
      </w:r>
      <w:r w:rsidRPr="00433C7C">
        <w:rPr>
          <w:sz w:val="28"/>
          <w:szCs w:val="28"/>
        </w:rPr>
        <w:t xml:space="preserve"> по социальной работе (социальны</w:t>
      </w:r>
      <w:r w:rsidR="00961157">
        <w:rPr>
          <w:sz w:val="28"/>
          <w:szCs w:val="28"/>
        </w:rPr>
        <w:t>м</w:t>
      </w:r>
      <w:r w:rsidRPr="00433C7C">
        <w:rPr>
          <w:sz w:val="28"/>
          <w:szCs w:val="28"/>
        </w:rPr>
        <w:t xml:space="preserve"> координатор</w:t>
      </w:r>
      <w:r w:rsidR="00961157">
        <w:rPr>
          <w:sz w:val="28"/>
          <w:szCs w:val="28"/>
        </w:rPr>
        <w:t>ом</w:t>
      </w:r>
      <w:r w:rsidRPr="00433C7C">
        <w:rPr>
          <w:sz w:val="28"/>
          <w:szCs w:val="28"/>
        </w:rPr>
        <w:t>) и психолог</w:t>
      </w:r>
      <w:r w:rsidR="00961157">
        <w:rPr>
          <w:sz w:val="28"/>
          <w:szCs w:val="28"/>
        </w:rPr>
        <w:t xml:space="preserve">ом </w:t>
      </w:r>
      <w:r w:rsidR="00961157" w:rsidRPr="00173DC5">
        <w:rPr>
          <w:sz w:val="28"/>
          <w:szCs w:val="28"/>
        </w:rPr>
        <w:t>(при его наличии в штате Центра)</w:t>
      </w:r>
      <w:r w:rsidRPr="00173DC5">
        <w:rPr>
          <w:sz w:val="28"/>
          <w:szCs w:val="28"/>
        </w:rPr>
        <w:t>.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2F311D">
        <w:rPr>
          <w:sz w:val="28"/>
          <w:szCs w:val="28"/>
        </w:rPr>
        <w:t xml:space="preserve">. </w:t>
      </w:r>
      <w:r>
        <w:rPr>
          <w:sz w:val="28"/>
          <w:szCs w:val="28"/>
        </w:rPr>
        <w:t>В настоящем Порядке используются следующие понятия: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нуждающиеся в уходе –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</w:t>
      </w:r>
      <w:r>
        <w:rPr>
          <w:sz w:val="28"/>
          <w:szCs w:val="28"/>
        </w:rPr>
        <w:lastRenderedPageBreak/>
        <w:t>обеспечивать основные жизненные потребности в силу заболевания, травмы, возраста или наличия инвалидности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осуществляющие уход - лица, осуществляющие на основе родственных, соседских или дружеских связей уход за гражданами, нуждающимися в уходе.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Default="000954AA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t>2. Основные цели и задачи Службы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2.1. Основн</w:t>
      </w:r>
      <w:r>
        <w:rPr>
          <w:sz w:val="28"/>
          <w:szCs w:val="28"/>
        </w:rPr>
        <w:t>ыми</w:t>
      </w:r>
      <w:r w:rsidRPr="002F311D">
        <w:rPr>
          <w:sz w:val="28"/>
          <w:szCs w:val="28"/>
        </w:rPr>
        <w:t xml:space="preserve"> цел</w:t>
      </w:r>
      <w:r>
        <w:rPr>
          <w:sz w:val="28"/>
          <w:szCs w:val="28"/>
        </w:rPr>
        <w:t>ями</w:t>
      </w:r>
      <w:r w:rsidRPr="002F311D">
        <w:rPr>
          <w:sz w:val="28"/>
          <w:szCs w:val="28"/>
        </w:rPr>
        <w:t xml:space="preserve"> деятельности Службы явля</w:t>
      </w:r>
      <w:r w:rsidR="00961157">
        <w:rPr>
          <w:sz w:val="28"/>
          <w:szCs w:val="28"/>
        </w:rPr>
        <w:t>ю</w:t>
      </w:r>
      <w:r w:rsidRPr="002F311D">
        <w:rPr>
          <w:sz w:val="28"/>
          <w:szCs w:val="28"/>
        </w:rPr>
        <w:t>тся:</w:t>
      </w:r>
    </w:p>
    <w:p w:rsidR="000954AA" w:rsidRPr="00D20D45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4AA" w:rsidRPr="00D20D45">
        <w:rPr>
          <w:sz w:val="28"/>
          <w:szCs w:val="28"/>
        </w:rPr>
        <w:t>обеспечени</w:t>
      </w:r>
      <w:r w:rsidR="00961157">
        <w:rPr>
          <w:sz w:val="28"/>
          <w:szCs w:val="28"/>
        </w:rPr>
        <w:t>е</w:t>
      </w:r>
      <w:r w:rsidR="000954AA" w:rsidRPr="00D20D45">
        <w:rPr>
          <w:sz w:val="28"/>
          <w:szCs w:val="28"/>
        </w:rPr>
        <w:t xml:space="preserve"> взаимодействия </w:t>
      </w:r>
      <w:r w:rsidR="00173DC5">
        <w:rPr>
          <w:sz w:val="28"/>
          <w:szCs w:val="28"/>
        </w:rPr>
        <w:t>граждан, нуждающихся в уходе</w:t>
      </w:r>
      <w:r w:rsidR="000954AA" w:rsidRPr="00D20D45">
        <w:rPr>
          <w:sz w:val="28"/>
          <w:szCs w:val="28"/>
        </w:rPr>
        <w:t xml:space="preserve">, с органами и организациями, вовлеченными в систему долговременного ухода, после его однократного обращения в одну из этих организаций, без постоянного взаимодействия </w:t>
      </w:r>
      <w:r w:rsidR="00961157">
        <w:rPr>
          <w:sz w:val="28"/>
          <w:szCs w:val="28"/>
        </w:rPr>
        <w:t>гражданина</w:t>
      </w:r>
      <w:r w:rsidR="000954AA" w:rsidRPr="00D20D45">
        <w:rPr>
          <w:sz w:val="28"/>
          <w:szCs w:val="28"/>
        </w:rPr>
        <w:t xml:space="preserve"> с каждой из организаций;</w:t>
      </w:r>
    </w:p>
    <w:p w:rsidR="000954AA" w:rsidRDefault="007C19E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4AA" w:rsidRPr="00D20D45">
        <w:rPr>
          <w:sz w:val="28"/>
          <w:szCs w:val="28"/>
        </w:rPr>
        <w:t>оказани</w:t>
      </w:r>
      <w:r w:rsidR="00961157">
        <w:rPr>
          <w:sz w:val="28"/>
          <w:szCs w:val="28"/>
        </w:rPr>
        <w:t>е</w:t>
      </w:r>
      <w:r w:rsidR="000954AA" w:rsidRPr="00D20D45">
        <w:rPr>
          <w:sz w:val="28"/>
          <w:szCs w:val="28"/>
        </w:rPr>
        <w:t xml:space="preserve"> содействия в получении экстренной специализированной помощи в ситуациях, угрожающих жизни или здоровью гражданина пожилого возраста.</w:t>
      </w:r>
    </w:p>
    <w:p w:rsidR="000954AA" w:rsidRPr="00375D7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D7C">
        <w:rPr>
          <w:sz w:val="28"/>
          <w:szCs w:val="28"/>
        </w:rPr>
        <w:t>2.2. Основной задачей Службы является осуществление координации межведомственного взаимодействия и организация оперативного обмена информацией между Центром, участниками мероприятий по внедрению системы долговременного ухода за гражданами пожилого возраста и инвалидами на территории Рязанской области.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2F311D" w:rsidRDefault="00F76206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954AA" w:rsidRPr="002F311D">
        <w:rPr>
          <w:b/>
          <w:bCs/>
          <w:sz w:val="28"/>
          <w:szCs w:val="28"/>
        </w:rPr>
        <w:t>. Функции Службы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5575B8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954AA" w:rsidRPr="005575B8">
        <w:rPr>
          <w:sz w:val="28"/>
          <w:szCs w:val="28"/>
        </w:rPr>
        <w:t>Для достижения целей и задач Служба осуществляет: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 xml:space="preserve">- выявление граждан, нуждающихся в уходе, а также </w:t>
      </w:r>
      <w:r w:rsidR="00F76206">
        <w:rPr>
          <w:rFonts w:ascii="Times New Roman" w:hAnsi="Times New Roman" w:cs="Times New Roman"/>
          <w:sz w:val="28"/>
          <w:szCs w:val="28"/>
        </w:rPr>
        <w:t>граждан</w:t>
      </w:r>
      <w:r w:rsidRPr="005575B8">
        <w:rPr>
          <w:rFonts w:ascii="Times New Roman" w:hAnsi="Times New Roman" w:cs="Times New Roman"/>
          <w:sz w:val="28"/>
          <w:szCs w:val="28"/>
        </w:rPr>
        <w:t>, осуществляющих уход;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информирование и консультирование граждан, нуждающихся в уходе, а также их законных представителей о возможности предоставления им услуг по уходу, в том числе услуг службой помощников по уходу на дому, обеспечения браслетом с тревожной кнопкой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5B8">
        <w:rPr>
          <w:rFonts w:ascii="Times New Roman" w:hAnsi="Times New Roman" w:cs="Times New Roman"/>
          <w:sz w:val="28"/>
          <w:szCs w:val="28"/>
        </w:rPr>
        <w:t>тревожная кнопка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5B8">
        <w:rPr>
          <w:rFonts w:ascii="Times New Roman" w:hAnsi="Times New Roman" w:cs="Times New Roman"/>
          <w:sz w:val="28"/>
          <w:szCs w:val="28"/>
        </w:rPr>
        <w:t>);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 xml:space="preserve">- ведение электронной базы данных о гражданах, нуждающихся в уходе, а также о </w:t>
      </w:r>
      <w:r w:rsidR="00F76206">
        <w:rPr>
          <w:rFonts w:ascii="Times New Roman" w:hAnsi="Times New Roman" w:cs="Times New Roman"/>
          <w:sz w:val="28"/>
          <w:szCs w:val="28"/>
        </w:rPr>
        <w:t>гражданах</w:t>
      </w:r>
      <w:r w:rsidRPr="005575B8">
        <w:rPr>
          <w:rFonts w:ascii="Times New Roman" w:hAnsi="Times New Roman" w:cs="Times New Roman"/>
          <w:sz w:val="28"/>
          <w:szCs w:val="28"/>
        </w:rPr>
        <w:t>, осуществляющих уход;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организацию межведомственного взаимодействия и оперативный обмен информацией между всеми структурами, вовлеченными в систему долговременного ухода, в том числе обеспечивают передачу в медицинские организации информации о гражданах, вновь выявленных и/или получающих социальные услуги, нуждающихся в оказании медицинской помощи;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работу с программным комплексом по межведомственному информационному обмену между организациями социального обслуживания и медицинскими организациями о гражданах, нуждающихся в уходе, в целях своевременного оказания социальной и медицинской помощи;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маршрутизацию услуг для граждан, нуждающихся в уходе;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lastRenderedPageBreak/>
        <w:t>- преемственность организации помощи гражданам, находящимся в медицинских организациях, нуждающихся после завершения лечения в предоставлении социальных услуг;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 xml:space="preserve">- взаимодействие с ГКУ РО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5B8">
        <w:rPr>
          <w:rFonts w:ascii="Times New Roman" w:hAnsi="Times New Roman" w:cs="Times New Roman"/>
          <w:sz w:val="28"/>
          <w:szCs w:val="28"/>
        </w:rPr>
        <w:t>Ресурсный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5B8">
        <w:rPr>
          <w:rFonts w:ascii="Times New Roman" w:hAnsi="Times New Roman" w:cs="Times New Roman"/>
          <w:sz w:val="28"/>
          <w:szCs w:val="28"/>
        </w:rPr>
        <w:t>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взаимодействие со службой помощников по уходу на дому;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проведение мероприятий по социальному сопровождению граждан, нуждающихся в уходе;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оказание психологической поддержки гражданам, нуждающимся в уходе, и лицам, осуществляющим уход;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мониторинг эффективности мероприятий по социальному сопровождению граждан, нуждающихся в уходе;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выявление граждан пожилого возраста, нуждающихся в обеспечении браслетом с тревожной кнопкой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5B8">
        <w:rPr>
          <w:rFonts w:ascii="Times New Roman" w:hAnsi="Times New Roman" w:cs="Times New Roman"/>
          <w:sz w:val="28"/>
          <w:szCs w:val="28"/>
        </w:rPr>
        <w:t>тревожная кнопка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5B8">
        <w:rPr>
          <w:rFonts w:ascii="Times New Roman" w:hAnsi="Times New Roman" w:cs="Times New Roman"/>
          <w:sz w:val="28"/>
          <w:szCs w:val="28"/>
        </w:rPr>
        <w:t>);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ведение учетно-отчетной документации, в том числе в электронном виде, формирующейся в процессе деятельности Службы;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подготовку еженедельных, ежемесячных, ежеквартальных отчетов (информации) по установленным формам о работе Службы;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анализ эффективности деятельности Службы;</w:t>
      </w:r>
    </w:p>
    <w:p w:rsidR="000954AA" w:rsidRPr="005575B8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B8">
        <w:rPr>
          <w:rFonts w:ascii="Times New Roman" w:hAnsi="Times New Roman" w:cs="Times New Roman"/>
          <w:sz w:val="28"/>
          <w:szCs w:val="28"/>
        </w:rPr>
        <w:t>- подготовку информационно-аналитических материалов о деятельности Службы.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2F311D" w:rsidRDefault="00F76206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954AA" w:rsidRPr="002F311D">
        <w:rPr>
          <w:b/>
          <w:bCs/>
          <w:sz w:val="28"/>
          <w:szCs w:val="28"/>
        </w:rPr>
        <w:t>. Порядок организации деятельности Службы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A8530D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061B">
        <w:rPr>
          <w:sz w:val="28"/>
          <w:szCs w:val="28"/>
        </w:rPr>
        <w:t>.1. </w:t>
      </w:r>
      <w:r w:rsidR="000954AA" w:rsidRPr="002F311D">
        <w:rPr>
          <w:sz w:val="28"/>
          <w:szCs w:val="28"/>
        </w:rPr>
        <w:t xml:space="preserve">Услуги Службы </w:t>
      </w:r>
      <w:r w:rsidR="000954AA" w:rsidRPr="00AA61C4">
        <w:rPr>
          <w:sz w:val="28"/>
          <w:szCs w:val="28"/>
        </w:rPr>
        <w:t xml:space="preserve">предоставляются </w:t>
      </w:r>
      <w:r w:rsidR="000954AA">
        <w:rPr>
          <w:sz w:val="28"/>
          <w:szCs w:val="28"/>
        </w:rPr>
        <w:t xml:space="preserve">в соответствии с </w:t>
      </w:r>
      <w:r w:rsidR="000954AA" w:rsidRPr="00A8530D">
        <w:rPr>
          <w:sz w:val="28"/>
          <w:szCs w:val="28"/>
        </w:rPr>
        <w:t xml:space="preserve">Федеральным </w:t>
      </w:r>
      <w:hyperlink r:id="rId19" w:history="1">
        <w:r w:rsidR="000954AA" w:rsidRPr="00A8530D">
          <w:rPr>
            <w:sz w:val="28"/>
            <w:szCs w:val="28"/>
          </w:rPr>
          <w:t>законом</w:t>
        </w:r>
      </w:hyperlink>
      <w:r w:rsidR="000954AA" w:rsidRPr="00A8530D">
        <w:rPr>
          <w:sz w:val="28"/>
          <w:szCs w:val="28"/>
        </w:rPr>
        <w:t xml:space="preserve"> от 28</w:t>
      </w:r>
      <w:r w:rsidR="000954AA">
        <w:rPr>
          <w:sz w:val="28"/>
          <w:szCs w:val="28"/>
        </w:rPr>
        <w:t>.12.</w:t>
      </w:r>
      <w:r w:rsidR="000954AA" w:rsidRPr="00A8530D">
        <w:rPr>
          <w:sz w:val="28"/>
          <w:szCs w:val="28"/>
        </w:rPr>
        <w:t xml:space="preserve">2013 </w:t>
      </w:r>
      <w:r w:rsidR="000954AA">
        <w:rPr>
          <w:sz w:val="28"/>
          <w:szCs w:val="28"/>
        </w:rPr>
        <w:t>№</w:t>
      </w:r>
      <w:r w:rsidR="000954AA" w:rsidRPr="00A8530D">
        <w:rPr>
          <w:sz w:val="28"/>
          <w:szCs w:val="28"/>
        </w:rPr>
        <w:t xml:space="preserve"> 442-ФЗ</w:t>
      </w:r>
      <w:r w:rsidR="000954AA" w:rsidRPr="00A8530D">
        <w:t xml:space="preserve"> </w:t>
      </w:r>
      <w:r w:rsidR="000954AA">
        <w:t>«</w:t>
      </w:r>
      <w:r w:rsidR="000954AA" w:rsidRPr="00A8530D">
        <w:rPr>
          <w:sz w:val="28"/>
          <w:szCs w:val="28"/>
        </w:rPr>
        <w:t>Об основах социального обслуживания граждан в Российской Федерации</w:t>
      </w:r>
      <w:r w:rsidR="000954AA">
        <w:rPr>
          <w:sz w:val="28"/>
          <w:szCs w:val="28"/>
        </w:rPr>
        <w:t>»</w:t>
      </w:r>
      <w:r w:rsidR="000954AA" w:rsidRPr="00A8530D">
        <w:rPr>
          <w:sz w:val="28"/>
          <w:szCs w:val="28"/>
        </w:rPr>
        <w:t>.</w:t>
      </w:r>
    </w:p>
    <w:p w:rsidR="000954AA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027">
        <w:rPr>
          <w:sz w:val="28"/>
          <w:szCs w:val="28"/>
        </w:rPr>
        <w:t>4</w:t>
      </w:r>
      <w:r w:rsidR="000954AA" w:rsidRPr="00576027">
        <w:rPr>
          <w:sz w:val="28"/>
          <w:szCs w:val="28"/>
        </w:rPr>
        <w:t>.</w:t>
      </w:r>
      <w:r w:rsidRPr="00576027">
        <w:rPr>
          <w:sz w:val="28"/>
          <w:szCs w:val="28"/>
        </w:rPr>
        <w:t>2</w:t>
      </w:r>
      <w:r w:rsidR="000954AA" w:rsidRPr="00576027">
        <w:rPr>
          <w:sz w:val="28"/>
          <w:szCs w:val="28"/>
        </w:rPr>
        <w:t xml:space="preserve">. Межведомственное взаимодействие в рамках </w:t>
      </w:r>
      <w:r w:rsidR="00E472C0" w:rsidRPr="00576027">
        <w:rPr>
          <w:sz w:val="28"/>
          <w:szCs w:val="28"/>
        </w:rPr>
        <w:t xml:space="preserve">деятельности Службы </w:t>
      </w:r>
      <w:r w:rsidR="000954AA" w:rsidRPr="00576027">
        <w:rPr>
          <w:sz w:val="28"/>
          <w:szCs w:val="28"/>
        </w:rPr>
        <w:t>осуществляется на основании соглашений о межведомственном взаимодействии между Центром и участниками системы долговременного ухода.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311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F311D">
        <w:rPr>
          <w:sz w:val="28"/>
          <w:szCs w:val="28"/>
        </w:rPr>
        <w:t>.</w:t>
      </w:r>
      <w:r w:rsidR="00D5061B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</w:t>
      </w:r>
      <w:r w:rsidRPr="002F311D">
        <w:rPr>
          <w:sz w:val="28"/>
          <w:szCs w:val="28"/>
        </w:rPr>
        <w:t>онтроль за</w:t>
      </w:r>
      <w:proofErr w:type="gramEnd"/>
      <w:r w:rsidRPr="002F311D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ем</w:t>
      </w:r>
      <w:r w:rsidRPr="002F311D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Службы</w:t>
      </w:r>
      <w:r w:rsidRPr="002F311D">
        <w:rPr>
          <w:sz w:val="28"/>
          <w:szCs w:val="28"/>
        </w:rPr>
        <w:t xml:space="preserve"> осуществляет заведующий отделением </w:t>
      </w:r>
      <w:r w:rsidRPr="00151CD7">
        <w:rPr>
          <w:sz w:val="28"/>
          <w:szCs w:val="28"/>
        </w:rPr>
        <w:t>срочного социального обслуживания и социального сопровождения</w:t>
      </w:r>
      <w:r w:rsidRPr="002F311D">
        <w:rPr>
          <w:sz w:val="28"/>
          <w:szCs w:val="28"/>
        </w:rPr>
        <w:t xml:space="preserve">. </w:t>
      </w:r>
    </w:p>
    <w:p w:rsidR="00F76206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 w:rsidR="00F76206">
        <w:rPr>
          <w:sz w:val="28"/>
          <w:szCs w:val="28"/>
        </w:rPr>
        <w:t>Контроль за</w:t>
      </w:r>
      <w:proofErr w:type="gramEnd"/>
      <w:r w:rsidR="00F76206">
        <w:rPr>
          <w:sz w:val="28"/>
          <w:szCs w:val="28"/>
        </w:rPr>
        <w:t xml:space="preserve"> организацией деятельности Службы осуществляет директор Центра (или уполномоченное им лицо).</w:t>
      </w:r>
    </w:p>
    <w:p w:rsidR="00F76206" w:rsidRDefault="00F7620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2F311D" w:rsidRDefault="000954AA" w:rsidP="000954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4AA" w:rsidRDefault="000954AA" w:rsidP="000954AA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9C562D" w:rsidRDefault="009C562D" w:rsidP="009C562D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9C562D" w:rsidRDefault="009C562D" w:rsidP="00D5061B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061B">
        <w:rPr>
          <w:rFonts w:ascii="Times New Roman" w:hAnsi="Times New Roman" w:cs="Times New Roman"/>
          <w:sz w:val="28"/>
          <w:szCs w:val="28"/>
        </w:rPr>
        <w:t xml:space="preserve">27.04.2022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5061B">
        <w:rPr>
          <w:rFonts w:ascii="Times New Roman" w:hAnsi="Times New Roman" w:cs="Times New Roman"/>
          <w:sz w:val="28"/>
          <w:szCs w:val="28"/>
        </w:rPr>
        <w:t>22</w:t>
      </w:r>
    </w:p>
    <w:p w:rsidR="009C562D" w:rsidRDefault="009C562D" w:rsidP="009C56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9C562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C562D" w:rsidRDefault="009C562D" w:rsidP="009C562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5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</w:p>
    <w:p w:rsidR="00D5061B" w:rsidRDefault="009C562D" w:rsidP="009C56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562D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Pr="009C562D">
        <w:rPr>
          <w:rFonts w:ascii="Times New Roman" w:hAnsi="Times New Roman" w:cs="Times New Roman"/>
          <w:sz w:val="28"/>
          <w:szCs w:val="28"/>
        </w:rPr>
        <w:t>стационарозамещающей</w:t>
      </w:r>
      <w:proofErr w:type="spellEnd"/>
      <w:r w:rsidRPr="009C562D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9C562D" w:rsidRDefault="009C562D" w:rsidP="009C56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562D">
        <w:rPr>
          <w:rFonts w:ascii="Times New Roman" w:hAnsi="Times New Roman" w:cs="Times New Roman"/>
          <w:sz w:val="28"/>
          <w:szCs w:val="28"/>
        </w:rPr>
        <w:t xml:space="preserve"> «Служба выдачи средств реабилитации в безвозмездное временное пользование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3CD6" w:rsidRDefault="00EE3CD6" w:rsidP="009C56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3CD6" w:rsidRDefault="00EE3CD6" w:rsidP="00EE3CD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E3CD6" w:rsidRDefault="00EE3CD6" w:rsidP="00EE3C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CD6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E3CD6">
        <w:rPr>
          <w:sz w:val="28"/>
          <w:szCs w:val="28"/>
        </w:rPr>
        <w:t xml:space="preserve">Настоящий Порядок определяет механизм реализации </w:t>
      </w:r>
      <w:proofErr w:type="spellStart"/>
      <w:r w:rsidR="00EE3CD6">
        <w:rPr>
          <w:sz w:val="28"/>
          <w:szCs w:val="28"/>
        </w:rPr>
        <w:t>стационарозамещающей</w:t>
      </w:r>
      <w:proofErr w:type="spellEnd"/>
      <w:r w:rsidR="00EE3CD6">
        <w:rPr>
          <w:sz w:val="28"/>
          <w:szCs w:val="28"/>
        </w:rPr>
        <w:t xml:space="preserve"> технологии </w:t>
      </w:r>
      <w:r w:rsidR="00EE3CD6" w:rsidRPr="009C562D">
        <w:rPr>
          <w:sz w:val="28"/>
          <w:szCs w:val="28"/>
        </w:rPr>
        <w:t>«Служба выдачи средств реабилитации в безвозмездное временное пользование отдельным категориям граждан</w:t>
      </w:r>
      <w:r w:rsidR="00EE3CD6">
        <w:rPr>
          <w:sz w:val="28"/>
          <w:szCs w:val="28"/>
        </w:rPr>
        <w:t>» в</w:t>
      </w:r>
      <w:r w:rsidR="00EE3CD6" w:rsidRPr="002F311D">
        <w:rPr>
          <w:sz w:val="28"/>
          <w:szCs w:val="28"/>
        </w:rPr>
        <w:t xml:space="preserve"> государственн</w:t>
      </w:r>
      <w:r w:rsidR="00EE3CD6">
        <w:rPr>
          <w:sz w:val="28"/>
          <w:szCs w:val="28"/>
        </w:rPr>
        <w:t>ых</w:t>
      </w:r>
      <w:r w:rsidR="00EE3CD6" w:rsidRPr="002F311D">
        <w:rPr>
          <w:sz w:val="28"/>
          <w:szCs w:val="28"/>
        </w:rPr>
        <w:t xml:space="preserve"> бюджетн</w:t>
      </w:r>
      <w:r w:rsidR="00EE3CD6">
        <w:rPr>
          <w:sz w:val="28"/>
          <w:szCs w:val="28"/>
        </w:rPr>
        <w:t>ых</w:t>
      </w:r>
      <w:r w:rsidR="00EE3CD6" w:rsidRPr="002F311D">
        <w:rPr>
          <w:sz w:val="28"/>
          <w:szCs w:val="28"/>
        </w:rPr>
        <w:t xml:space="preserve"> учреждения</w:t>
      </w:r>
      <w:r w:rsidR="00EE3CD6">
        <w:rPr>
          <w:sz w:val="28"/>
          <w:szCs w:val="28"/>
        </w:rPr>
        <w:t>х</w:t>
      </w:r>
      <w:r w:rsidR="00EE3CD6" w:rsidRPr="002F311D">
        <w:rPr>
          <w:sz w:val="28"/>
          <w:szCs w:val="28"/>
        </w:rPr>
        <w:t xml:space="preserve"> Рязанской области - комплексны</w:t>
      </w:r>
      <w:r w:rsidR="00EE3CD6">
        <w:rPr>
          <w:sz w:val="28"/>
          <w:szCs w:val="28"/>
        </w:rPr>
        <w:t>х</w:t>
      </w:r>
      <w:r w:rsidR="00EE3CD6" w:rsidRPr="002F311D">
        <w:rPr>
          <w:sz w:val="28"/>
          <w:szCs w:val="28"/>
        </w:rPr>
        <w:t xml:space="preserve"> центр</w:t>
      </w:r>
      <w:r w:rsidR="00EE3CD6">
        <w:rPr>
          <w:sz w:val="28"/>
          <w:szCs w:val="28"/>
        </w:rPr>
        <w:t>ах</w:t>
      </w:r>
      <w:r w:rsidR="00EE3CD6" w:rsidRPr="002F311D">
        <w:rPr>
          <w:sz w:val="28"/>
          <w:szCs w:val="28"/>
        </w:rPr>
        <w:t xml:space="preserve"> социального обслуживания населения (далее </w:t>
      </w:r>
      <w:r w:rsidR="00EE3CD6">
        <w:rPr>
          <w:sz w:val="28"/>
          <w:szCs w:val="28"/>
        </w:rPr>
        <w:t>–</w:t>
      </w:r>
      <w:r w:rsidR="00EE3CD6" w:rsidRPr="002F311D">
        <w:rPr>
          <w:sz w:val="28"/>
          <w:szCs w:val="28"/>
        </w:rPr>
        <w:t xml:space="preserve"> </w:t>
      </w:r>
      <w:r w:rsidR="00EE3CD6">
        <w:rPr>
          <w:sz w:val="28"/>
          <w:szCs w:val="28"/>
        </w:rPr>
        <w:t>Ц</w:t>
      </w:r>
      <w:r w:rsidR="00EE3CD6" w:rsidRPr="002F311D">
        <w:rPr>
          <w:sz w:val="28"/>
          <w:szCs w:val="28"/>
        </w:rPr>
        <w:t>ентр</w:t>
      </w:r>
      <w:r w:rsidR="00EE3CD6">
        <w:rPr>
          <w:sz w:val="28"/>
          <w:szCs w:val="28"/>
        </w:rPr>
        <w:t>ы</w:t>
      </w:r>
      <w:r w:rsidR="00EE3CD6" w:rsidRPr="002F311D">
        <w:rPr>
          <w:sz w:val="28"/>
          <w:szCs w:val="28"/>
        </w:rPr>
        <w:t>)</w:t>
      </w:r>
      <w:r w:rsidR="00EE3CD6">
        <w:rPr>
          <w:sz w:val="28"/>
          <w:szCs w:val="28"/>
        </w:rPr>
        <w:t>.</w:t>
      </w:r>
    </w:p>
    <w:p w:rsidR="00EE3CD6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proofErr w:type="gramStart"/>
      <w:r w:rsidR="00EE3CD6">
        <w:rPr>
          <w:sz w:val="28"/>
          <w:szCs w:val="28"/>
        </w:rPr>
        <w:t>Стационарозамещающая</w:t>
      </w:r>
      <w:proofErr w:type="spellEnd"/>
      <w:r w:rsidR="00EE3CD6">
        <w:rPr>
          <w:sz w:val="28"/>
          <w:szCs w:val="28"/>
        </w:rPr>
        <w:t xml:space="preserve"> технология </w:t>
      </w:r>
      <w:r w:rsidR="00EE3CD6" w:rsidRPr="009C562D">
        <w:rPr>
          <w:sz w:val="28"/>
          <w:szCs w:val="28"/>
        </w:rPr>
        <w:t>«Служба выдачи средств реабилитации в безвозмездное временное пользование отдельным категориям граждан</w:t>
      </w:r>
      <w:r w:rsidR="00EE3CD6">
        <w:rPr>
          <w:sz w:val="28"/>
          <w:szCs w:val="28"/>
        </w:rPr>
        <w:t xml:space="preserve">» внедряется в целях реализации </w:t>
      </w:r>
      <w:proofErr w:type="spellStart"/>
      <w:r w:rsidR="00EE3CD6">
        <w:rPr>
          <w:sz w:val="28"/>
          <w:szCs w:val="28"/>
        </w:rPr>
        <w:t>пилотного</w:t>
      </w:r>
      <w:proofErr w:type="spellEnd"/>
      <w:r w:rsidR="00EE3CD6">
        <w:rPr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 в рамках федерального </w:t>
      </w:r>
      <w:hyperlink r:id="rId20" w:history="1">
        <w:r w:rsidR="00EE3CD6" w:rsidRPr="00A8530D">
          <w:rPr>
            <w:sz w:val="28"/>
            <w:szCs w:val="28"/>
          </w:rPr>
          <w:t>проекта</w:t>
        </w:r>
      </w:hyperlink>
      <w:r w:rsidR="00EE3CD6" w:rsidRPr="00A8530D">
        <w:rPr>
          <w:sz w:val="28"/>
          <w:szCs w:val="28"/>
        </w:rPr>
        <w:t xml:space="preserve"> </w:t>
      </w:r>
      <w:r w:rsidR="00EE3CD6">
        <w:rPr>
          <w:sz w:val="28"/>
          <w:szCs w:val="28"/>
        </w:rPr>
        <w:t>«</w:t>
      </w:r>
      <w:r w:rsidR="00EE3CD6" w:rsidRPr="00A8530D">
        <w:rPr>
          <w:sz w:val="28"/>
          <w:szCs w:val="28"/>
        </w:rPr>
        <w:t>Р</w:t>
      </w:r>
      <w:r w:rsidR="00EE3CD6">
        <w:rPr>
          <w:sz w:val="28"/>
          <w:szCs w:val="28"/>
        </w:rPr>
        <w:t>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«Демография».</w:t>
      </w:r>
      <w:proofErr w:type="gramEnd"/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F31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</w:t>
      </w:r>
      <w:r w:rsidRPr="009C562D">
        <w:rPr>
          <w:sz w:val="28"/>
          <w:szCs w:val="28"/>
        </w:rPr>
        <w:t>Служба выдачи средств реабилитации в безвозмездное временное пользование отдельным категориям граждан</w:t>
      </w:r>
      <w:r>
        <w:rPr>
          <w:sz w:val="28"/>
          <w:szCs w:val="28"/>
        </w:rPr>
        <w:t xml:space="preserve">» </w:t>
      </w:r>
      <w:r w:rsidRPr="002F311D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отделения срочного социального обслуживания и социального сопровождения Центра создается с</w:t>
      </w:r>
      <w:r w:rsidRPr="009C562D">
        <w:rPr>
          <w:sz w:val="28"/>
          <w:szCs w:val="28"/>
        </w:rPr>
        <w:t>лужба выдачи средств реабилитации в безвозмездное временное пользование отдельным категориям граждан</w:t>
      </w:r>
      <w:r>
        <w:rPr>
          <w:sz w:val="28"/>
          <w:szCs w:val="28"/>
        </w:rPr>
        <w:t xml:space="preserve"> (далее – Служба). Создание службы оформляется приказом Центра. </w:t>
      </w:r>
      <w:r w:rsidRPr="002F311D">
        <w:rPr>
          <w:sz w:val="28"/>
          <w:szCs w:val="28"/>
        </w:rPr>
        <w:t xml:space="preserve"> </w:t>
      </w:r>
    </w:p>
    <w:p w:rsidR="00080DB8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EE3CD6">
        <w:rPr>
          <w:sz w:val="28"/>
          <w:szCs w:val="28"/>
        </w:rPr>
        <w:t>Служба осуществляет деятельность в соответствии с</w:t>
      </w:r>
      <w:r w:rsidR="00080DB8">
        <w:rPr>
          <w:sz w:val="28"/>
          <w:szCs w:val="28"/>
        </w:rPr>
        <w:t xml:space="preserve"> настоящим Порядком и </w:t>
      </w:r>
      <w:r w:rsidR="00EE3CD6">
        <w:rPr>
          <w:sz w:val="28"/>
          <w:szCs w:val="28"/>
        </w:rPr>
        <w:t>Положением о деятельности с</w:t>
      </w:r>
      <w:r w:rsidR="00EE3CD6" w:rsidRPr="009C562D">
        <w:rPr>
          <w:sz w:val="28"/>
          <w:szCs w:val="28"/>
        </w:rPr>
        <w:t>лужб</w:t>
      </w:r>
      <w:r w:rsidR="00EE3CD6">
        <w:rPr>
          <w:sz w:val="28"/>
          <w:szCs w:val="28"/>
        </w:rPr>
        <w:t>ы</w:t>
      </w:r>
      <w:r w:rsidR="00EE3CD6" w:rsidRPr="009C562D">
        <w:rPr>
          <w:sz w:val="28"/>
          <w:szCs w:val="28"/>
        </w:rPr>
        <w:t xml:space="preserve"> выдачи средств реабилитации в безвозмездное временное пользование отдельным категориям граждан</w:t>
      </w:r>
      <w:r w:rsidR="00080DB8">
        <w:rPr>
          <w:sz w:val="28"/>
          <w:szCs w:val="28"/>
        </w:rPr>
        <w:t xml:space="preserve">, принимаемым в соответствии с настоящим Порядком. </w:t>
      </w:r>
    </w:p>
    <w:p w:rsidR="00EE3CD6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EE3CD6">
        <w:rPr>
          <w:sz w:val="28"/>
          <w:szCs w:val="28"/>
        </w:rPr>
        <w:t>Руководство и организацию деятельности Службы осуществляет заведующий отделением.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Предоставление услуг Службы осуществляется состоящими в штате Центра </w:t>
      </w:r>
      <w:r>
        <w:rPr>
          <w:sz w:val="28"/>
          <w:szCs w:val="28"/>
        </w:rPr>
        <w:t>сотрудниками</w:t>
      </w:r>
      <w:r w:rsidRPr="002F311D">
        <w:rPr>
          <w:sz w:val="28"/>
          <w:szCs w:val="28"/>
        </w:rPr>
        <w:t>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0DB8">
        <w:rPr>
          <w:sz w:val="28"/>
          <w:szCs w:val="28"/>
        </w:rPr>
        <w:t>6</w:t>
      </w:r>
      <w:r w:rsidR="00D5061B">
        <w:rPr>
          <w:sz w:val="28"/>
          <w:szCs w:val="28"/>
        </w:rPr>
        <w:t>. </w:t>
      </w:r>
      <w:r>
        <w:rPr>
          <w:sz w:val="28"/>
          <w:szCs w:val="28"/>
        </w:rPr>
        <w:t xml:space="preserve">В настоящем Порядке под средствами реабилитации понимаются приспособления и устройства, </w:t>
      </w:r>
      <w:proofErr w:type="gramStart"/>
      <w:r>
        <w:rPr>
          <w:sz w:val="28"/>
          <w:szCs w:val="28"/>
        </w:rPr>
        <w:t>содержащие</w:t>
      </w:r>
      <w:proofErr w:type="gramEnd"/>
      <w:r>
        <w:rPr>
          <w:sz w:val="28"/>
          <w:szCs w:val="28"/>
        </w:rPr>
        <w:t xml:space="preserve"> в том числе специальные технические и иные решения, используемые для компенсации или устранения стойких ограничений жизнедеятельности граждан пожилого возраста и инвалидов, признанных нуждающимися в социальном обслуживании по </w:t>
      </w:r>
      <w:r>
        <w:rPr>
          <w:sz w:val="28"/>
          <w:szCs w:val="28"/>
        </w:rPr>
        <w:lastRenderedPageBreak/>
        <w:t>причине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а также для обеспечения оптимальных условий для их комфортной и безопасной жизни, поддержки здоровья и самостоятельности, способствующих благоприятному течению жизни и предотвращению возможных неблагоприятных ситуаций, выполнению медицинских рекомендаций и назначений.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EE3CD6" w:rsidRDefault="00EE3CD6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Службы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Основной целью деятельности Службы является повышение качества жизни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граждан, утративших способность к самообслуживанию, продление их самостоятельного проживания в домашних условиях.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5061B">
        <w:rPr>
          <w:sz w:val="28"/>
          <w:szCs w:val="28"/>
        </w:rPr>
        <w:t> </w:t>
      </w:r>
      <w:r>
        <w:rPr>
          <w:sz w:val="28"/>
          <w:szCs w:val="28"/>
        </w:rPr>
        <w:t>Основной задачей Службы является оперативное обеспечение средствами реабилитации отдельных категорий граждан путем предоставления их в безвозмездное временное пользование.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CD6" w:rsidRDefault="00EE3CD6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Службы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157E" w:rsidRDefault="001A6B77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E3CD6">
        <w:rPr>
          <w:sz w:val="28"/>
          <w:szCs w:val="28"/>
        </w:rPr>
        <w:t>Для достижения целей и задач Служба осуществляет:</w:t>
      </w: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и консультирование граждан по вопросам предоставления средств реабилитации в безвозмездное временное пользование;</w:t>
      </w: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договоров с гражданами о предоставлении в безвозмездное временное пользование средств реабилитации;</w:t>
      </w: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сохранности и ведение учета средств реабилитации, состоящих на балансе Центра;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учетно-отчетной документации, в том числе в электронном виде, формирующейся в процессе деятельности Службы;</w:t>
      </w:r>
    </w:p>
    <w:p w:rsidR="004B157E" w:rsidRDefault="004B157E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- подготовку </w:t>
      </w:r>
      <w:r>
        <w:rPr>
          <w:sz w:val="28"/>
          <w:szCs w:val="28"/>
        </w:rPr>
        <w:t>отчетности</w:t>
      </w:r>
      <w:r w:rsidRPr="002F311D">
        <w:rPr>
          <w:sz w:val="28"/>
          <w:szCs w:val="28"/>
        </w:rPr>
        <w:t xml:space="preserve"> (информации) по установленным формам о работе Службы;</w:t>
      </w: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потребностей граждан в средствах реабилитации;</w:t>
      </w:r>
    </w:p>
    <w:p w:rsidR="004B157E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эффективности деятельности Службы;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информационно-аналитических материалов о деятельности Службы.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CD6" w:rsidRDefault="00D5061B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E3CD6">
        <w:rPr>
          <w:b/>
          <w:bCs/>
          <w:sz w:val="28"/>
          <w:szCs w:val="28"/>
        </w:rPr>
        <w:t>. Порядок организации деятельности Службы</w:t>
      </w:r>
    </w:p>
    <w:p w:rsidR="00EE3CD6" w:rsidRDefault="00EE3CD6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3CD6" w:rsidRPr="004B157E">
        <w:rPr>
          <w:sz w:val="28"/>
          <w:szCs w:val="28"/>
        </w:rPr>
        <w:t xml:space="preserve">.1. </w:t>
      </w:r>
      <w:proofErr w:type="gramStart"/>
      <w:r w:rsidR="005B1FE1" w:rsidRPr="005B1FE1">
        <w:rPr>
          <w:sz w:val="28"/>
          <w:szCs w:val="28"/>
        </w:rPr>
        <w:t>Перечень средств реабилитации, выдаваемых Служб</w:t>
      </w:r>
      <w:r w:rsidR="005B1FE1">
        <w:rPr>
          <w:sz w:val="28"/>
          <w:szCs w:val="28"/>
        </w:rPr>
        <w:t>ой</w:t>
      </w:r>
      <w:r w:rsidR="005B1FE1" w:rsidRPr="005B1FE1">
        <w:rPr>
          <w:sz w:val="28"/>
          <w:szCs w:val="28"/>
        </w:rPr>
        <w:t>, утверждается руководител</w:t>
      </w:r>
      <w:r w:rsidR="005B1FE1">
        <w:rPr>
          <w:sz w:val="28"/>
          <w:szCs w:val="28"/>
        </w:rPr>
        <w:t>ем Центра</w:t>
      </w:r>
      <w:r w:rsidR="005B1FE1" w:rsidRPr="005B1FE1">
        <w:rPr>
          <w:sz w:val="28"/>
          <w:szCs w:val="28"/>
        </w:rPr>
        <w:t xml:space="preserve"> по согласовани</w:t>
      </w:r>
      <w:r w:rsidR="005B1FE1">
        <w:rPr>
          <w:sz w:val="28"/>
          <w:szCs w:val="28"/>
        </w:rPr>
        <w:t>ю</w:t>
      </w:r>
      <w:r w:rsidR="005B1FE1" w:rsidRPr="005B1FE1">
        <w:rPr>
          <w:sz w:val="28"/>
          <w:szCs w:val="28"/>
        </w:rPr>
        <w:t xml:space="preserve"> с курирующим заместителем министра труда и социальной защиты населения Рязанской области на основании примерного перечня средств реабилитации, предоставляемых в безвозмездное временное пользование отдельным категориям граждан в рамках создания системы долговременного ухода за гражданами пожилого возраста и </w:t>
      </w:r>
      <w:r w:rsidR="005B1FE1" w:rsidRPr="005B1FE1">
        <w:rPr>
          <w:sz w:val="28"/>
          <w:szCs w:val="28"/>
        </w:rPr>
        <w:lastRenderedPageBreak/>
        <w:t>инвалидами на территории Рязанской области, утвержд</w:t>
      </w:r>
      <w:r w:rsidR="005B1FE1">
        <w:rPr>
          <w:sz w:val="28"/>
          <w:szCs w:val="28"/>
        </w:rPr>
        <w:t>аемым</w:t>
      </w:r>
      <w:r w:rsidR="005B1FE1" w:rsidRPr="005B1FE1">
        <w:rPr>
          <w:sz w:val="28"/>
          <w:szCs w:val="28"/>
        </w:rPr>
        <w:t xml:space="preserve"> </w:t>
      </w:r>
      <w:r w:rsidR="005B1FE1">
        <w:rPr>
          <w:sz w:val="28"/>
          <w:szCs w:val="28"/>
        </w:rPr>
        <w:t>министерством труда и социальной защиты населения Рязанской области</w:t>
      </w:r>
      <w:proofErr w:type="gramEnd"/>
      <w:r w:rsidR="005B1FE1">
        <w:rPr>
          <w:sz w:val="28"/>
          <w:szCs w:val="28"/>
        </w:rPr>
        <w:t xml:space="preserve"> (далее – министерство)</w:t>
      </w:r>
      <w:r w:rsidR="005B1FE1" w:rsidRPr="005B1FE1">
        <w:rPr>
          <w:sz w:val="28"/>
          <w:szCs w:val="28"/>
        </w:rPr>
        <w:t>.</w:t>
      </w:r>
      <w:bookmarkStart w:id="0" w:name="Par2"/>
      <w:bookmarkEnd w:id="0"/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 w:rsidRPr="005B1FE1">
        <w:rPr>
          <w:sz w:val="28"/>
          <w:szCs w:val="28"/>
        </w:rPr>
        <w:t>.</w:t>
      </w:r>
      <w:r w:rsidR="005B1FE1">
        <w:rPr>
          <w:sz w:val="28"/>
          <w:szCs w:val="28"/>
        </w:rPr>
        <w:t>2.</w:t>
      </w:r>
      <w:r w:rsidR="005B1FE1" w:rsidRPr="005B1FE1">
        <w:rPr>
          <w:sz w:val="28"/>
          <w:szCs w:val="28"/>
        </w:rPr>
        <w:t xml:space="preserve"> Право на предоставление в безвозмездное временное пользование средств реабилитации имеют зарегистрированные по месту жительства (месту пребывания) на территории Рязанской области граждане, признанные нуждающимися в социальном обслуживании по основаниям, указанным в </w:t>
      </w:r>
      <w:hyperlink r:id="rId21" w:history="1">
        <w:r w:rsidR="005B1FE1" w:rsidRPr="005B1FE1">
          <w:rPr>
            <w:sz w:val="28"/>
            <w:szCs w:val="28"/>
          </w:rPr>
          <w:t>пункте 1 части 1 статьи 15</w:t>
        </w:r>
      </w:hyperlink>
      <w:r w:rsidR="005B1FE1" w:rsidRPr="005B1FE1">
        <w:rPr>
          <w:sz w:val="28"/>
          <w:szCs w:val="28"/>
        </w:rPr>
        <w:t xml:space="preserve"> Федерального закона от 28.12.2013 </w:t>
      </w:r>
      <w:r w:rsidR="005B1FE1">
        <w:rPr>
          <w:sz w:val="28"/>
          <w:szCs w:val="28"/>
        </w:rPr>
        <w:t>№</w:t>
      </w:r>
      <w:r w:rsidR="005B1FE1" w:rsidRPr="005B1FE1">
        <w:rPr>
          <w:sz w:val="28"/>
          <w:szCs w:val="28"/>
        </w:rPr>
        <w:t xml:space="preserve"> 442-ФЗ </w:t>
      </w:r>
      <w:r w:rsidR="005B1FE1">
        <w:rPr>
          <w:sz w:val="28"/>
          <w:szCs w:val="28"/>
        </w:rPr>
        <w:t>«</w:t>
      </w:r>
      <w:r w:rsidR="005B1FE1" w:rsidRPr="005B1FE1">
        <w:rPr>
          <w:sz w:val="28"/>
          <w:szCs w:val="28"/>
        </w:rPr>
        <w:t>Об основах социального обслуживания граждан в Российской Федерации</w:t>
      </w:r>
      <w:r w:rsidR="005B1FE1">
        <w:rPr>
          <w:sz w:val="28"/>
          <w:szCs w:val="28"/>
        </w:rPr>
        <w:t>»</w:t>
      </w:r>
      <w:r w:rsidR="005B1FE1" w:rsidRPr="005B1FE1">
        <w:rPr>
          <w:sz w:val="28"/>
          <w:szCs w:val="28"/>
        </w:rPr>
        <w:t>.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Право на предоставление в безвозмездное временное пользование браслета с тревожной кнопкой для пожилых людей имеют граждане из числа лиц, указанных в абзаце первом настоящего пункта, которым установлен 1 - 3 уровень нуждаемости в </w:t>
      </w:r>
      <w:r w:rsidR="007C19EE">
        <w:rPr>
          <w:sz w:val="28"/>
          <w:szCs w:val="28"/>
        </w:rPr>
        <w:t xml:space="preserve">постороннем </w:t>
      </w:r>
      <w:r w:rsidRPr="005B1FE1">
        <w:rPr>
          <w:sz w:val="28"/>
          <w:szCs w:val="28"/>
        </w:rPr>
        <w:t>уходе по итогам определения индивидуальной потребности гражданина в уходе.</w:t>
      </w:r>
      <w:bookmarkStart w:id="1" w:name="Par6"/>
      <w:bookmarkEnd w:id="1"/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 w:rsidRPr="005B1FE1">
        <w:rPr>
          <w:sz w:val="28"/>
          <w:szCs w:val="28"/>
        </w:rPr>
        <w:t>.</w:t>
      </w:r>
      <w:r w:rsidR="005B1FE1">
        <w:rPr>
          <w:sz w:val="28"/>
          <w:szCs w:val="28"/>
        </w:rPr>
        <w:t xml:space="preserve">3. </w:t>
      </w:r>
      <w:r w:rsidR="005B1FE1" w:rsidRPr="005B1FE1">
        <w:rPr>
          <w:sz w:val="28"/>
          <w:szCs w:val="28"/>
        </w:rPr>
        <w:t xml:space="preserve">Предоставление средств реабилитации в безвозмездное временное пользование гражданам, указанным в </w:t>
      </w:r>
      <w:hyperlink w:anchor="Par2" w:history="1">
        <w:r w:rsidR="005B1FE1" w:rsidRPr="005B1FE1">
          <w:rPr>
            <w:sz w:val="28"/>
            <w:szCs w:val="28"/>
          </w:rPr>
          <w:t xml:space="preserve">пункте </w:t>
        </w:r>
      </w:hyperlink>
      <w:r>
        <w:t>4</w:t>
      </w:r>
      <w:r w:rsidR="005B1FE1">
        <w:rPr>
          <w:sz w:val="28"/>
          <w:szCs w:val="28"/>
        </w:rPr>
        <w:t>.2</w:t>
      </w:r>
      <w:r w:rsidR="005B1FE1" w:rsidRPr="005B1FE1">
        <w:rPr>
          <w:sz w:val="28"/>
          <w:szCs w:val="28"/>
        </w:rPr>
        <w:t xml:space="preserve"> настоящего Порядка (далее - Заявители), осуществляется при соблюдении следующих условий: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- наличие нуждаемости в средствах реабилитации;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- неполучение аналогичных средств реабилитации за счет средств федерального и/или областного бюджетов в соответствии с иными нормативными правовыми актами.</w:t>
      </w:r>
      <w:bookmarkStart w:id="2" w:name="Par11"/>
      <w:bookmarkEnd w:id="2"/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>
        <w:rPr>
          <w:sz w:val="28"/>
          <w:szCs w:val="28"/>
        </w:rPr>
        <w:t>.4</w:t>
      </w:r>
      <w:r w:rsidR="005B1FE1" w:rsidRPr="005B1FE1">
        <w:rPr>
          <w:sz w:val="28"/>
          <w:szCs w:val="28"/>
        </w:rPr>
        <w:t>. Для получения средств реабилитации Заявител</w:t>
      </w:r>
      <w:r w:rsidR="005B1FE1">
        <w:rPr>
          <w:sz w:val="28"/>
          <w:szCs w:val="28"/>
        </w:rPr>
        <w:t>ь</w:t>
      </w:r>
      <w:r w:rsidR="005B1FE1" w:rsidRPr="005B1FE1">
        <w:rPr>
          <w:sz w:val="28"/>
          <w:szCs w:val="28"/>
        </w:rPr>
        <w:t xml:space="preserve"> либо </w:t>
      </w:r>
      <w:r w:rsidR="005B1FE1">
        <w:rPr>
          <w:sz w:val="28"/>
          <w:szCs w:val="28"/>
        </w:rPr>
        <w:t>его</w:t>
      </w:r>
      <w:r w:rsidR="005B1FE1" w:rsidRPr="005B1FE1">
        <w:rPr>
          <w:sz w:val="28"/>
          <w:szCs w:val="28"/>
        </w:rPr>
        <w:t xml:space="preserve"> законны</w:t>
      </w:r>
      <w:r w:rsidR="005B1FE1">
        <w:rPr>
          <w:sz w:val="28"/>
          <w:szCs w:val="28"/>
        </w:rPr>
        <w:t>й</w:t>
      </w:r>
      <w:r w:rsidR="005B1FE1" w:rsidRPr="005B1FE1">
        <w:rPr>
          <w:sz w:val="28"/>
          <w:szCs w:val="28"/>
        </w:rPr>
        <w:t xml:space="preserve"> представител</w:t>
      </w:r>
      <w:r w:rsidR="005B1FE1">
        <w:rPr>
          <w:sz w:val="28"/>
          <w:szCs w:val="28"/>
        </w:rPr>
        <w:t>ь</w:t>
      </w:r>
      <w:r w:rsidR="005B1FE1" w:rsidRPr="005B1FE1">
        <w:rPr>
          <w:sz w:val="28"/>
          <w:szCs w:val="28"/>
        </w:rPr>
        <w:t xml:space="preserve"> </w:t>
      </w:r>
      <w:r w:rsidR="005B1FE1">
        <w:rPr>
          <w:sz w:val="28"/>
          <w:szCs w:val="28"/>
        </w:rPr>
        <w:t>представляет</w:t>
      </w:r>
      <w:r w:rsidR="005B1FE1" w:rsidRPr="005B1FE1">
        <w:rPr>
          <w:sz w:val="28"/>
          <w:szCs w:val="28"/>
        </w:rPr>
        <w:t xml:space="preserve"> в </w:t>
      </w:r>
      <w:r w:rsidR="005B1FE1">
        <w:rPr>
          <w:sz w:val="28"/>
          <w:szCs w:val="28"/>
        </w:rPr>
        <w:t>Центр: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1FE1">
        <w:rPr>
          <w:sz w:val="28"/>
          <w:szCs w:val="28"/>
        </w:rPr>
        <w:t>заявление о выдаче средства реабилитации в безвозмездное временное пользование по форме</w:t>
      </w:r>
      <w:r>
        <w:rPr>
          <w:sz w:val="28"/>
          <w:szCs w:val="28"/>
        </w:rPr>
        <w:t>, утверждаемой министерством;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- документ, удостоверяющий личность </w:t>
      </w:r>
      <w:r>
        <w:rPr>
          <w:sz w:val="28"/>
          <w:szCs w:val="28"/>
        </w:rPr>
        <w:t>З</w:t>
      </w:r>
      <w:r w:rsidRPr="005B1FE1">
        <w:rPr>
          <w:sz w:val="28"/>
          <w:szCs w:val="28"/>
        </w:rPr>
        <w:t>аявителя (законного представителя);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- документ, подтверждающий полномочия законного представителя (</w:t>
      </w:r>
      <w:r>
        <w:rPr>
          <w:sz w:val="28"/>
          <w:szCs w:val="28"/>
        </w:rPr>
        <w:t>в случае подачи заявления законным представителем)</w:t>
      </w:r>
      <w:r w:rsidRPr="005B1FE1">
        <w:rPr>
          <w:sz w:val="28"/>
          <w:szCs w:val="28"/>
        </w:rPr>
        <w:t>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- документ, подтверждающий регистрацию по месту жительства (месту пребывания) на территории Рязанской области;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B1FE1">
        <w:rPr>
          <w:sz w:val="28"/>
          <w:szCs w:val="28"/>
        </w:rPr>
        <w:t xml:space="preserve">- документ (сведения) от медицинской организации о нуждаемости в средствах реабилитации (для лиц, не имеющих инвалидности, или для инвалидов, у которых в индивидуальной программе реабилитации или </w:t>
      </w:r>
      <w:proofErr w:type="spellStart"/>
      <w:r w:rsidRPr="005B1FE1">
        <w:rPr>
          <w:sz w:val="28"/>
          <w:szCs w:val="28"/>
        </w:rPr>
        <w:t>абилитации</w:t>
      </w:r>
      <w:proofErr w:type="spellEnd"/>
      <w:r w:rsidRPr="005B1FE1">
        <w:rPr>
          <w:sz w:val="28"/>
          <w:szCs w:val="28"/>
        </w:rPr>
        <w:t xml:space="preserve"> инвалида (ребенка-инвалида) не предусмотрено обеспечение средствами реабилитации, за исключением инвалидов 1 группы, признанных нуждающимися в социальном обслуживании по основаниям, указанным в </w:t>
      </w:r>
      <w:hyperlink r:id="rId22" w:history="1">
        <w:r w:rsidRPr="005B1FE1">
          <w:rPr>
            <w:sz w:val="28"/>
            <w:szCs w:val="28"/>
          </w:rPr>
          <w:t>пункте 1 части 1 статьи 15</w:t>
        </w:r>
      </w:hyperlink>
      <w:r w:rsidRPr="005B1FE1">
        <w:rPr>
          <w:sz w:val="28"/>
          <w:szCs w:val="28"/>
        </w:rPr>
        <w:t xml:space="preserve"> Федерального закона от 28.12.2013 </w:t>
      </w:r>
      <w:r>
        <w:rPr>
          <w:sz w:val="28"/>
          <w:szCs w:val="28"/>
        </w:rPr>
        <w:t>№</w:t>
      </w:r>
      <w:r w:rsidRPr="005B1FE1">
        <w:rPr>
          <w:sz w:val="28"/>
          <w:szCs w:val="28"/>
        </w:rPr>
        <w:t xml:space="preserve"> 442-ФЗ </w:t>
      </w:r>
      <w:r>
        <w:rPr>
          <w:sz w:val="28"/>
          <w:szCs w:val="28"/>
        </w:rPr>
        <w:t>«</w:t>
      </w:r>
      <w:r w:rsidRPr="005B1FE1">
        <w:rPr>
          <w:sz w:val="28"/>
          <w:szCs w:val="28"/>
        </w:rPr>
        <w:t>Об основах</w:t>
      </w:r>
      <w:proofErr w:type="gramEnd"/>
      <w:r w:rsidRPr="005B1FE1">
        <w:rPr>
          <w:sz w:val="28"/>
          <w:szCs w:val="28"/>
        </w:rPr>
        <w:t xml:space="preserve"> социального обслуживания граждан в Российской Федерации</w:t>
      </w:r>
      <w:r>
        <w:rPr>
          <w:sz w:val="28"/>
          <w:szCs w:val="28"/>
        </w:rPr>
        <w:t>»</w:t>
      </w:r>
      <w:r w:rsidRPr="005B1FE1">
        <w:rPr>
          <w:sz w:val="28"/>
          <w:szCs w:val="28"/>
        </w:rPr>
        <w:t>, которым по итогам проведения оценки зависимости от посторонней помощи установлен 2 или 3 уровень нуждаемости в постороннем уходе);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- справка, подтверждающая факт установления инвалидности (для инвалидов и детей-инвалидов);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- индивидуальная программа реабилитации или </w:t>
      </w:r>
      <w:proofErr w:type="spellStart"/>
      <w:r w:rsidRPr="005B1FE1">
        <w:rPr>
          <w:sz w:val="28"/>
          <w:szCs w:val="28"/>
        </w:rPr>
        <w:t>абилитации</w:t>
      </w:r>
      <w:proofErr w:type="spellEnd"/>
      <w:r w:rsidRPr="005B1FE1">
        <w:rPr>
          <w:sz w:val="28"/>
          <w:szCs w:val="28"/>
        </w:rPr>
        <w:t xml:space="preserve"> инвалида (ребенка-инвалида) (для инвалидов и детей-инвалидов - при наличии)</w:t>
      </w:r>
      <w:r>
        <w:rPr>
          <w:sz w:val="28"/>
          <w:szCs w:val="28"/>
        </w:rPr>
        <w:t>;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lastRenderedPageBreak/>
        <w:t xml:space="preserve">- документ (сведения), подтверждающий признание гражданина </w:t>
      </w:r>
      <w:proofErr w:type="gramStart"/>
      <w:r w:rsidRPr="005B1FE1">
        <w:rPr>
          <w:sz w:val="28"/>
          <w:szCs w:val="28"/>
        </w:rPr>
        <w:t>нуждающимся</w:t>
      </w:r>
      <w:proofErr w:type="gramEnd"/>
      <w:r w:rsidRPr="005B1FE1">
        <w:rPr>
          <w:sz w:val="28"/>
          <w:szCs w:val="28"/>
        </w:rPr>
        <w:t xml:space="preserve"> в социальном обслуживании (по инициативе заявителя)</w:t>
      </w:r>
      <w:r w:rsidR="007C19EE">
        <w:rPr>
          <w:sz w:val="28"/>
          <w:szCs w:val="28"/>
        </w:rPr>
        <w:t>.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B1FE1">
        <w:rPr>
          <w:sz w:val="28"/>
          <w:szCs w:val="28"/>
        </w:rPr>
        <w:t xml:space="preserve">В случае непредставления Заявителем документа (сведений), </w:t>
      </w:r>
      <w:r>
        <w:rPr>
          <w:sz w:val="28"/>
          <w:szCs w:val="28"/>
        </w:rPr>
        <w:t>указанного в абзаце 9 настоящего пункта</w:t>
      </w:r>
      <w:r w:rsidRPr="005B1FE1">
        <w:rPr>
          <w:sz w:val="28"/>
          <w:szCs w:val="28"/>
        </w:rPr>
        <w:t xml:space="preserve">, и отсутствия такого документа (сведений) в </w:t>
      </w:r>
      <w:r>
        <w:rPr>
          <w:sz w:val="28"/>
          <w:szCs w:val="28"/>
        </w:rPr>
        <w:t>Центре</w:t>
      </w:r>
      <w:r w:rsidRPr="005B1FE1">
        <w:rPr>
          <w:sz w:val="28"/>
          <w:szCs w:val="28"/>
        </w:rPr>
        <w:t xml:space="preserve">, </w:t>
      </w:r>
      <w:r>
        <w:rPr>
          <w:sz w:val="28"/>
          <w:szCs w:val="28"/>
        </w:rPr>
        <w:t>Центр</w:t>
      </w:r>
      <w:r w:rsidRPr="005B1FE1">
        <w:rPr>
          <w:sz w:val="28"/>
          <w:szCs w:val="28"/>
        </w:rPr>
        <w:t xml:space="preserve"> не позднее рабочего дня, следующего за днем регистрации заявления о выдаче средства реабилитации в безвозмездное временное пользование, запрашивает </w:t>
      </w:r>
      <w:r>
        <w:rPr>
          <w:sz w:val="28"/>
          <w:szCs w:val="28"/>
        </w:rPr>
        <w:t xml:space="preserve">такой </w:t>
      </w:r>
      <w:r w:rsidRPr="005B1FE1">
        <w:rPr>
          <w:sz w:val="28"/>
          <w:szCs w:val="28"/>
        </w:rPr>
        <w:t xml:space="preserve">документ (сведения), в государственном казенном учреждении Рязанской области </w:t>
      </w:r>
      <w:r>
        <w:rPr>
          <w:sz w:val="28"/>
          <w:szCs w:val="28"/>
        </w:rPr>
        <w:t>«</w:t>
      </w:r>
      <w:r w:rsidRPr="005B1FE1">
        <w:rPr>
          <w:sz w:val="28"/>
          <w:szCs w:val="28"/>
        </w:rPr>
        <w:t>Ресурсный центр социального обслуживания населения</w:t>
      </w:r>
      <w:r>
        <w:rPr>
          <w:sz w:val="28"/>
          <w:szCs w:val="28"/>
        </w:rPr>
        <w:t>»</w:t>
      </w:r>
      <w:r w:rsidRPr="005B1FE1">
        <w:rPr>
          <w:sz w:val="28"/>
          <w:szCs w:val="28"/>
        </w:rPr>
        <w:t xml:space="preserve"> в форме электронного документа с использованием межведомственной системы</w:t>
      </w:r>
      <w:proofErr w:type="gramEnd"/>
      <w:r w:rsidRPr="005B1FE1">
        <w:rPr>
          <w:sz w:val="28"/>
          <w:szCs w:val="28"/>
        </w:rPr>
        <w:t xml:space="preserve"> электронного документооборота и делопроизводства Рязанской области в исполнительных органах государственной власти Рязанской области.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Для получения браслета с тревожной кнопкой для пожилых людей предоставление документа, указанного в абзаце </w:t>
      </w:r>
      <w:r w:rsidR="002E155E">
        <w:rPr>
          <w:sz w:val="28"/>
          <w:szCs w:val="28"/>
        </w:rPr>
        <w:t>6</w:t>
      </w:r>
      <w:r w:rsidRPr="005B1FE1">
        <w:rPr>
          <w:sz w:val="28"/>
          <w:szCs w:val="28"/>
        </w:rPr>
        <w:t xml:space="preserve"> настоящего пункта, не требуется.</w:t>
      </w:r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>
        <w:rPr>
          <w:sz w:val="28"/>
          <w:szCs w:val="28"/>
        </w:rPr>
        <w:t>.5.</w:t>
      </w:r>
      <w:r w:rsidR="005B1FE1" w:rsidRPr="005B1FE1">
        <w:rPr>
          <w:sz w:val="28"/>
          <w:szCs w:val="28"/>
        </w:rPr>
        <w:t xml:space="preserve"> </w:t>
      </w:r>
      <w:r w:rsidR="005B1FE1">
        <w:rPr>
          <w:sz w:val="28"/>
          <w:szCs w:val="28"/>
        </w:rPr>
        <w:t>Сотрудник</w:t>
      </w:r>
      <w:r w:rsidR="005B1FE1" w:rsidRPr="005B1FE1">
        <w:rPr>
          <w:sz w:val="28"/>
          <w:szCs w:val="28"/>
        </w:rPr>
        <w:t xml:space="preserve"> </w:t>
      </w:r>
      <w:r w:rsidR="005B1FE1">
        <w:rPr>
          <w:sz w:val="28"/>
          <w:szCs w:val="28"/>
        </w:rPr>
        <w:t>Центра</w:t>
      </w:r>
      <w:r w:rsidR="005B1FE1" w:rsidRPr="005B1FE1">
        <w:rPr>
          <w:sz w:val="28"/>
          <w:szCs w:val="28"/>
        </w:rPr>
        <w:t xml:space="preserve">, ответственный за прием документов, принятие решения о выдаче и выдачу средств реабилитации в безвозмездное временное пользование (далее - Ответственное лицо </w:t>
      </w:r>
      <w:r w:rsidR="005B1FE1">
        <w:rPr>
          <w:sz w:val="28"/>
          <w:szCs w:val="28"/>
        </w:rPr>
        <w:t>Центра</w:t>
      </w:r>
      <w:r w:rsidR="005B1FE1" w:rsidRPr="005B1FE1">
        <w:rPr>
          <w:sz w:val="28"/>
          <w:szCs w:val="28"/>
        </w:rPr>
        <w:t>), принимает заявление, снимает копии с документов гражданина и заверяет их в установленном порядке, оформляет расписку-уведомление, выдаваемую Заявителю. Заявитель (законный представитель Заявителя) вправе по собственной инициативе представить копии необходимых документов.</w:t>
      </w:r>
    </w:p>
    <w:p w:rsidR="005B1FE1" w:rsidRDefault="00D5061B" w:rsidP="00D50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>
        <w:rPr>
          <w:sz w:val="28"/>
          <w:szCs w:val="28"/>
        </w:rPr>
        <w:t>.6.</w:t>
      </w:r>
      <w:r w:rsidR="005B1FE1" w:rsidRPr="005B1FE1">
        <w:rPr>
          <w:sz w:val="28"/>
          <w:szCs w:val="28"/>
        </w:rPr>
        <w:t xml:space="preserve"> </w:t>
      </w:r>
      <w:r w:rsidR="005B1FE1">
        <w:rPr>
          <w:sz w:val="28"/>
          <w:szCs w:val="28"/>
        </w:rPr>
        <w:t>З</w:t>
      </w:r>
      <w:r w:rsidR="005B1FE1" w:rsidRPr="005B1FE1">
        <w:rPr>
          <w:sz w:val="28"/>
          <w:szCs w:val="28"/>
        </w:rPr>
        <w:t>аявлени</w:t>
      </w:r>
      <w:r w:rsidR="005B1FE1">
        <w:rPr>
          <w:sz w:val="28"/>
          <w:szCs w:val="28"/>
        </w:rPr>
        <w:t>е</w:t>
      </w:r>
      <w:r w:rsidR="005B1FE1" w:rsidRPr="005B1FE1">
        <w:rPr>
          <w:sz w:val="28"/>
          <w:szCs w:val="28"/>
        </w:rPr>
        <w:t xml:space="preserve"> с документами, указанными в </w:t>
      </w:r>
      <w:hyperlink w:anchor="Par11" w:history="1">
        <w:r w:rsidR="005B1FE1" w:rsidRPr="005B1FE1">
          <w:rPr>
            <w:sz w:val="28"/>
            <w:szCs w:val="28"/>
          </w:rPr>
          <w:t xml:space="preserve">пункте </w:t>
        </w:r>
      </w:hyperlink>
      <w:r>
        <w:t>4</w:t>
      </w:r>
      <w:r w:rsidR="005B1FE1">
        <w:rPr>
          <w:sz w:val="28"/>
          <w:szCs w:val="28"/>
        </w:rPr>
        <w:t>.4.</w:t>
      </w:r>
      <w:r w:rsidR="005B1FE1" w:rsidRPr="005B1FE1">
        <w:rPr>
          <w:sz w:val="28"/>
          <w:szCs w:val="28"/>
        </w:rPr>
        <w:t xml:space="preserve"> настоящего Порядка, </w:t>
      </w:r>
      <w:r w:rsidR="005B1FE1">
        <w:rPr>
          <w:sz w:val="28"/>
          <w:szCs w:val="28"/>
        </w:rPr>
        <w:t xml:space="preserve">регистрируются в день его принятия в </w:t>
      </w:r>
      <w:r w:rsidR="005B1FE1" w:rsidRPr="005B1FE1">
        <w:rPr>
          <w:sz w:val="28"/>
          <w:szCs w:val="28"/>
        </w:rPr>
        <w:t xml:space="preserve"> </w:t>
      </w:r>
      <w:r w:rsidR="00C62F92">
        <w:rPr>
          <w:sz w:val="28"/>
          <w:szCs w:val="28"/>
        </w:rPr>
        <w:t xml:space="preserve">Журнале </w:t>
      </w:r>
      <w:r w:rsidR="00C62F92" w:rsidRPr="00A42F20">
        <w:rPr>
          <w:sz w:val="28"/>
          <w:szCs w:val="28"/>
        </w:rPr>
        <w:t>учета заявлений граждан, обратившихся за получением в безвозмездное временное пользование средств реабилитации, сведений о гражданах, нуждающихся в получении и получивших средства реабилитации</w:t>
      </w:r>
      <w:r w:rsidR="00C62F92">
        <w:rPr>
          <w:sz w:val="28"/>
          <w:szCs w:val="28"/>
        </w:rPr>
        <w:t xml:space="preserve"> </w:t>
      </w:r>
      <w:r w:rsidR="005B1FE1" w:rsidRPr="005B1FE1">
        <w:rPr>
          <w:sz w:val="28"/>
          <w:szCs w:val="28"/>
        </w:rPr>
        <w:t xml:space="preserve">(далее - Журнал учета), </w:t>
      </w:r>
      <w:r w:rsidR="005B1FE1">
        <w:rPr>
          <w:sz w:val="28"/>
          <w:szCs w:val="28"/>
        </w:rPr>
        <w:t>форма которого утверждается министерством</w:t>
      </w:r>
      <w:r w:rsidR="005B1FE1" w:rsidRPr="005B1FE1">
        <w:rPr>
          <w:sz w:val="28"/>
          <w:szCs w:val="28"/>
        </w:rPr>
        <w:t>.</w:t>
      </w:r>
      <w:bookmarkStart w:id="3" w:name="Par36"/>
      <w:bookmarkEnd w:id="3"/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>
        <w:rPr>
          <w:sz w:val="28"/>
          <w:szCs w:val="28"/>
        </w:rPr>
        <w:t>.7</w:t>
      </w:r>
      <w:r w:rsidR="005B1FE1" w:rsidRPr="005B1FE1">
        <w:rPr>
          <w:sz w:val="28"/>
          <w:szCs w:val="28"/>
        </w:rPr>
        <w:t>. Выдача средств реабилитации в безвозмездное временное пользование осуществляется на срок до 6 месяцев на основании договора о предоставлении средства реабилитации в безвозмездное временное пользование (далее - Договор), заключаемого по форме</w:t>
      </w:r>
      <w:r w:rsidR="005B1FE1">
        <w:rPr>
          <w:sz w:val="28"/>
          <w:szCs w:val="28"/>
        </w:rPr>
        <w:t>, утверждаемой министерством</w:t>
      </w:r>
      <w:r w:rsidR="005B1FE1" w:rsidRPr="005B1FE1">
        <w:rPr>
          <w:sz w:val="28"/>
          <w:szCs w:val="28"/>
        </w:rPr>
        <w:t>.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По истечении срока действия Договора, в случае нуждаемости Заявителя в использовании средств реабилитации, по согласованию сторон срок Договора может быть продлен не более чем на 6 месяцев.</w:t>
      </w:r>
    </w:p>
    <w:p w:rsid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B1FE1">
        <w:rPr>
          <w:sz w:val="28"/>
          <w:szCs w:val="28"/>
        </w:rPr>
        <w:t>В случае получения инвалидом (ребенком-инвалидом) аналогичных средств реабилитации за счет средств федерального и/или областного бюджетов в соответствии с иными нормативными правовыми актами до истечения срока действия Договора средство реабилитации возвращается Заявителем в Службу не позднее чем в 7-дневный срок со дня обеспечения аналогичным средством реабилитации за счет средств федерального и/или областного бюджетов в соответствии с иными нормативными правовыми</w:t>
      </w:r>
      <w:proofErr w:type="gramEnd"/>
      <w:r w:rsidRPr="005B1FE1">
        <w:rPr>
          <w:sz w:val="28"/>
          <w:szCs w:val="28"/>
        </w:rPr>
        <w:t xml:space="preserve"> актами.</w:t>
      </w:r>
    </w:p>
    <w:p w:rsidR="0021522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221">
        <w:rPr>
          <w:sz w:val="28"/>
          <w:szCs w:val="28"/>
        </w:rPr>
        <w:t>.8</w:t>
      </w:r>
      <w:r w:rsidR="005B1FE1" w:rsidRPr="005B1FE1">
        <w:rPr>
          <w:sz w:val="28"/>
          <w:szCs w:val="28"/>
        </w:rPr>
        <w:t>. Основаниями для отказа в предоставлении средства реабилитации являются: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lastRenderedPageBreak/>
        <w:t xml:space="preserve">- несоответствие Заявителя категориям граждан, имеющих право на предоставление в безвозмездное временное пользование средств реабилитации, указанных в </w:t>
      </w:r>
      <w:hyperlink w:anchor="Par2" w:history="1">
        <w:r w:rsidRPr="005B1FE1">
          <w:rPr>
            <w:sz w:val="28"/>
            <w:szCs w:val="28"/>
          </w:rPr>
          <w:t xml:space="preserve">пункте </w:t>
        </w:r>
      </w:hyperlink>
      <w:r w:rsidR="00D5061B">
        <w:t>4</w:t>
      </w:r>
      <w:r w:rsidR="00215221">
        <w:rPr>
          <w:sz w:val="28"/>
          <w:szCs w:val="28"/>
        </w:rPr>
        <w:t>.2</w:t>
      </w:r>
      <w:r w:rsidRPr="005B1FE1">
        <w:rPr>
          <w:sz w:val="28"/>
          <w:szCs w:val="28"/>
        </w:rPr>
        <w:t xml:space="preserve"> настоящего Порядка;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- несоблюдение условий предоставления средств реабилитации в безвозмездное временное пользование, указанных в </w:t>
      </w:r>
      <w:hyperlink w:anchor="Par6" w:history="1">
        <w:r w:rsidRPr="005B1FE1">
          <w:rPr>
            <w:sz w:val="28"/>
            <w:szCs w:val="28"/>
          </w:rPr>
          <w:t xml:space="preserve">пункте </w:t>
        </w:r>
      </w:hyperlink>
      <w:r w:rsidR="00D5061B">
        <w:t>4</w:t>
      </w:r>
      <w:r w:rsidR="00215221">
        <w:rPr>
          <w:sz w:val="28"/>
          <w:szCs w:val="28"/>
        </w:rPr>
        <w:t>.3</w:t>
      </w:r>
      <w:r w:rsidRPr="005B1FE1">
        <w:rPr>
          <w:sz w:val="28"/>
          <w:szCs w:val="28"/>
        </w:rPr>
        <w:t xml:space="preserve"> настоящего Порядка;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- непредставление документов, указанных в </w:t>
      </w:r>
      <w:hyperlink w:anchor="Par11" w:history="1">
        <w:r w:rsidRPr="005B1FE1">
          <w:rPr>
            <w:sz w:val="28"/>
            <w:szCs w:val="28"/>
          </w:rPr>
          <w:t xml:space="preserve">пункте </w:t>
        </w:r>
      </w:hyperlink>
      <w:r w:rsidR="00D5061B">
        <w:t>4</w:t>
      </w:r>
      <w:r w:rsidR="00215221">
        <w:rPr>
          <w:sz w:val="28"/>
          <w:szCs w:val="28"/>
        </w:rPr>
        <w:t>.4</w:t>
      </w:r>
      <w:r w:rsidRPr="005B1FE1">
        <w:rPr>
          <w:sz w:val="28"/>
          <w:szCs w:val="28"/>
        </w:rPr>
        <w:t xml:space="preserve"> настоящего Порядка.</w:t>
      </w:r>
    </w:p>
    <w:p w:rsidR="0021522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221">
        <w:rPr>
          <w:sz w:val="28"/>
          <w:szCs w:val="28"/>
        </w:rPr>
        <w:t>.9</w:t>
      </w:r>
      <w:r w:rsidR="005B1FE1" w:rsidRPr="005B1FE1">
        <w:rPr>
          <w:sz w:val="28"/>
          <w:szCs w:val="28"/>
        </w:rPr>
        <w:t xml:space="preserve">. В случае принятия решения об отказе в предоставлении средства реабилитации </w:t>
      </w:r>
      <w:r w:rsidR="00215221">
        <w:rPr>
          <w:sz w:val="28"/>
          <w:szCs w:val="28"/>
        </w:rPr>
        <w:t xml:space="preserve">Заявителю направляется уведомление об отказе в выдаче средства реабилитации </w:t>
      </w:r>
      <w:r w:rsidR="005B1FE1" w:rsidRPr="005B1FE1">
        <w:rPr>
          <w:sz w:val="28"/>
          <w:szCs w:val="28"/>
        </w:rPr>
        <w:t>не позднее рабочего дня</w:t>
      </w:r>
      <w:r w:rsidR="00215221">
        <w:rPr>
          <w:sz w:val="28"/>
          <w:szCs w:val="28"/>
        </w:rPr>
        <w:t xml:space="preserve">, следующего за </w:t>
      </w:r>
      <w:r w:rsidR="005B1FE1" w:rsidRPr="005B1FE1">
        <w:rPr>
          <w:sz w:val="28"/>
          <w:szCs w:val="28"/>
        </w:rPr>
        <w:t>приняти</w:t>
      </w:r>
      <w:r w:rsidR="00215221">
        <w:rPr>
          <w:sz w:val="28"/>
          <w:szCs w:val="28"/>
        </w:rPr>
        <w:t xml:space="preserve">ем </w:t>
      </w:r>
      <w:r w:rsidR="005B1FE1" w:rsidRPr="005B1FE1">
        <w:rPr>
          <w:sz w:val="28"/>
          <w:szCs w:val="28"/>
        </w:rPr>
        <w:t xml:space="preserve"> решения</w:t>
      </w:r>
      <w:r w:rsidR="00215221">
        <w:rPr>
          <w:sz w:val="28"/>
          <w:szCs w:val="28"/>
        </w:rPr>
        <w:t xml:space="preserve"> по форме, утверждаемой министерством</w:t>
      </w:r>
      <w:r w:rsidR="005B1FE1" w:rsidRPr="005B1FE1">
        <w:rPr>
          <w:sz w:val="28"/>
          <w:szCs w:val="28"/>
        </w:rPr>
        <w:t>.</w:t>
      </w:r>
    </w:p>
    <w:p w:rsidR="0021522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221">
        <w:rPr>
          <w:sz w:val="28"/>
          <w:szCs w:val="28"/>
        </w:rPr>
        <w:t>.10</w:t>
      </w:r>
      <w:r w:rsidR="005B1FE1" w:rsidRPr="005B1FE1">
        <w:rPr>
          <w:sz w:val="28"/>
          <w:szCs w:val="28"/>
        </w:rPr>
        <w:t xml:space="preserve">. В случае временного отсутствия в Службе средств реабилитации, необходимых Заявителю, Ответственное лицо </w:t>
      </w:r>
      <w:r w:rsidR="00215221">
        <w:rPr>
          <w:sz w:val="28"/>
          <w:szCs w:val="28"/>
        </w:rPr>
        <w:t>Центра</w:t>
      </w:r>
      <w:r w:rsidR="005B1FE1" w:rsidRPr="005B1FE1">
        <w:rPr>
          <w:sz w:val="28"/>
          <w:szCs w:val="28"/>
        </w:rPr>
        <w:t xml:space="preserve"> устанавливает очередность на получение необходимого средства реабилитации, которая формируется исходя из даты и времени подачи заявления.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Очередность Заявителей определяется порядковым номером, присвоенным в соответствующем разделе Журнала учета.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Право на внеочередное предоставление средств реабилитации в безвозмездное временное пользование имеют</w:t>
      </w:r>
      <w:r w:rsidR="00215221">
        <w:rPr>
          <w:sz w:val="28"/>
          <w:szCs w:val="28"/>
        </w:rPr>
        <w:t>: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 xml:space="preserve">граждане, являющиеся получателями социальных услуг </w:t>
      </w:r>
      <w:r w:rsidR="00215221">
        <w:rPr>
          <w:sz w:val="28"/>
          <w:szCs w:val="28"/>
        </w:rPr>
        <w:t>Центра;</w:t>
      </w:r>
    </w:p>
    <w:p w:rsidR="0021522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инвалиды и ветераны Великой Отечественной войны, не являющиеся получателями социальных услуг</w:t>
      </w:r>
      <w:r w:rsidR="00215221">
        <w:rPr>
          <w:sz w:val="28"/>
          <w:szCs w:val="28"/>
        </w:rPr>
        <w:t xml:space="preserve"> Центра</w:t>
      </w:r>
      <w:r w:rsidRPr="005B1FE1">
        <w:rPr>
          <w:sz w:val="28"/>
          <w:szCs w:val="28"/>
        </w:rPr>
        <w:t>.</w:t>
      </w:r>
    </w:p>
    <w:p w:rsidR="005B1FE1" w:rsidRP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FE1" w:rsidRPr="005B1FE1">
        <w:rPr>
          <w:sz w:val="28"/>
          <w:szCs w:val="28"/>
        </w:rPr>
        <w:t>.</w:t>
      </w:r>
      <w:r w:rsidR="00215221">
        <w:rPr>
          <w:sz w:val="28"/>
          <w:szCs w:val="28"/>
        </w:rPr>
        <w:t>11.</w:t>
      </w:r>
      <w:r w:rsidR="005B1FE1" w:rsidRPr="005B1FE1">
        <w:rPr>
          <w:sz w:val="28"/>
          <w:szCs w:val="28"/>
        </w:rPr>
        <w:t xml:space="preserve"> После поступления в Службу необходимого Заявителю средства реабилитации </w:t>
      </w:r>
      <w:r w:rsidR="00215221">
        <w:rPr>
          <w:sz w:val="28"/>
          <w:szCs w:val="28"/>
        </w:rPr>
        <w:t>Центр</w:t>
      </w:r>
      <w:r>
        <w:rPr>
          <w:sz w:val="28"/>
          <w:szCs w:val="28"/>
        </w:rPr>
        <w:t xml:space="preserve"> в течение одного</w:t>
      </w:r>
      <w:r w:rsidR="005B1FE1" w:rsidRPr="005B1FE1">
        <w:rPr>
          <w:sz w:val="28"/>
          <w:szCs w:val="28"/>
        </w:rPr>
        <w:t xml:space="preserve"> рабочего дня с момента поступления средства реабилитации уведомляет с использованием средств телефонной связи Заявителя, следующего по очередности, о возможности заключения Договора и необходимости в срок, указанный в </w:t>
      </w:r>
      <w:hyperlink w:anchor="Par52" w:history="1">
        <w:r w:rsidR="005B1FE1" w:rsidRPr="005B1FE1">
          <w:rPr>
            <w:sz w:val="28"/>
            <w:szCs w:val="28"/>
          </w:rPr>
          <w:t xml:space="preserve">пункте </w:t>
        </w:r>
      </w:hyperlink>
      <w:r>
        <w:t>4</w:t>
      </w:r>
      <w:r w:rsidR="00215221">
        <w:rPr>
          <w:sz w:val="28"/>
          <w:szCs w:val="28"/>
        </w:rPr>
        <w:t>.12</w:t>
      </w:r>
      <w:r w:rsidR="005B1FE1" w:rsidRPr="005B1FE1">
        <w:rPr>
          <w:sz w:val="28"/>
          <w:szCs w:val="28"/>
        </w:rPr>
        <w:t xml:space="preserve"> настоящего Порядка, обратиться в </w:t>
      </w:r>
      <w:r w:rsidR="00215221">
        <w:rPr>
          <w:sz w:val="28"/>
          <w:szCs w:val="28"/>
        </w:rPr>
        <w:t>Центр</w:t>
      </w:r>
      <w:r w:rsidR="005B1FE1" w:rsidRPr="005B1FE1">
        <w:rPr>
          <w:sz w:val="28"/>
          <w:szCs w:val="28"/>
        </w:rPr>
        <w:t>.</w:t>
      </w:r>
    </w:p>
    <w:p w:rsidR="0021522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2"/>
      <w:bookmarkEnd w:id="4"/>
      <w:r>
        <w:rPr>
          <w:sz w:val="28"/>
          <w:szCs w:val="28"/>
        </w:rPr>
        <w:t>4</w:t>
      </w:r>
      <w:r w:rsidR="00215221">
        <w:rPr>
          <w:sz w:val="28"/>
          <w:szCs w:val="28"/>
        </w:rPr>
        <w:t>.12</w:t>
      </w:r>
      <w:r w:rsidR="005B1FE1" w:rsidRPr="005B1FE1">
        <w:rPr>
          <w:sz w:val="28"/>
          <w:szCs w:val="28"/>
        </w:rPr>
        <w:t xml:space="preserve">. </w:t>
      </w:r>
      <w:proofErr w:type="gramStart"/>
      <w:r w:rsidR="005B1FE1" w:rsidRPr="005B1FE1">
        <w:rPr>
          <w:sz w:val="28"/>
          <w:szCs w:val="28"/>
        </w:rPr>
        <w:t xml:space="preserve">В случае если в течение 7 дней с момента уведомления Заявитель не явился в </w:t>
      </w:r>
      <w:r w:rsidR="00215221">
        <w:rPr>
          <w:sz w:val="28"/>
          <w:szCs w:val="28"/>
        </w:rPr>
        <w:t>Центр</w:t>
      </w:r>
      <w:r w:rsidR="005B1FE1" w:rsidRPr="005B1FE1">
        <w:rPr>
          <w:sz w:val="28"/>
          <w:szCs w:val="28"/>
        </w:rPr>
        <w:t xml:space="preserve"> для заключения Договора, указанного в </w:t>
      </w:r>
      <w:hyperlink w:anchor="Par36" w:history="1">
        <w:r w:rsidR="005B1FE1" w:rsidRPr="005B1FE1">
          <w:rPr>
            <w:sz w:val="28"/>
            <w:szCs w:val="28"/>
          </w:rPr>
          <w:t xml:space="preserve">пункте </w:t>
        </w:r>
      </w:hyperlink>
      <w:r>
        <w:t>4</w:t>
      </w:r>
      <w:r w:rsidR="00215221">
        <w:rPr>
          <w:sz w:val="28"/>
          <w:szCs w:val="28"/>
        </w:rPr>
        <w:t>.7</w:t>
      </w:r>
      <w:r w:rsidR="005B1FE1" w:rsidRPr="005B1FE1">
        <w:rPr>
          <w:sz w:val="28"/>
          <w:szCs w:val="28"/>
        </w:rPr>
        <w:t xml:space="preserve"> настоящего Порядка, </w:t>
      </w:r>
      <w:r w:rsidR="00215221">
        <w:rPr>
          <w:sz w:val="28"/>
          <w:szCs w:val="28"/>
        </w:rPr>
        <w:t>Центр</w:t>
      </w:r>
      <w:r w:rsidR="005B1FE1" w:rsidRPr="005B1FE1">
        <w:rPr>
          <w:sz w:val="28"/>
          <w:szCs w:val="28"/>
        </w:rPr>
        <w:t xml:space="preserve"> не позднее следующего рабочего дня с момента истечения указанного срока принимает решение об исключении Заявителя из очереди, о чем письменно </w:t>
      </w:r>
      <w:r w:rsidR="00215221" w:rsidRPr="005B1FE1">
        <w:rPr>
          <w:sz w:val="28"/>
          <w:szCs w:val="28"/>
        </w:rPr>
        <w:t xml:space="preserve">уведомляет </w:t>
      </w:r>
      <w:r w:rsidR="00215221">
        <w:rPr>
          <w:sz w:val="28"/>
          <w:szCs w:val="28"/>
        </w:rPr>
        <w:t>З</w:t>
      </w:r>
      <w:r w:rsidR="00215221" w:rsidRPr="005B1FE1">
        <w:rPr>
          <w:sz w:val="28"/>
          <w:szCs w:val="28"/>
        </w:rPr>
        <w:t xml:space="preserve">аявителя </w:t>
      </w:r>
      <w:r w:rsidR="005B1FE1" w:rsidRPr="005B1FE1">
        <w:rPr>
          <w:sz w:val="28"/>
          <w:szCs w:val="28"/>
        </w:rPr>
        <w:t>по форме</w:t>
      </w:r>
      <w:r w:rsidR="00215221">
        <w:rPr>
          <w:sz w:val="28"/>
          <w:szCs w:val="28"/>
        </w:rPr>
        <w:t>, утверждаемой министерством</w:t>
      </w:r>
      <w:r w:rsidR="007C19EE">
        <w:rPr>
          <w:sz w:val="28"/>
          <w:szCs w:val="28"/>
        </w:rPr>
        <w:t>,</w:t>
      </w:r>
      <w:r w:rsidR="005B1FE1" w:rsidRPr="005B1FE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одного</w:t>
      </w:r>
      <w:r w:rsidR="005B1FE1" w:rsidRPr="005B1FE1">
        <w:rPr>
          <w:sz w:val="28"/>
          <w:szCs w:val="28"/>
        </w:rPr>
        <w:t xml:space="preserve"> рабочего дня с момента принятия решения.</w:t>
      </w:r>
      <w:proofErr w:type="gramEnd"/>
    </w:p>
    <w:p w:rsidR="005B1FE1" w:rsidRP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221">
        <w:rPr>
          <w:sz w:val="28"/>
          <w:szCs w:val="28"/>
        </w:rPr>
        <w:t>.13</w:t>
      </w:r>
      <w:r>
        <w:rPr>
          <w:sz w:val="28"/>
          <w:szCs w:val="28"/>
        </w:rPr>
        <w:t>. </w:t>
      </w:r>
      <w:r w:rsidR="005B1FE1" w:rsidRPr="005B1FE1">
        <w:rPr>
          <w:sz w:val="28"/>
          <w:szCs w:val="28"/>
        </w:rPr>
        <w:t xml:space="preserve">Доставка выдаваемых в безвозмездное временное пользование средств реабилитации и их возврат в </w:t>
      </w:r>
      <w:r w:rsidR="00215221">
        <w:rPr>
          <w:sz w:val="28"/>
          <w:szCs w:val="28"/>
        </w:rPr>
        <w:t>Центр</w:t>
      </w:r>
      <w:r w:rsidR="005B1FE1" w:rsidRPr="005B1FE1">
        <w:rPr>
          <w:sz w:val="28"/>
          <w:szCs w:val="28"/>
        </w:rPr>
        <w:t xml:space="preserve"> осуществляется за счет средств и на транспорте Заявителя.</w:t>
      </w:r>
    </w:p>
    <w:p w:rsidR="005B1FE1" w:rsidRPr="005B1FE1" w:rsidRDefault="005B1FE1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FE1">
        <w:rPr>
          <w:sz w:val="28"/>
          <w:szCs w:val="28"/>
        </w:rPr>
        <w:t>Учреждение доставляет средства реабилитации на дом инвалидам и ветеранам Великой Отечественной войны, инвалидам 1, 2 группы, гражданам старше 70 лет, утратившим способность к самообслуживанию и (или) передвижению и не имеющим трудоспособных родственников в населенном пункте проживания Заявителя, на основании заявления</w:t>
      </w:r>
      <w:r w:rsidR="007C19EE">
        <w:rPr>
          <w:sz w:val="28"/>
          <w:szCs w:val="28"/>
        </w:rPr>
        <w:t>,</w:t>
      </w:r>
      <w:r w:rsidRPr="005B1FE1">
        <w:rPr>
          <w:sz w:val="28"/>
          <w:szCs w:val="28"/>
        </w:rPr>
        <w:t xml:space="preserve"> форм</w:t>
      </w:r>
      <w:r w:rsidR="007C19EE">
        <w:rPr>
          <w:sz w:val="28"/>
          <w:szCs w:val="28"/>
        </w:rPr>
        <w:t>а которого</w:t>
      </w:r>
      <w:r w:rsidR="00215221">
        <w:rPr>
          <w:sz w:val="28"/>
          <w:szCs w:val="28"/>
        </w:rPr>
        <w:t xml:space="preserve"> утверждае</w:t>
      </w:r>
      <w:r w:rsidR="007C19EE">
        <w:rPr>
          <w:sz w:val="28"/>
          <w:szCs w:val="28"/>
        </w:rPr>
        <w:t>тся</w:t>
      </w:r>
      <w:r w:rsidR="00215221">
        <w:rPr>
          <w:sz w:val="28"/>
          <w:szCs w:val="28"/>
        </w:rPr>
        <w:t xml:space="preserve"> министерством</w:t>
      </w:r>
      <w:r w:rsidRPr="005B1FE1">
        <w:rPr>
          <w:sz w:val="28"/>
          <w:szCs w:val="28"/>
        </w:rPr>
        <w:t>.</w:t>
      </w:r>
    </w:p>
    <w:p w:rsidR="005B1FE1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5221">
        <w:rPr>
          <w:sz w:val="28"/>
          <w:szCs w:val="28"/>
        </w:rPr>
        <w:t>.14</w:t>
      </w:r>
      <w:r w:rsidR="005B1FE1" w:rsidRPr="005B1FE1">
        <w:rPr>
          <w:sz w:val="28"/>
          <w:szCs w:val="28"/>
        </w:rPr>
        <w:t xml:space="preserve">. После возврата средства реабилитации </w:t>
      </w:r>
      <w:r w:rsidR="00215221">
        <w:rPr>
          <w:sz w:val="28"/>
          <w:szCs w:val="28"/>
        </w:rPr>
        <w:t xml:space="preserve">Центр </w:t>
      </w:r>
      <w:r w:rsidR="005B1FE1" w:rsidRPr="005B1FE1">
        <w:rPr>
          <w:sz w:val="28"/>
          <w:szCs w:val="28"/>
        </w:rPr>
        <w:t xml:space="preserve">осуществляет его дезинфекцию в соответствии с санитарно-гигиеническими требованиями. </w:t>
      </w:r>
      <w:r w:rsidR="005B1FE1" w:rsidRPr="005B1FE1">
        <w:rPr>
          <w:sz w:val="28"/>
          <w:szCs w:val="28"/>
        </w:rPr>
        <w:lastRenderedPageBreak/>
        <w:t xml:space="preserve">Сведения о дезинфекции заносятся в журнал регистрации санитарной обработки </w:t>
      </w:r>
      <w:r w:rsidR="00061CD4">
        <w:rPr>
          <w:sz w:val="28"/>
          <w:szCs w:val="28"/>
        </w:rPr>
        <w:tab/>
        <w:t>средств реабилитации</w:t>
      </w:r>
      <w:r w:rsidR="00215221">
        <w:rPr>
          <w:sz w:val="28"/>
          <w:szCs w:val="28"/>
        </w:rPr>
        <w:t>,</w:t>
      </w:r>
      <w:r w:rsidR="005B1FE1" w:rsidRPr="005B1FE1">
        <w:rPr>
          <w:sz w:val="28"/>
          <w:szCs w:val="28"/>
        </w:rPr>
        <w:t xml:space="preserve"> </w:t>
      </w:r>
      <w:r w:rsidR="00215221">
        <w:rPr>
          <w:sz w:val="28"/>
          <w:szCs w:val="28"/>
        </w:rPr>
        <w:t>форма которого утверждается министерством.</w:t>
      </w:r>
    </w:p>
    <w:p w:rsidR="004B157E" w:rsidRDefault="004B157E" w:rsidP="004B157E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EE3CD6" w:rsidRDefault="00EE3CD6" w:rsidP="00EE3C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DB8" w:rsidRDefault="00080DB8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19EE" w:rsidRDefault="007C19EE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061B" w:rsidRDefault="00D5061B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0954AA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0954AA" w:rsidRPr="00F5225C" w:rsidRDefault="000954AA" w:rsidP="000954A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061B">
        <w:rPr>
          <w:rFonts w:ascii="Times New Roman" w:hAnsi="Times New Roman" w:cs="Times New Roman"/>
          <w:sz w:val="28"/>
          <w:szCs w:val="28"/>
        </w:rPr>
        <w:t>27.04.2022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061B">
        <w:rPr>
          <w:rFonts w:ascii="Times New Roman" w:hAnsi="Times New Roman" w:cs="Times New Roman"/>
          <w:sz w:val="28"/>
          <w:szCs w:val="28"/>
        </w:rPr>
        <w:t>22</w:t>
      </w:r>
    </w:p>
    <w:p w:rsidR="009C562D" w:rsidRDefault="009C562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0954AA">
      <w:pPr>
        <w:pStyle w:val="ConsPlusTitle"/>
        <w:ind w:firstLine="709"/>
        <w:jc w:val="center"/>
        <w:rPr>
          <w:b w:val="0"/>
        </w:rPr>
      </w:pPr>
      <w:proofErr w:type="gramStart"/>
      <w:r>
        <w:rPr>
          <w:b w:val="0"/>
        </w:rPr>
        <w:t>П</w:t>
      </w:r>
      <w:proofErr w:type="gramEnd"/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Р</w:t>
      </w:r>
      <w:r w:rsidR="00D5061B">
        <w:rPr>
          <w:b w:val="0"/>
        </w:rPr>
        <w:t xml:space="preserve"> </w:t>
      </w:r>
      <w:r>
        <w:rPr>
          <w:b w:val="0"/>
        </w:rPr>
        <w:t>Я</w:t>
      </w:r>
      <w:r w:rsidR="00D5061B">
        <w:rPr>
          <w:b w:val="0"/>
        </w:rPr>
        <w:t xml:space="preserve"> </w:t>
      </w:r>
      <w:r>
        <w:rPr>
          <w:b w:val="0"/>
        </w:rPr>
        <w:t>Д</w:t>
      </w:r>
      <w:r w:rsidR="00D5061B">
        <w:rPr>
          <w:b w:val="0"/>
        </w:rPr>
        <w:t xml:space="preserve"> </w:t>
      </w:r>
      <w:r>
        <w:rPr>
          <w:b w:val="0"/>
        </w:rPr>
        <w:t>О</w:t>
      </w:r>
      <w:r w:rsidR="00D5061B">
        <w:rPr>
          <w:b w:val="0"/>
        </w:rPr>
        <w:t xml:space="preserve"> </w:t>
      </w:r>
      <w:r>
        <w:rPr>
          <w:b w:val="0"/>
        </w:rPr>
        <w:t>К</w:t>
      </w:r>
      <w:r w:rsidRPr="00655E10">
        <w:rPr>
          <w:b w:val="0"/>
        </w:rPr>
        <w:t xml:space="preserve"> </w:t>
      </w:r>
    </w:p>
    <w:p w:rsidR="000954AA" w:rsidRPr="002F311D" w:rsidRDefault="000954AA" w:rsidP="000954AA">
      <w:pPr>
        <w:pStyle w:val="ConsPlusTitle"/>
        <w:ind w:firstLine="709"/>
        <w:jc w:val="center"/>
        <w:rPr>
          <w:b w:val="0"/>
        </w:rPr>
      </w:pPr>
      <w:r w:rsidRPr="002F311D">
        <w:rPr>
          <w:b w:val="0"/>
        </w:rPr>
        <w:t xml:space="preserve">реализации </w:t>
      </w:r>
      <w:proofErr w:type="spellStart"/>
      <w:r w:rsidRPr="002F311D">
        <w:rPr>
          <w:b w:val="0"/>
        </w:rPr>
        <w:t>стационарозамещающей</w:t>
      </w:r>
      <w:proofErr w:type="spellEnd"/>
      <w:r w:rsidRPr="002F311D">
        <w:rPr>
          <w:b w:val="0"/>
        </w:rPr>
        <w:t xml:space="preserve"> технологии «</w:t>
      </w:r>
      <w:r>
        <w:rPr>
          <w:b w:val="0"/>
        </w:rPr>
        <w:t>Школа ухода</w:t>
      </w:r>
      <w:r w:rsidRPr="002F311D">
        <w:rPr>
          <w:b w:val="0"/>
        </w:rPr>
        <w:t>»</w:t>
      </w:r>
    </w:p>
    <w:p w:rsidR="000954AA" w:rsidRPr="00655E10" w:rsidRDefault="000954AA" w:rsidP="000954AA">
      <w:pPr>
        <w:spacing w:after="1"/>
        <w:ind w:firstLine="709"/>
        <w:jc w:val="center"/>
        <w:rPr>
          <w:sz w:val="28"/>
          <w:szCs w:val="28"/>
        </w:rPr>
      </w:pPr>
    </w:p>
    <w:p w:rsidR="000954AA" w:rsidRPr="002F311D" w:rsidRDefault="000954AA" w:rsidP="000954A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t>1. Общие положения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0954AA">
        <w:rPr>
          <w:sz w:val="28"/>
          <w:szCs w:val="28"/>
        </w:rPr>
        <w:t xml:space="preserve">Настоящий Порядок определяет механизм внедрения </w:t>
      </w:r>
      <w:proofErr w:type="spellStart"/>
      <w:r w:rsidR="000954AA">
        <w:rPr>
          <w:sz w:val="28"/>
          <w:szCs w:val="28"/>
        </w:rPr>
        <w:t>стационарозамещающей</w:t>
      </w:r>
      <w:proofErr w:type="spellEnd"/>
      <w:r w:rsidR="000954AA">
        <w:rPr>
          <w:sz w:val="28"/>
          <w:szCs w:val="28"/>
        </w:rPr>
        <w:t xml:space="preserve"> технологии «Школа ухода»</w:t>
      </w:r>
      <w:r w:rsidR="000954AA" w:rsidRPr="002F311D">
        <w:rPr>
          <w:sz w:val="28"/>
          <w:szCs w:val="28"/>
        </w:rPr>
        <w:t xml:space="preserve"> </w:t>
      </w:r>
      <w:r w:rsidR="000954AA">
        <w:rPr>
          <w:sz w:val="28"/>
          <w:szCs w:val="28"/>
        </w:rPr>
        <w:t>в</w:t>
      </w:r>
      <w:r w:rsidR="000954AA" w:rsidRPr="002F311D">
        <w:rPr>
          <w:sz w:val="28"/>
          <w:szCs w:val="28"/>
        </w:rPr>
        <w:t xml:space="preserve"> государственн</w:t>
      </w:r>
      <w:r w:rsidR="000954AA">
        <w:rPr>
          <w:sz w:val="28"/>
          <w:szCs w:val="28"/>
        </w:rPr>
        <w:t>ых</w:t>
      </w:r>
      <w:r w:rsidR="000954AA" w:rsidRPr="002F311D">
        <w:rPr>
          <w:sz w:val="28"/>
          <w:szCs w:val="28"/>
        </w:rPr>
        <w:t xml:space="preserve"> бюджетн</w:t>
      </w:r>
      <w:r w:rsidR="000954AA">
        <w:rPr>
          <w:sz w:val="28"/>
          <w:szCs w:val="28"/>
        </w:rPr>
        <w:t>ых</w:t>
      </w:r>
      <w:r w:rsidR="000954AA" w:rsidRPr="002F311D">
        <w:rPr>
          <w:sz w:val="28"/>
          <w:szCs w:val="28"/>
        </w:rPr>
        <w:t xml:space="preserve"> учреждения</w:t>
      </w:r>
      <w:r w:rsidR="000954AA">
        <w:rPr>
          <w:sz w:val="28"/>
          <w:szCs w:val="28"/>
        </w:rPr>
        <w:t>х</w:t>
      </w:r>
      <w:r w:rsidR="000954AA" w:rsidRPr="002F311D">
        <w:rPr>
          <w:sz w:val="28"/>
          <w:szCs w:val="28"/>
        </w:rPr>
        <w:t xml:space="preserve"> Рязанской области - комплексны</w:t>
      </w:r>
      <w:r w:rsidR="000954AA">
        <w:rPr>
          <w:sz w:val="28"/>
          <w:szCs w:val="28"/>
        </w:rPr>
        <w:t>х</w:t>
      </w:r>
      <w:r w:rsidR="000954AA" w:rsidRPr="002F311D">
        <w:rPr>
          <w:sz w:val="28"/>
          <w:szCs w:val="28"/>
        </w:rPr>
        <w:t xml:space="preserve"> центр</w:t>
      </w:r>
      <w:r w:rsidR="000954AA">
        <w:rPr>
          <w:sz w:val="28"/>
          <w:szCs w:val="28"/>
        </w:rPr>
        <w:t>ах</w:t>
      </w:r>
      <w:r w:rsidR="000954AA" w:rsidRPr="002F311D">
        <w:rPr>
          <w:sz w:val="28"/>
          <w:szCs w:val="28"/>
        </w:rPr>
        <w:t xml:space="preserve"> социального обслуживания населения (далее </w:t>
      </w:r>
      <w:r w:rsidR="000954AA">
        <w:rPr>
          <w:sz w:val="28"/>
          <w:szCs w:val="28"/>
        </w:rPr>
        <w:t>–</w:t>
      </w:r>
      <w:r w:rsidR="000954AA" w:rsidRPr="002F311D">
        <w:rPr>
          <w:sz w:val="28"/>
          <w:szCs w:val="28"/>
        </w:rPr>
        <w:t xml:space="preserve"> </w:t>
      </w:r>
      <w:r w:rsidR="000954AA">
        <w:rPr>
          <w:sz w:val="28"/>
          <w:szCs w:val="28"/>
        </w:rPr>
        <w:t>Ц</w:t>
      </w:r>
      <w:r w:rsidR="000954AA" w:rsidRPr="002F311D">
        <w:rPr>
          <w:sz w:val="28"/>
          <w:szCs w:val="28"/>
        </w:rPr>
        <w:t>ентр</w:t>
      </w:r>
      <w:r w:rsidR="000954AA">
        <w:rPr>
          <w:sz w:val="28"/>
          <w:szCs w:val="28"/>
        </w:rPr>
        <w:t>ы</w:t>
      </w:r>
      <w:r w:rsidR="000954AA" w:rsidRPr="002F311D">
        <w:rPr>
          <w:sz w:val="28"/>
          <w:szCs w:val="28"/>
        </w:rPr>
        <w:t>)</w:t>
      </w:r>
      <w:r w:rsidR="000954AA">
        <w:rPr>
          <w:sz w:val="28"/>
          <w:szCs w:val="28"/>
        </w:rPr>
        <w:t>.</w:t>
      </w:r>
    </w:p>
    <w:p w:rsidR="000954AA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r w:rsidR="000954AA">
        <w:rPr>
          <w:sz w:val="28"/>
          <w:szCs w:val="28"/>
        </w:rPr>
        <w:t>Стационарозамещающая</w:t>
      </w:r>
      <w:proofErr w:type="spellEnd"/>
      <w:r w:rsidR="000954AA">
        <w:rPr>
          <w:sz w:val="28"/>
          <w:szCs w:val="28"/>
        </w:rPr>
        <w:t xml:space="preserve"> технология «Школа ухода» внедряется в целях реализации </w:t>
      </w:r>
      <w:proofErr w:type="spellStart"/>
      <w:r w:rsidR="000954AA">
        <w:rPr>
          <w:sz w:val="28"/>
          <w:szCs w:val="28"/>
        </w:rPr>
        <w:t>пилотного</w:t>
      </w:r>
      <w:proofErr w:type="spellEnd"/>
      <w:r w:rsidR="000954AA">
        <w:rPr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 в рамках федерального </w:t>
      </w:r>
      <w:hyperlink r:id="rId23" w:history="1">
        <w:r w:rsidR="000954AA" w:rsidRPr="00A8530D">
          <w:rPr>
            <w:sz w:val="28"/>
            <w:szCs w:val="28"/>
          </w:rPr>
          <w:t>проекта</w:t>
        </w:r>
      </w:hyperlink>
      <w:r w:rsidR="000954AA" w:rsidRPr="00A8530D">
        <w:rPr>
          <w:sz w:val="28"/>
          <w:szCs w:val="28"/>
        </w:rPr>
        <w:t xml:space="preserve"> </w:t>
      </w:r>
      <w:r w:rsidR="000954AA">
        <w:rPr>
          <w:sz w:val="28"/>
          <w:szCs w:val="28"/>
        </w:rPr>
        <w:t>«</w:t>
      </w:r>
      <w:r w:rsidR="000954AA" w:rsidRPr="00A8530D">
        <w:rPr>
          <w:sz w:val="28"/>
          <w:szCs w:val="28"/>
        </w:rPr>
        <w:t>Р</w:t>
      </w:r>
      <w:r w:rsidR="000954AA">
        <w:rPr>
          <w:sz w:val="28"/>
          <w:szCs w:val="28"/>
        </w:rPr>
        <w:t>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F31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реализации </w:t>
      </w:r>
      <w:proofErr w:type="spellStart"/>
      <w:r>
        <w:rPr>
          <w:sz w:val="28"/>
          <w:szCs w:val="28"/>
        </w:rPr>
        <w:t>стационарозамещающей</w:t>
      </w:r>
      <w:proofErr w:type="spellEnd"/>
      <w:r>
        <w:rPr>
          <w:sz w:val="28"/>
          <w:szCs w:val="28"/>
        </w:rPr>
        <w:t xml:space="preserve"> технологии «Школа ухода»</w:t>
      </w:r>
      <w:r w:rsidRPr="008F438D">
        <w:rPr>
          <w:sz w:val="28"/>
          <w:szCs w:val="28"/>
        </w:rPr>
        <w:t xml:space="preserve"> </w:t>
      </w:r>
      <w:r w:rsidRPr="002F311D">
        <w:rPr>
          <w:sz w:val="28"/>
          <w:szCs w:val="28"/>
        </w:rPr>
        <w:t xml:space="preserve">на базе </w:t>
      </w:r>
      <w:r w:rsidRPr="00693ED0">
        <w:rPr>
          <w:sz w:val="28"/>
          <w:szCs w:val="28"/>
        </w:rPr>
        <w:t xml:space="preserve">отделения срочного социального обслуживания и социального сопровождения </w:t>
      </w:r>
      <w:r>
        <w:rPr>
          <w:sz w:val="28"/>
          <w:szCs w:val="28"/>
        </w:rPr>
        <w:t xml:space="preserve">Комплексного центра создается школа ухода (далее - Школа). Создание Школы оформляется приказом Центра. </w:t>
      </w:r>
      <w:r w:rsidRPr="002F311D">
        <w:rPr>
          <w:sz w:val="28"/>
          <w:szCs w:val="28"/>
        </w:rPr>
        <w:t xml:space="preserve"> </w:t>
      </w:r>
    </w:p>
    <w:p w:rsidR="000954AA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0954AA">
        <w:rPr>
          <w:sz w:val="28"/>
          <w:szCs w:val="28"/>
        </w:rPr>
        <w:t>Школа осуществляет деятельность в соответствии с</w:t>
      </w:r>
      <w:r w:rsidR="00080DB8">
        <w:rPr>
          <w:sz w:val="28"/>
          <w:szCs w:val="28"/>
        </w:rPr>
        <w:t xml:space="preserve"> настоящим Порядком и </w:t>
      </w:r>
      <w:r w:rsidR="000954AA">
        <w:rPr>
          <w:sz w:val="28"/>
          <w:szCs w:val="28"/>
        </w:rPr>
        <w:t xml:space="preserve">Положением о деятельности Школы, </w:t>
      </w:r>
      <w:r w:rsidR="00080DB8">
        <w:rPr>
          <w:sz w:val="28"/>
          <w:szCs w:val="28"/>
        </w:rPr>
        <w:t>принимаемым в соответствии с настоящим Порядком</w:t>
      </w:r>
      <w:r w:rsidR="000954AA">
        <w:rPr>
          <w:sz w:val="28"/>
          <w:szCs w:val="28"/>
        </w:rPr>
        <w:t xml:space="preserve">. 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D5061B">
        <w:rPr>
          <w:sz w:val="28"/>
          <w:szCs w:val="28"/>
        </w:rPr>
        <w:t>. </w:t>
      </w:r>
      <w:r w:rsidRPr="00B76BBB">
        <w:rPr>
          <w:sz w:val="28"/>
          <w:szCs w:val="28"/>
        </w:rPr>
        <w:t>Руководство и организацию деятельности Школы осуществляет заведующий отделением срочного социального обслуживания и социального сопровождения</w:t>
      </w:r>
      <w:r w:rsidR="00080DB8">
        <w:rPr>
          <w:sz w:val="28"/>
          <w:szCs w:val="28"/>
        </w:rPr>
        <w:t>.</w:t>
      </w:r>
      <w:r w:rsidRPr="00B76BBB">
        <w:rPr>
          <w:sz w:val="28"/>
          <w:szCs w:val="28"/>
        </w:rPr>
        <w:t xml:space="preserve"> 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2A6">
        <w:rPr>
          <w:sz w:val="28"/>
          <w:szCs w:val="28"/>
        </w:rPr>
        <w:t>Услуги Школы предоставляют состоящие в штате Центра сотрудники Центра</w:t>
      </w:r>
      <w:r>
        <w:rPr>
          <w:sz w:val="28"/>
          <w:szCs w:val="28"/>
        </w:rPr>
        <w:t>.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2F311D">
        <w:rPr>
          <w:b/>
          <w:bCs/>
          <w:sz w:val="28"/>
          <w:szCs w:val="28"/>
        </w:rPr>
        <w:t xml:space="preserve">2. Основные цели и задачи </w:t>
      </w:r>
      <w:r>
        <w:rPr>
          <w:b/>
          <w:bCs/>
          <w:sz w:val="28"/>
          <w:szCs w:val="28"/>
        </w:rPr>
        <w:t>Школы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2.1. Основной целью деятельности </w:t>
      </w:r>
      <w:r>
        <w:rPr>
          <w:sz w:val="28"/>
          <w:szCs w:val="28"/>
        </w:rPr>
        <w:t xml:space="preserve">Школы </w:t>
      </w:r>
      <w:r w:rsidRPr="002F311D">
        <w:rPr>
          <w:sz w:val="28"/>
          <w:szCs w:val="28"/>
        </w:rPr>
        <w:t>является</w:t>
      </w:r>
      <w:r>
        <w:rPr>
          <w:sz w:val="28"/>
          <w:szCs w:val="28"/>
        </w:rPr>
        <w:t>:</w:t>
      </w:r>
      <w:r w:rsidRPr="002F311D">
        <w:rPr>
          <w:sz w:val="28"/>
          <w:szCs w:val="28"/>
        </w:rPr>
        <w:t xml:space="preserve"> </w:t>
      </w:r>
    </w:p>
    <w:p w:rsidR="000954AA" w:rsidRPr="008F438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38D">
        <w:rPr>
          <w:sz w:val="28"/>
          <w:szCs w:val="28"/>
        </w:rPr>
        <w:t>- повышение качества жизни и социальной адаптации граждан, нуждающихся в посторонней помощи, в привычной для них домашней обстановке, предотвращение развития у них осложнений, связанных с неправильным уходом;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38D">
        <w:rPr>
          <w:sz w:val="28"/>
          <w:szCs w:val="28"/>
        </w:rPr>
        <w:t>- оказание помощи и поддержки родственникам и иным лицам, в том числе социальным работникам (помощникам по уходу), осуществляющим уход за гражданами, нуждающимися в посторонней помощи.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lastRenderedPageBreak/>
        <w:t>2.2. Основн</w:t>
      </w:r>
      <w:r>
        <w:rPr>
          <w:sz w:val="28"/>
          <w:szCs w:val="28"/>
        </w:rPr>
        <w:t>ыми задачами Школы</w:t>
      </w:r>
      <w:r w:rsidRPr="002F311D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2F311D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0954AA" w:rsidRPr="00C278CE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278CE">
        <w:rPr>
          <w:sz w:val="28"/>
          <w:szCs w:val="28"/>
        </w:rPr>
        <w:t>- консультирование родственников, социальных работников (помощников по уходу) и других лиц, осуществляющих уход за гражданами, нуждающимися в посторонней помощи, по вопросам организации общего ухода, контроля за изменениями состояния здоровья, профилактики осложнений, питания и кормления, проведения общегигиенических процедур, позиционирования, дезинфекции, пользования средствами реабилитации, адаптации жилого помещения к потребностям граждан, нуждающихся в посторонней помощи;</w:t>
      </w:r>
      <w:proofErr w:type="gramEnd"/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8CE">
        <w:rPr>
          <w:sz w:val="28"/>
          <w:szCs w:val="28"/>
        </w:rPr>
        <w:t>- консультирование граждан, нуждающихся в посторонней помощи, по вопросам оказания самопомощи, пользования средствами реабилитации</w:t>
      </w:r>
      <w:r w:rsidR="007C19EE">
        <w:rPr>
          <w:sz w:val="28"/>
          <w:szCs w:val="28"/>
        </w:rPr>
        <w:t>.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 </w:t>
      </w:r>
    </w:p>
    <w:p w:rsidR="000954AA" w:rsidRPr="002F311D" w:rsidRDefault="00D5061B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954AA" w:rsidRPr="002F311D">
        <w:rPr>
          <w:b/>
          <w:bCs/>
          <w:sz w:val="28"/>
          <w:szCs w:val="28"/>
        </w:rPr>
        <w:t xml:space="preserve">. Функции </w:t>
      </w:r>
      <w:r w:rsidR="000954AA">
        <w:rPr>
          <w:b/>
          <w:bCs/>
          <w:sz w:val="28"/>
          <w:szCs w:val="28"/>
        </w:rPr>
        <w:t>Школы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Default="00D5061B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0DB8">
        <w:rPr>
          <w:sz w:val="28"/>
          <w:szCs w:val="28"/>
        </w:rPr>
        <w:t>.1</w:t>
      </w:r>
      <w:r w:rsidR="007C19EE">
        <w:rPr>
          <w:sz w:val="28"/>
          <w:szCs w:val="28"/>
        </w:rPr>
        <w:t>.</w:t>
      </w:r>
      <w:r w:rsidR="00080DB8">
        <w:rPr>
          <w:sz w:val="28"/>
          <w:szCs w:val="28"/>
        </w:rPr>
        <w:t xml:space="preserve"> </w:t>
      </w:r>
      <w:r w:rsidR="000954AA" w:rsidRPr="002F311D">
        <w:rPr>
          <w:sz w:val="28"/>
          <w:szCs w:val="28"/>
        </w:rPr>
        <w:t xml:space="preserve">Для достижения целей и задач </w:t>
      </w:r>
      <w:r w:rsidR="000954AA">
        <w:rPr>
          <w:sz w:val="28"/>
          <w:szCs w:val="28"/>
        </w:rPr>
        <w:t>Школа</w:t>
      </w:r>
      <w:r w:rsidR="000954AA" w:rsidRPr="002F311D">
        <w:rPr>
          <w:sz w:val="28"/>
          <w:szCs w:val="28"/>
        </w:rPr>
        <w:t xml:space="preserve"> осуществляет: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информирование и консультирование населения о деятельности Школы;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выявление и учет граждан, нуждающихся в предоставлении услуг Школы;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5AAC">
        <w:rPr>
          <w:sz w:val="28"/>
          <w:szCs w:val="28"/>
        </w:rPr>
        <w:t>- организацию и проведение консультаций Школы (семинаров, круглых столов, лекций) в различных формах (стационарной, выездной, дистанционной);</w:t>
      </w:r>
      <w:proofErr w:type="gramEnd"/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разработку программ консультирования Школы;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ведение учетно-отчетной документации, в том числе в электронном виде, формирующейся в процессе деятельности Школы;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организацию межведомственного взаимодействия с медицинскими, образовательными и иными организациями в рамках деятельности Школы на основании соглашений о межведомственном взаимодействии;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взаимодействие со структурными подразделениями Центра в целях организации деятельности Школы;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подготовку еженедельных, ежемесячных, ежеквартальных отчетов (информации) о деятельности Школы по установленным формам;</w:t>
      </w:r>
    </w:p>
    <w:p w:rsidR="000954AA" w:rsidRPr="002F5AAC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анализ эффективности деятельности Школы;</w:t>
      </w:r>
    </w:p>
    <w:p w:rsidR="000954AA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AAC">
        <w:rPr>
          <w:sz w:val="28"/>
          <w:szCs w:val="28"/>
        </w:rPr>
        <w:t>- подготовку информационно-аналитических материалов о деятельности Школы, участие в организации и проведении семинаров, форумов, совещаний, круглых столов по вопросам деятельности Школы.</w:t>
      </w:r>
    </w:p>
    <w:p w:rsidR="000954AA" w:rsidRPr="002F311D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2F311D" w:rsidRDefault="00D5061B" w:rsidP="00D5061B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954AA" w:rsidRPr="002F311D">
        <w:rPr>
          <w:b/>
          <w:bCs/>
          <w:sz w:val="28"/>
          <w:szCs w:val="28"/>
        </w:rPr>
        <w:t xml:space="preserve">. Порядок организации деятельности </w:t>
      </w:r>
      <w:r w:rsidR="000954AA">
        <w:rPr>
          <w:b/>
          <w:bCs/>
          <w:sz w:val="28"/>
          <w:szCs w:val="28"/>
        </w:rPr>
        <w:t>Школы</w:t>
      </w:r>
    </w:p>
    <w:p w:rsidR="000954AA" w:rsidRPr="00863094" w:rsidRDefault="000954AA" w:rsidP="00D50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4AA" w:rsidRPr="00863094" w:rsidRDefault="00D5061B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2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 w:rsidR="000954AA">
        <w:rPr>
          <w:rFonts w:ascii="Times New Roman" w:hAnsi="Times New Roman" w:cs="Times New Roman"/>
          <w:sz w:val="28"/>
          <w:szCs w:val="28"/>
        </w:rPr>
        <w:t>1</w:t>
      </w:r>
      <w:r w:rsidR="000954AA" w:rsidRPr="00863094">
        <w:rPr>
          <w:rFonts w:ascii="Times New Roman" w:hAnsi="Times New Roman" w:cs="Times New Roman"/>
          <w:sz w:val="28"/>
          <w:szCs w:val="28"/>
        </w:rPr>
        <w:t>. К категориям граждан, имеющим право на получение услуг Школы, относятся:</w:t>
      </w:r>
    </w:p>
    <w:p w:rsidR="000954AA" w:rsidRPr="00863094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>- лица, осуществляющие уход за гражданами, нуждающимися в посторонней помощи;</w:t>
      </w:r>
    </w:p>
    <w:p w:rsidR="000954AA" w:rsidRPr="00863094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>- социальные работники Центра, предоставляющие социальные услуги гражданам, нуждающимся в посторонней помощи;</w:t>
      </w:r>
    </w:p>
    <w:p w:rsidR="000954AA" w:rsidRPr="00863094" w:rsidRDefault="000954AA" w:rsidP="00D5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>- граждане, нуждающиеся в посторонней помощи.</w:t>
      </w:r>
    </w:p>
    <w:p w:rsidR="000954AA" w:rsidRPr="00863094" w:rsidRDefault="00D5061B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54AA" w:rsidRPr="00863094">
        <w:rPr>
          <w:rFonts w:ascii="Times New Roman" w:hAnsi="Times New Roman" w:cs="Times New Roman"/>
          <w:sz w:val="28"/>
          <w:szCs w:val="28"/>
        </w:rPr>
        <w:t>. Консультации в Школе включают изучение теоретических основ и практическое освоение навыков ухода за гражданами, нуждающимися в посторонней помощи.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54AA" w:rsidRPr="00863094">
        <w:rPr>
          <w:rFonts w:ascii="Times New Roman" w:hAnsi="Times New Roman" w:cs="Times New Roman"/>
          <w:sz w:val="28"/>
          <w:szCs w:val="28"/>
        </w:rPr>
        <w:t xml:space="preserve">. Для получения консультаций в Школе лица, указанные </w:t>
      </w:r>
      <w:r w:rsidR="000954AA" w:rsidRPr="005D7BE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12" w:history="1">
        <w:r w:rsidR="000954AA" w:rsidRPr="005D7BE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5061B" w:rsidRPr="005D7BE7">
          <w:rPr>
            <w:rFonts w:ascii="Times New Roman" w:hAnsi="Times New Roman" w:cs="Times New Roman"/>
            <w:sz w:val="28"/>
            <w:szCs w:val="28"/>
          </w:rPr>
          <w:t>4</w:t>
        </w:r>
        <w:r w:rsidR="000954AA" w:rsidRPr="005D7BE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5061B" w:rsidRPr="005D7BE7">
        <w:rPr>
          <w:rFonts w:ascii="Times New Roman" w:hAnsi="Times New Roman" w:cs="Times New Roman"/>
          <w:sz w:val="28"/>
          <w:szCs w:val="28"/>
        </w:rPr>
        <w:t>1</w:t>
      </w:r>
      <w:r w:rsidR="000954AA" w:rsidRPr="005D7BE7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 заявление на имя директора Центра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 Консультирование социальных работников Центра осуществляется в соответствии с планом, утвержденным директором Центра.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0954AA" w:rsidRPr="00863094">
        <w:rPr>
          <w:rFonts w:ascii="Times New Roman" w:hAnsi="Times New Roman" w:cs="Times New Roman"/>
          <w:sz w:val="28"/>
          <w:szCs w:val="28"/>
        </w:rPr>
        <w:t>. Консультации в Школе проводятся на бесплатной основе.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954AA" w:rsidRPr="00863094">
        <w:rPr>
          <w:rFonts w:ascii="Times New Roman" w:hAnsi="Times New Roman" w:cs="Times New Roman"/>
          <w:sz w:val="28"/>
          <w:szCs w:val="28"/>
        </w:rPr>
        <w:t>. Школа работает в соответствии с утвержденными программами консультирования, планами проведения консультаций и режимом работы Центра.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54AA" w:rsidRPr="00863094">
        <w:rPr>
          <w:rFonts w:ascii="Times New Roman" w:hAnsi="Times New Roman" w:cs="Times New Roman"/>
          <w:sz w:val="28"/>
          <w:szCs w:val="28"/>
        </w:rPr>
        <w:t>. Непосредственную работу по организации и проведению консультаций (семинаров, круглых столов, лекций) проводят сотрудники Центра, прошедшие обучение и имеющие соответствующий сертификат (удостоверение).</w:t>
      </w:r>
    </w:p>
    <w:p w:rsidR="000954AA" w:rsidRPr="00863094" w:rsidRDefault="000954AA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>К проведению консультаций могут привлекаться специалисты других отделений и служб Центра, специалисты медицинских, образовательных и иных организаций в рамках межведомственного взаимодействия на основе соглашений о межведомственном взаимодействии.</w:t>
      </w:r>
    </w:p>
    <w:p w:rsidR="000954AA" w:rsidRPr="00863094" w:rsidRDefault="00E415D7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4AA" w:rsidRPr="00863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0954AA" w:rsidRPr="00863094">
        <w:rPr>
          <w:rFonts w:ascii="Times New Roman" w:hAnsi="Times New Roman" w:cs="Times New Roman"/>
          <w:sz w:val="28"/>
          <w:szCs w:val="28"/>
        </w:rPr>
        <w:t>. Консультирование в Школе организуется в 3 формах:</w:t>
      </w:r>
    </w:p>
    <w:p w:rsidR="000954AA" w:rsidRPr="00863094" w:rsidRDefault="000954AA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094">
        <w:rPr>
          <w:rFonts w:ascii="Times New Roman" w:hAnsi="Times New Roman" w:cs="Times New Roman"/>
          <w:sz w:val="28"/>
          <w:szCs w:val="28"/>
        </w:rPr>
        <w:t>- стационарной (индивидуальные и групповые консультации на базе Центра);</w:t>
      </w:r>
      <w:proofErr w:type="gramEnd"/>
    </w:p>
    <w:p w:rsidR="000954AA" w:rsidRPr="00863094" w:rsidRDefault="000954AA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3094">
        <w:rPr>
          <w:rFonts w:ascii="Times New Roman" w:hAnsi="Times New Roman" w:cs="Times New Roman"/>
          <w:sz w:val="28"/>
          <w:szCs w:val="28"/>
        </w:rPr>
        <w:t>выездной</w:t>
      </w:r>
      <w:proofErr w:type="gramEnd"/>
      <w:r w:rsidRPr="00863094">
        <w:rPr>
          <w:rFonts w:ascii="Times New Roman" w:hAnsi="Times New Roman" w:cs="Times New Roman"/>
          <w:sz w:val="28"/>
          <w:szCs w:val="28"/>
        </w:rPr>
        <w:t xml:space="preserve"> (консультирование на дому);</w:t>
      </w:r>
    </w:p>
    <w:p w:rsidR="000954AA" w:rsidRPr="00863094" w:rsidRDefault="000954AA" w:rsidP="00095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094">
        <w:rPr>
          <w:rFonts w:ascii="Times New Roman" w:hAnsi="Times New Roman" w:cs="Times New Roman"/>
          <w:sz w:val="28"/>
          <w:szCs w:val="28"/>
        </w:rPr>
        <w:t>- дистанционной (консультирование с использованием сети Интернет, наглядные методические пособия).</w:t>
      </w:r>
    </w:p>
    <w:p w:rsidR="00080DB8" w:rsidRDefault="00E415D7" w:rsidP="00080D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0DB8" w:rsidRPr="002F311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080DB8" w:rsidRPr="002F311D">
        <w:rPr>
          <w:sz w:val="28"/>
          <w:szCs w:val="28"/>
        </w:rPr>
        <w:t xml:space="preserve">. </w:t>
      </w:r>
      <w:proofErr w:type="gramStart"/>
      <w:r w:rsidR="00080DB8">
        <w:rPr>
          <w:sz w:val="28"/>
          <w:szCs w:val="28"/>
        </w:rPr>
        <w:t>К</w:t>
      </w:r>
      <w:r w:rsidR="00080DB8" w:rsidRPr="002F311D">
        <w:rPr>
          <w:sz w:val="28"/>
          <w:szCs w:val="28"/>
        </w:rPr>
        <w:t>онтроль за</w:t>
      </w:r>
      <w:proofErr w:type="gramEnd"/>
      <w:r w:rsidR="00080DB8" w:rsidRPr="002F311D">
        <w:rPr>
          <w:sz w:val="28"/>
          <w:szCs w:val="28"/>
        </w:rPr>
        <w:t xml:space="preserve"> предоставлени</w:t>
      </w:r>
      <w:r w:rsidR="00080DB8">
        <w:rPr>
          <w:sz w:val="28"/>
          <w:szCs w:val="28"/>
        </w:rPr>
        <w:t>ем</w:t>
      </w:r>
      <w:r w:rsidR="00080DB8" w:rsidRPr="002F311D">
        <w:rPr>
          <w:sz w:val="28"/>
          <w:szCs w:val="28"/>
        </w:rPr>
        <w:t xml:space="preserve"> услуг </w:t>
      </w:r>
      <w:r w:rsidR="00080DB8" w:rsidRPr="00863094">
        <w:rPr>
          <w:sz w:val="28"/>
          <w:szCs w:val="28"/>
        </w:rPr>
        <w:t>Школы</w:t>
      </w:r>
      <w:r w:rsidR="00080DB8">
        <w:rPr>
          <w:sz w:val="28"/>
          <w:szCs w:val="28"/>
        </w:rPr>
        <w:t xml:space="preserve"> </w:t>
      </w:r>
      <w:r w:rsidR="00080DB8" w:rsidRPr="002F311D">
        <w:rPr>
          <w:sz w:val="28"/>
          <w:szCs w:val="28"/>
        </w:rPr>
        <w:t xml:space="preserve">осуществляет </w:t>
      </w:r>
      <w:r w:rsidR="00080DB8" w:rsidRPr="00863094">
        <w:rPr>
          <w:sz w:val="28"/>
          <w:szCs w:val="28"/>
        </w:rPr>
        <w:t>отделением срочного социального обслуживания и социального сопровождения</w:t>
      </w:r>
      <w:r w:rsidR="00080DB8" w:rsidRPr="002F311D">
        <w:rPr>
          <w:sz w:val="28"/>
          <w:szCs w:val="28"/>
        </w:rPr>
        <w:t xml:space="preserve">. </w:t>
      </w:r>
    </w:p>
    <w:p w:rsidR="00080DB8" w:rsidRDefault="00E415D7" w:rsidP="00080D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0DB8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080DB8">
        <w:rPr>
          <w:sz w:val="28"/>
          <w:szCs w:val="28"/>
        </w:rPr>
        <w:t xml:space="preserve">. </w:t>
      </w:r>
      <w:proofErr w:type="gramStart"/>
      <w:r w:rsidR="00080DB8">
        <w:rPr>
          <w:sz w:val="28"/>
          <w:szCs w:val="28"/>
        </w:rPr>
        <w:t>Контроль за</w:t>
      </w:r>
      <w:proofErr w:type="gramEnd"/>
      <w:r w:rsidR="00080DB8">
        <w:rPr>
          <w:sz w:val="28"/>
          <w:szCs w:val="28"/>
        </w:rPr>
        <w:t xml:space="preserve"> организацией деятельности </w:t>
      </w:r>
      <w:r w:rsidR="00080DB8" w:rsidRPr="00863094">
        <w:rPr>
          <w:sz w:val="28"/>
          <w:szCs w:val="28"/>
        </w:rPr>
        <w:t>Школы</w:t>
      </w:r>
      <w:r w:rsidR="00080DB8">
        <w:rPr>
          <w:sz w:val="28"/>
          <w:szCs w:val="28"/>
        </w:rPr>
        <w:t xml:space="preserve"> осуществляет директор Центра (или уполномоченное им лицо).</w:t>
      </w:r>
    </w:p>
    <w:p w:rsidR="00080DB8" w:rsidRDefault="00080DB8" w:rsidP="000954AA">
      <w:pPr>
        <w:pStyle w:val="ConsPlusNonformat"/>
        <w:jc w:val="center"/>
        <w:rPr>
          <w:sz w:val="28"/>
          <w:szCs w:val="28"/>
        </w:rPr>
      </w:pPr>
    </w:p>
    <w:p w:rsidR="000954AA" w:rsidRDefault="000954AA" w:rsidP="000954AA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54AA" w:rsidRDefault="000954AA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19EE" w:rsidRDefault="007C19EE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19EE" w:rsidRDefault="007C19EE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3E7D" w:rsidRDefault="00013E7D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0583" w:rsidRDefault="00740583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C562D">
        <w:rPr>
          <w:rFonts w:ascii="Times New Roman" w:hAnsi="Times New Roman" w:cs="Times New Roman"/>
          <w:sz w:val="28"/>
          <w:szCs w:val="28"/>
        </w:rPr>
        <w:t>5</w:t>
      </w:r>
    </w:p>
    <w:p w:rsidR="00740583" w:rsidRDefault="00740583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25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министерства труда и социальной защиты населения Рязанской области </w:t>
      </w:r>
    </w:p>
    <w:p w:rsidR="00740583" w:rsidRPr="00F5225C" w:rsidRDefault="00740583" w:rsidP="0074058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15D7">
        <w:rPr>
          <w:rFonts w:ascii="Times New Roman" w:hAnsi="Times New Roman" w:cs="Times New Roman"/>
          <w:sz w:val="28"/>
          <w:szCs w:val="28"/>
        </w:rPr>
        <w:t>27.04.2022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415D7">
        <w:rPr>
          <w:rFonts w:ascii="Times New Roman" w:hAnsi="Times New Roman" w:cs="Times New Roman"/>
          <w:sz w:val="28"/>
          <w:szCs w:val="28"/>
        </w:rPr>
        <w:t>22</w:t>
      </w:r>
    </w:p>
    <w:p w:rsidR="00740583" w:rsidRDefault="00740583" w:rsidP="007405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0583" w:rsidRDefault="00740583" w:rsidP="007405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0583" w:rsidRDefault="00740583" w:rsidP="0074058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41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</w:p>
    <w:p w:rsidR="00E415D7" w:rsidRDefault="00740583" w:rsidP="0074058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</w:t>
      </w:r>
      <w:proofErr w:type="spellStart"/>
      <w:r>
        <w:rPr>
          <w:rFonts w:ascii="Times New Roman" w:hAnsi="Times New Roman"/>
          <w:sz w:val="28"/>
          <w:szCs w:val="28"/>
        </w:rPr>
        <w:t>стационарозамещающей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</w:t>
      </w:r>
    </w:p>
    <w:p w:rsidR="00E415D7" w:rsidRDefault="00740583" w:rsidP="0074058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  <w:lang w:eastAsia="ru-RU"/>
        </w:rPr>
        <w:t>тделение дневного пребывания граждан</w:t>
      </w:r>
    </w:p>
    <w:p w:rsidR="00740583" w:rsidRDefault="00740583" w:rsidP="007405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пожилого возраста и инвалидов»</w:t>
      </w:r>
    </w:p>
    <w:p w:rsidR="00740583" w:rsidRDefault="00740583" w:rsidP="009752C7">
      <w:pPr>
        <w:pStyle w:val="ConsPlusNonformat"/>
        <w:jc w:val="center"/>
        <w:rPr>
          <w:sz w:val="28"/>
          <w:szCs w:val="28"/>
        </w:rPr>
      </w:pPr>
    </w:p>
    <w:p w:rsidR="00740583" w:rsidRDefault="00740583" w:rsidP="009752C7">
      <w:pPr>
        <w:pStyle w:val="ConsPlusNonformat"/>
        <w:jc w:val="center"/>
        <w:rPr>
          <w:sz w:val="28"/>
          <w:szCs w:val="28"/>
        </w:rPr>
      </w:pPr>
    </w:p>
    <w:p w:rsidR="00740583" w:rsidRDefault="00740583" w:rsidP="0074058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740583" w:rsidRDefault="00740583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583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40583">
        <w:rPr>
          <w:sz w:val="28"/>
          <w:szCs w:val="28"/>
        </w:rPr>
        <w:t xml:space="preserve">Настоящий Порядок определяет механизм </w:t>
      </w:r>
      <w:r w:rsidR="00984640">
        <w:rPr>
          <w:sz w:val="28"/>
          <w:szCs w:val="28"/>
        </w:rPr>
        <w:t xml:space="preserve">реализации </w:t>
      </w:r>
      <w:proofErr w:type="spellStart"/>
      <w:r w:rsidR="00740583">
        <w:rPr>
          <w:sz w:val="28"/>
          <w:szCs w:val="28"/>
        </w:rPr>
        <w:t>стационарозамещающей</w:t>
      </w:r>
      <w:proofErr w:type="spellEnd"/>
      <w:r w:rsidR="00740583">
        <w:rPr>
          <w:sz w:val="28"/>
          <w:szCs w:val="28"/>
        </w:rPr>
        <w:t xml:space="preserve"> технологии «Отделение дневного пребывания граждан пожилого возраста и инвалидов»</w:t>
      </w:r>
      <w:r w:rsidR="00740583" w:rsidRPr="002F311D">
        <w:rPr>
          <w:sz w:val="28"/>
          <w:szCs w:val="28"/>
        </w:rPr>
        <w:t xml:space="preserve"> </w:t>
      </w:r>
      <w:r w:rsidR="00740583">
        <w:rPr>
          <w:sz w:val="28"/>
          <w:szCs w:val="28"/>
        </w:rPr>
        <w:t>в</w:t>
      </w:r>
      <w:r w:rsidR="00740583" w:rsidRPr="002F311D">
        <w:rPr>
          <w:sz w:val="28"/>
          <w:szCs w:val="28"/>
        </w:rPr>
        <w:t xml:space="preserve"> государственн</w:t>
      </w:r>
      <w:r w:rsidR="00740583">
        <w:rPr>
          <w:sz w:val="28"/>
          <w:szCs w:val="28"/>
        </w:rPr>
        <w:t>ых</w:t>
      </w:r>
      <w:r w:rsidR="00740583" w:rsidRPr="002F311D">
        <w:rPr>
          <w:sz w:val="28"/>
          <w:szCs w:val="28"/>
        </w:rPr>
        <w:t xml:space="preserve"> бюджетн</w:t>
      </w:r>
      <w:r w:rsidR="00740583">
        <w:rPr>
          <w:sz w:val="28"/>
          <w:szCs w:val="28"/>
        </w:rPr>
        <w:t>ых</w:t>
      </w:r>
      <w:r w:rsidR="00740583" w:rsidRPr="002F311D">
        <w:rPr>
          <w:sz w:val="28"/>
          <w:szCs w:val="28"/>
        </w:rPr>
        <w:t xml:space="preserve"> учреждения</w:t>
      </w:r>
      <w:r w:rsidR="00740583">
        <w:rPr>
          <w:sz w:val="28"/>
          <w:szCs w:val="28"/>
        </w:rPr>
        <w:t>х</w:t>
      </w:r>
      <w:r w:rsidR="00740583" w:rsidRPr="002F311D">
        <w:rPr>
          <w:sz w:val="28"/>
          <w:szCs w:val="28"/>
        </w:rPr>
        <w:t xml:space="preserve"> Рязанской области - комплексны</w:t>
      </w:r>
      <w:r w:rsidR="00740583">
        <w:rPr>
          <w:sz w:val="28"/>
          <w:szCs w:val="28"/>
        </w:rPr>
        <w:t>х</w:t>
      </w:r>
      <w:r w:rsidR="00740583" w:rsidRPr="002F311D">
        <w:rPr>
          <w:sz w:val="28"/>
          <w:szCs w:val="28"/>
        </w:rPr>
        <w:t xml:space="preserve"> центр</w:t>
      </w:r>
      <w:r w:rsidR="00740583">
        <w:rPr>
          <w:sz w:val="28"/>
          <w:szCs w:val="28"/>
        </w:rPr>
        <w:t>ах</w:t>
      </w:r>
      <w:r w:rsidR="00740583" w:rsidRPr="002F311D">
        <w:rPr>
          <w:sz w:val="28"/>
          <w:szCs w:val="28"/>
        </w:rPr>
        <w:t xml:space="preserve"> социального обслуживания населения (далее </w:t>
      </w:r>
      <w:r w:rsidR="00740583">
        <w:rPr>
          <w:sz w:val="28"/>
          <w:szCs w:val="28"/>
        </w:rPr>
        <w:t>–</w:t>
      </w:r>
      <w:r w:rsidR="00740583" w:rsidRPr="002F311D">
        <w:rPr>
          <w:sz w:val="28"/>
          <w:szCs w:val="28"/>
        </w:rPr>
        <w:t xml:space="preserve"> </w:t>
      </w:r>
      <w:r w:rsidR="00740583">
        <w:rPr>
          <w:sz w:val="28"/>
          <w:szCs w:val="28"/>
        </w:rPr>
        <w:t>Ц</w:t>
      </w:r>
      <w:r w:rsidR="00740583" w:rsidRPr="002F311D">
        <w:rPr>
          <w:sz w:val="28"/>
          <w:szCs w:val="28"/>
        </w:rPr>
        <w:t>ентр</w:t>
      </w:r>
      <w:r w:rsidR="00740583">
        <w:rPr>
          <w:sz w:val="28"/>
          <w:szCs w:val="28"/>
        </w:rPr>
        <w:t>ы</w:t>
      </w:r>
      <w:r w:rsidR="00740583" w:rsidRPr="002F311D">
        <w:rPr>
          <w:sz w:val="28"/>
          <w:szCs w:val="28"/>
        </w:rPr>
        <w:t>)</w:t>
      </w:r>
      <w:r w:rsidR="00740583">
        <w:rPr>
          <w:sz w:val="28"/>
          <w:szCs w:val="28"/>
        </w:rPr>
        <w:t>.</w:t>
      </w:r>
    </w:p>
    <w:p w:rsidR="00984640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r w:rsidR="00984640">
        <w:rPr>
          <w:sz w:val="28"/>
          <w:szCs w:val="28"/>
        </w:rPr>
        <w:t>Стационарозамещающая</w:t>
      </w:r>
      <w:proofErr w:type="spellEnd"/>
      <w:r w:rsidR="00984640">
        <w:rPr>
          <w:sz w:val="28"/>
          <w:szCs w:val="28"/>
        </w:rPr>
        <w:t xml:space="preserve"> технология «Отделение дневного пребывания граждан пожилого возраста и инвалидов» внедряется в целях реализации </w:t>
      </w:r>
      <w:proofErr w:type="spellStart"/>
      <w:r w:rsidR="00984640">
        <w:rPr>
          <w:sz w:val="28"/>
          <w:szCs w:val="28"/>
        </w:rPr>
        <w:t>пилотного</w:t>
      </w:r>
      <w:proofErr w:type="spellEnd"/>
      <w:r w:rsidR="00984640">
        <w:rPr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 в рамках федерального </w:t>
      </w:r>
      <w:hyperlink r:id="rId24" w:history="1">
        <w:r w:rsidR="00984640" w:rsidRPr="00A8530D">
          <w:rPr>
            <w:sz w:val="28"/>
            <w:szCs w:val="28"/>
          </w:rPr>
          <w:t>проекта</w:t>
        </w:r>
      </w:hyperlink>
      <w:r w:rsidR="00984640" w:rsidRPr="00A8530D">
        <w:rPr>
          <w:sz w:val="28"/>
          <w:szCs w:val="28"/>
        </w:rPr>
        <w:t xml:space="preserve"> </w:t>
      </w:r>
      <w:r w:rsidR="00984640">
        <w:rPr>
          <w:sz w:val="28"/>
          <w:szCs w:val="28"/>
        </w:rPr>
        <w:t>«</w:t>
      </w:r>
      <w:r w:rsidR="00984640" w:rsidRPr="00A8530D">
        <w:rPr>
          <w:sz w:val="28"/>
          <w:szCs w:val="28"/>
        </w:rPr>
        <w:t>Р</w:t>
      </w:r>
      <w:r w:rsidR="00984640">
        <w:rPr>
          <w:sz w:val="28"/>
          <w:szCs w:val="28"/>
        </w:rPr>
        <w:t>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«Демография».</w:t>
      </w:r>
    </w:p>
    <w:p w:rsidR="00740583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proofErr w:type="spellStart"/>
      <w:r w:rsidR="00984640">
        <w:rPr>
          <w:sz w:val="28"/>
          <w:szCs w:val="28"/>
        </w:rPr>
        <w:t>Стационарозамещающая</w:t>
      </w:r>
      <w:proofErr w:type="spellEnd"/>
      <w:r w:rsidR="00984640">
        <w:rPr>
          <w:sz w:val="28"/>
          <w:szCs w:val="28"/>
        </w:rPr>
        <w:t xml:space="preserve"> технология «Отделение дневного пребывания граждан пожилого возраста и инвалидов» (далее – Отделение) реализуется на базе отделения </w:t>
      </w:r>
      <w:proofErr w:type="spellStart"/>
      <w:r w:rsidR="00984640">
        <w:rPr>
          <w:sz w:val="28"/>
          <w:szCs w:val="28"/>
        </w:rPr>
        <w:t>полустационарного</w:t>
      </w:r>
      <w:proofErr w:type="spellEnd"/>
      <w:r w:rsidR="00984640">
        <w:rPr>
          <w:sz w:val="28"/>
          <w:szCs w:val="28"/>
        </w:rPr>
        <w:t xml:space="preserve"> социального обслуживания Центра.</w:t>
      </w:r>
    </w:p>
    <w:p w:rsidR="00984640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84640">
        <w:rPr>
          <w:sz w:val="28"/>
          <w:szCs w:val="28"/>
        </w:rPr>
        <w:t>Служба осуществляет деятельность в соответствии с</w:t>
      </w:r>
      <w:r w:rsidR="00013E7D">
        <w:rPr>
          <w:sz w:val="28"/>
          <w:szCs w:val="28"/>
        </w:rPr>
        <w:t xml:space="preserve"> настоящим Порядком и</w:t>
      </w:r>
      <w:r w:rsidR="00984640">
        <w:rPr>
          <w:sz w:val="28"/>
          <w:szCs w:val="28"/>
        </w:rPr>
        <w:t xml:space="preserve"> Положением о деятельности отделения дневного пребывания, </w:t>
      </w:r>
      <w:r w:rsidR="00013E7D">
        <w:rPr>
          <w:sz w:val="28"/>
          <w:szCs w:val="28"/>
        </w:rPr>
        <w:t>принимаемого в соответствии с настоящим Порядком</w:t>
      </w:r>
      <w:r w:rsidR="00984640">
        <w:rPr>
          <w:sz w:val="28"/>
          <w:szCs w:val="28"/>
        </w:rPr>
        <w:t>.</w:t>
      </w:r>
    </w:p>
    <w:p w:rsidR="00984640" w:rsidRDefault="00984640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058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40583">
        <w:rPr>
          <w:sz w:val="28"/>
          <w:szCs w:val="28"/>
        </w:rPr>
        <w:t>. Руководство и организацию деятельности Отделения осуществляет заведующий отделением</w:t>
      </w:r>
      <w:r w:rsidR="00013E7D" w:rsidRPr="00013E7D">
        <w:rPr>
          <w:sz w:val="28"/>
          <w:szCs w:val="28"/>
        </w:rPr>
        <w:t xml:space="preserve"> </w:t>
      </w:r>
      <w:proofErr w:type="spellStart"/>
      <w:r w:rsidR="00013E7D">
        <w:rPr>
          <w:sz w:val="28"/>
          <w:szCs w:val="28"/>
        </w:rPr>
        <w:t>полустационарного</w:t>
      </w:r>
      <w:proofErr w:type="spellEnd"/>
      <w:r w:rsidR="00013E7D">
        <w:rPr>
          <w:sz w:val="28"/>
          <w:szCs w:val="28"/>
        </w:rPr>
        <w:t xml:space="preserve"> социального обслуживания</w:t>
      </w:r>
      <w:r w:rsidR="00740583">
        <w:rPr>
          <w:sz w:val="28"/>
          <w:szCs w:val="28"/>
        </w:rPr>
        <w:t>.</w:t>
      </w: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штатная численность Отделения утверждается приказом Центра</w:t>
      </w:r>
      <w:r w:rsidR="00013E7D">
        <w:rPr>
          <w:sz w:val="28"/>
          <w:szCs w:val="28"/>
        </w:rPr>
        <w:t>.</w:t>
      </w:r>
    </w:p>
    <w:p w:rsidR="00740583" w:rsidRDefault="00740583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583" w:rsidRDefault="00740583" w:rsidP="0074058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цели и задачи Отделения</w:t>
      </w:r>
    </w:p>
    <w:p w:rsidR="00740583" w:rsidRDefault="00740583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Основн</w:t>
      </w:r>
      <w:r w:rsidR="00984640">
        <w:rPr>
          <w:sz w:val="28"/>
          <w:szCs w:val="28"/>
        </w:rPr>
        <w:t>ыми</w:t>
      </w:r>
      <w:r>
        <w:rPr>
          <w:sz w:val="28"/>
          <w:szCs w:val="28"/>
        </w:rPr>
        <w:t xml:space="preserve"> цел</w:t>
      </w:r>
      <w:r w:rsidR="00984640">
        <w:rPr>
          <w:sz w:val="28"/>
          <w:szCs w:val="28"/>
        </w:rPr>
        <w:t>ями</w:t>
      </w:r>
      <w:r>
        <w:rPr>
          <w:sz w:val="28"/>
          <w:szCs w:val="28"/>
        </w:rPr>
        <w:t xml:space="preserve"> деятельности Отделения явля</w:t>
      </w:r>
      <w:r w:rsidR="00984640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984640">
        <w:rPr>
          <w:sz w:val="28"/>
          <w:szCs w:val="28"/>
        </w:rPr>
        <w:t>:</w:t>
      </w:r>
    </w:p>
    <w:p w:rsidR="00984640" w:rsidRDefault="00984640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583">
        <w:rPr>
          <w:sz w:val="28"/>
          <w:szCs w:val="28"/>
        </w:rPr>
        <w:t>социальная адаптация граждан пожилого возраста и инвалидов, направленная на сохранение и укрепление психического и физического здоровья, формирование активной жизненной позиции</w:t>
      </w:r>
      <w:r>
        <w:rPr>
          <w:sz w:val="28"/>
          <w:szCs w:val="28"/>
        </w:rPr>
        <w:t>;</w:t>
      </w:r>
    </w:p>
    <w:p w:rsidR="00984640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984640">
        <w:rPr>
          <w:sz w:val="28"/>
          <w:szCs w:val="28"/>
        </w:rPr>
        <w:t xml:space="preserve">поддержка граждан, осуществляющих уход, посредством предоставления гражданам старше трудоспособного возраста и инвалидам, </w:t>
      </w:r>
      <w:r w:rsidR="00984640" w:rsidRPr="002F311D">
        <w:rPr>
          <w:sz w:val="28"/>
          <w:szCs w:val="28"/>
        </w:rPr>
        <w:t>полностью или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(далее - граждан</w:t>
      </w:r>
      <w:r w:rsidR="00984640">
        <w:rPr>
          <w:sz w:val="28"/>
          <w:szCs w:val="28"/>
        </w:rPr>
        <w:t>е</w:t>
      </w:r>
      <w:r w:rsidR="00984640" w:rsidRPr="002F311D">
        <w:rPr>
          <w:sz w:val="28"/>
          <w:szCs w:val="28"/>
        </w:rPr>
        <w:t>, нуждающиеся в уходе)</w:t>
      </w:r>
      <w:r w:rsidR="00984640">
        <w:rPr>
          <w:sz w:val="28"/>
          <w:szCs w:val="28"/>
        </w:rPr>
        <w:t>, социальных услуг вне дома.</w:t>
      </w:r>
    </w:p>
    <w:p w:rsidR="00984640" w:rsidRDefault="00984640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583">
        <w:rPr>
          <w:sz w:val="28"/>
          <w:szCs w:val="28"/>
        </w:rPr>
        <w:t>.2. Основными задачами деятельности Отделения являются:</w:t>
      </w: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поддержание максимально возможной бытовой и социальной самостоятельности и независимости граждан</w:t>
      </w:r>
      <w:r w:rsidR="00984640">
        <w:rPr>
          <w:sz w:val="28"/>
          <w:szCs w:val="28"/>
        </w:rPr>
        <w:t>, нуждающихся в уходе,</w:t>
      </w:r>
      <w:r>
        <w:rPr>
          <w:sz w:val="28"/>
          <w:szCs w:val="28"/>
        </w:rPr>
        <w:t xml:space="preserve"> в повседневной жизнедея</w:t>
      </w:r>
      <w:r w:rsidR="00984640">
        <w:rPr>
          <w:sz w:val="28"/>
          <w:szCs w:val="28"/>
        </w:rPr>
        <w:t>тельности;</w:t>
      </w: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двигательной активности </w:t>
      </w:r>
      <w:r w:rsidR="00984640">
        <w:rPr>
          <w:sz w:val="28"/>
          <w:szCs w:val="28"/>
        </w:rPr>
        <w:t xml:space="preserve">граждан, нуждающихся в уходе, </w:t>
      </w:r>
      <w:r>
        <w:rPr>
          <w:sz w:val="28"/>
          <w:szCs w:val="28"/>
        </w:rPr>
        <w:t>(с учетом состояния здоровья и медицинских рекомендаций)</w:t>
      </w:r>
      <w:r w:rsidR="00984640">
        <w:rPr>
          <w:sz w:val="28"/>
          <w:szCs w:val="28"/>
        </w:rPr>
        <w:t>;</w:t>
      </w: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интеллектуальной активности и сохранение когнитивных функций, улучшение коммуникативных </w:t>
      </w:r>
      <w:r w:rsidR="00984640">
        <w:rPr>
          <w:sz w:val="28"/>
          <w:szCs w:val="28"/>
        </w:rPr>
        <w:t xml:space="preserve">граждан, нуждающихся в уходе, </w:t>
      </w:r>
      <w:r>
        <w:rPr>
          <w:sz w:val="28"/>
          <w:szCs w:val="28"/>
        </w:rPr>
        <w:t>в</w:t>
      </w:r>
      <w:r w:rsidR="00984640">
        <w:rPr>
          <w:sz w:val="28"/>
          <w:szCs w:val="28"/>
        </w:rPr>
        <w:t xml:space="preserve"> повседневной жизнедеятельности;</w:t>
      </w:r>
    </w:p>
    <w:p w:rsidR="00984640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стабилизация эмоционального фона и сохранение удовлетворительного жизненного потенциала </w:t>
      </w:r>
      <w:r w:rsidR="00984640">
        <w:rPr>
          <w:sz w:val="28"/>
          <w:szCs w:val="28"/>
        </w:rPr>
        <w:t>граждан, нуждающихся в уходе;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самореализации и социальной активности </w:t>
      </w:r>
      <w:r w:rsidR="00984640">
        <w:rPr>
          <w:sz w:val="28"/>
          <w:szCs w:val="28"/>
        </w:rPr>
        <w:t>граждан, нуждающихся в уходе</w:t>
      </w:r>
      <w:r>
        <w:rPr>
          <w:sz w:val="28"/>
          <w:szCs w:val="28"/>
        </w:rPr>
        <w:t>.</w:t>
      </w:r>
    </w:p>
    <w:p w:rsidR="00C253D9" w:rsidRDefault="00C253D9" w:rsidP="00E415D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40583" w:rsidRDefault="00E415D7" w:rsidP="00E415D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40583">
        <w:rPr>
          <w:b/>
          <w:bCs/>
          <w:sz w:val="28"/>
          <w:szCs w:val="28"/>
        </w:rPr>
        <w:t>. Функции Отделения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53D9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53D9">
        <w:rPr>
          <w:sz w:val="28"/>
          <w:szCs w:val="28"/>
        </w:rPr>
        <w:t xml:space="preserve">.1. </w:t>
      </w:r>
      <w:r w:rsidR="00740583">
        <w:rPr>
          <w:sz w:val="28"/>
          <w:szCs w:val="28"/>
        </w:rPr>
        <w:t>Для достижения целей и задач Отделение осуществляет:</w:t>
      </w:r>
    </w:p>
    <w:p w:rsidR="00C253D9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и консультирование граждан о видах, условиях, сроках и порядке предоставления социальных услуг в </w:t>
      </w:r>
      <w:r w:rsidR="00C253D9">
        <w:rPr>
          <w:sz w:val="28"/>
          <w:szCs w:val="28"/>
        </w:rPr>
        <w:t>Отделении</w:t>
      </w:r>
      <w:r>
        <w:rPr>
          <w:sz w:val="28"/>
          <w:szCs w:val="28"/>
        </w:rPr>
        <w:t>;</w:t>
      </w:r>
    </w:p>
    <w:p w:rsidR="00C253D9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договоров о предоставлении социальных услуг в соответствии с индивидуальной программой предоставления социальных услуг (далее - ИППСУ);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социально-бытовых, социально-медицинских, социально-психологических, социально-педагогических, социально-правовых услуг, услуг в целях повышения коммуникативного потенциала в </w:t>
      </w:r>
      <w:r w:rsidR="00C253D9">
        <w:rPr>
          <w:sz w:val="28"/>
          <w:szCs w:val="28"/>
        </w:rPr>
        <w:t>Отделении</w:t>
      </w:r>
      <w:r>
        <w:rPr>
          <w:sz w:val="28"/>
          <w:szCs w:val="28"/>
        </w:rPr>
        <w:t>;</w:t>
      </w:r>
    </w:p>
    <w:p w:rsidR="00B1726E" w:rsidRPr="002F311D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реализации индивидуал</w:t>
      </w:r>
      <w:r w:rsidR="00B1726E">
        <w:rPr>
          <w:sz w:val="28"/>
          <w:szCs w:val="28"/>
        </w:rPr>
        <w:t>ьного плана ухода</w:t>
      </w:r>
      <w:r w:rsidR="00013E7D">
        <w:rPr>
          <w:sz w:val="28"/>
          <w:szCs w:val="28"/>
        </w:rPr>
        <w:t>;</w:t>
      </w:r>
    </w:p>
    <w:p w:rsidR="00C253D9" w:rsidRDefault="00C253D9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- ведение учетно-отчетной документации, в том числе в электронном виде, формирующейся в процессе деятельности </w:t>
      </w:r>
      <w:r>
        <w:rPr>
          <w:sz w:val="28"/>
          <w:szCs w:val="28"/>
        </w:rPr>
        <w:t>Отделения</w:t>
      </w:r>
      <w:r w:rsidRPr="002F311D">
        <w:rPr>
          <w:sz w:val="28"/>
          <w:szCs w:val="28"/>
        </w:rPr>
        <w:t>;</w:t>
      </w:r>
    </w:p>
    <w:p w:rsidR="00C253D9" w:rsidRDefault="00C253D9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- предоставление информации о получателях социальных услуг путем внесения сведений в информационную систему, в </w:t>
      </w:r>
      <w:hyperlink r:id="rId25" w:history="1">
        <w:r w:rsidRPr="002F311D">
          <w:rPr>
            <w:sz w:val="28"/>
            <w:szCs w:val="28"/>
          </w:rPr>
          <w:t>порядке</w:t>
        </w:r>
      </w:hyperlink>
      <w:r w:rsidRPr="002F311D">
        <w:rPr>
          <w:sz w:val="28"/>
          <w:szCs w:val="28"/>
        </w:rPr>
        <w:t xml:space="preserve">, утвержденном </w:t>
      </w:r>
      <w:r>
        <w:rPr>
          <w:sz w:val="28"/>
          <w:szCs w:val="28"/>
        </w:rPr>
        <w:t>п</w:t>
      </w:r>
      <w:r w:rsidRPr="002F311D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министерства социальной защиты населения</w:t>
      </w:r>
      <w:r w:rsidRPr="002F311D">
        <w:rPr>
          <w:sz w:val="28"/>
          <w:szCs w:val="28"/>
        </w:rPr>
        <w:t xml:space="preserve"> Рязанской области от 11.11.2014 </w:t>
      </w:r>
      <w:r>
        <w:rPr>
          <w:sz w:val="28"/>
          <w:szCs w:val="28"/>
        </w:rPr>
        <w:t>№</w:t>
      </w:r>
      <w:r w:rsidRPr="002F311D">
        <w:rPr>
          <w:sz w:val="28"/>
          <w:szCs w:val="28"/>
        </w:rPr>
        <w:t xml:space="preserve"> 60 </w:t>
      </w:r>
      <w:r>
        <w:rPr>
          <w:sz w:val="28"/>
          <w:szCs w:val="28"/>
        </w:rPr>
        <w:t>«</w:t>
      </w:r>
      <w:r w:rsidRPr="002F311D">
        <w:rPr>
          <w:sz w:val="28"/>
          <w:szCs w:val="28"/>
        </w:rPr>
        <w:t>О формировании и ведении реестра поставщиков социальных услуг и регистра получателей социальных услуг</w:t>
      </w:r>
      <w:r>
        <w:rPr>
          <w:sz w:val="28"/>
          <w:szCs w:val="28"/>
        </w:rPr>
        <w:t>»</w:t>
      </w:r>
      <w:r w:rsidRPr="002F311D">
        <w:rPr>
          <w:sz w:val="28"/>
          <w:szCs w:val="28"/>
        </w:rPr>
        <w:t>;</w:t>
      </w:r>
    </w:p>
    <w:p w:rsidR="00C253D9" w:rsidRDefault="00C253D9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1D">
        <w:rPr>
          <w:sz w:val="28"/>
          <w:szCs w:val="28"/>
        </w:rPr>
        <w:t xml:space="preserve">- подготовку </w:t>
      </w:r>
      <w:r>
        <w:rPr>
          <w:sz w:val="28"/>
          <w:szCs w:val="28"/>
        </w:rPr>
        <w:t>отчетности</w:t>
      </w:r>
      <w:r w:rsidRPr="002F311D">
        <w:rPr>
          <w:sz w:val="28"/>
          <w:szCs w:val="28"/>
        </w:rPr>
        <w:t xml:space="preserve"> (информации) по установленным формам о работе </w:t>
      </w:r>
      <w:r>
        <w:rPr>
          <w:sz w:val="28"/>
          <w:szCs w:val="28"/>
        </w:rPr>
        <w:t>Отделения</w:t>
      </w:r>
      <w:r w:rsidRPr="002F311D">
        <w:rPr>
          <w:sz w:val="28"/>
          <w:szCs w:val="28"/>
        </w:rPr>
        <w:t>;</w:t>
      </w:r>
    </w:p>
    <w:p w:rsidR="00C253D9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эффективности деятельности Отделения;</w:t>
      </w:r>
    </w:p>
    <w:p w:rsidR="00C253D9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информационно-аналитических материалов о деятельности Отделения;</w:t>
      </w:r>
    </w:p>
    <w:p w:rsidR="00C253D9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организацию взаимодействия с общественными и волонтерскими организациями, коммерческими организациями в рамках оказания социальных услуг </w:t>
      </w:r>
      <w:r w:rsidR="00C253D9">
        <w:rPr>
          <w:sz w:val="28"/>
          <w:szCs w:val="28"/>
        </w:rPr>
        <w:t>Отделением</w:t>
      </w:r>
      <w:r>
        <w:rPr>
          <w:sz w:val="28"/>
          <w:szCs w:val="28"/>
        </w:rPr>
        <w:t>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межведомственного взаимодействия с государственными и муниципальными учреждениями при оказании социальных услуг в </w:t>
      </w:r>
      <w:r w:rsidR="00C253D9">
        <w:rPr>
          <w:sz w:val="28"/>
          <w:szCs w:val="28"/>
        </w:rPr>
        <w:t>Отделении</w:t>
      </w:r>
      <w:r>
        <w:rPr>
          <w:sz w:val="28"/>
          <w:szCs w:val="28"/>
        </w:rPr>
        <w:t xml:space="preserve"> в рамках системы долговременного ухода за гражданами пожилого возраста и инвалидами;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0583" w:rsidRDefault="00E415D7" w:rsidP="00E415D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40583">
        <w:rPr>
          <w:b/>
          <w:bCs/>
          <w:sz w:val="28"/>
          <w:szCs w:val="28"/>
        </w:rPr>
        <w:t>. Порядок организации деятельности Отделения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6C51" w:rsidRPr="00A8530D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C51" w:rsidRPr="002F311D">
        <w:rPr>
          <w:sz w:val="28"/>
          <w:szCs w:val="28"/>
        </w:rPr>
        <w:t xml:space="preserve">.1. Услуги </w:t>
      </w:r>
      <w:r w:rsidR="00566C51">
        <w:rPr>
          <w:sz w:val="28"/>
          <w:szCs w:val="28"/>
        </w:rPr>
        <w:t xml:space="preserve">Отделения </w:t>
      </w:r>
      <w:r w:rsidR="00566C51" w:rsidRPr="002F311D">
        <w:rPr>
          <w:sz w:val="28"/>
          <w:szCs w:val="28"/>
        </w:rPr>
        <w:t xml:space="preserve">предоставляются гражданам, </w:t>
      </w:r>
      <w:r w:rsidR="00566C51">
        <w:rPr>
          <w:sz w:val="28"/>
          <w:szCs w:val="28"/>
        </w:rPr>
        <w:t>нуждающимся в уходе</w:t>
      </w:r>
      <w:r w:rsidR="00566C51" w:rsidRPr="002F311D">
        <w:rPr>
          <w:sz w:val="28"/>
          <w:szCs w:val="28"/>
        </w:rPr>
        <w:t xml:space="preserve">, </w:t>
      </w:r>
      <w:r w:rsidR="00566C51">
        <w:rPr>
          <w:sz w:val="28"/>
          <w:szCs w:val="28"/>
        </w:rPr>
        <w:t xml:space="preserve">на основании договора, заключаемого между Центром и гражданином или его законным представителем в соответствии с </w:t>
      </w:r>
      <w:r w:rsidR="00566C51" w:rsidRPr="00A8530D">
        <w:rPr>
          <w:sz w:val="28"/>
          <w:szCs w:val="28"/>
        </w:rPr>
        <w:t xml:space="preserve">Федеральным </w:t>
      </w:r>
      <w:hyperlink r:id="rId26" w:history="1">
        <w:r w:rsidR="00566C51" w:rsidRPr="00A8530D">
          <w:rPr>
            <w:sz w:val="28"/>
            <w:szCs w:val="28"/>
          </w:rPr>
          <w:t>законом</w:t>
        </w:r>
      </w:hyperlink>
      <w:r w:rsidR="00566C51" w:rsidRPr="00A8530D">
        <w:rPr>
          <w:sz w:val="28"/>
          <w:szCs w:val="28"/>
        </w:rPr>
        <w:t xml:space="preserve"> от 28</w:t>
      </w:r>
      <w:r w:rsidR="00566C51">
        <w:rPr>
          <w:sz w:val="28"/>
          <w:szCs w:val="28"/>
        </w:rPr>
        <w:t>.12.</w:t>
      </w:r>
      <w:r w:rsidR="00566C51" w:rsidRPr="00A8530D">
        <w:rPr>
          <w:sz w:val="28"/>
          <w:szCs w:val="28"/>
        </w:rPr>
        <w:t xml:space="preserve">2013 </w:t>
      </w:r>
      <w:r w:rsidR="00566C51">
        <w:rPr>
          <w:sz w:val="28"/>
          <w:szCs w:val="28"/>
        </w:rPr>
        <w:t>№</w:t>
      </w:r>
      <w:r w:rsidR="00566C51" w:rsidRPr="00A8530D">
        <w:rPr>
          <w:sz w:val="28"/>
          <w:szCs w:val="28"/>
        </w:rPr>
        <w:t xml:space="preserve"> 442-ФЗ</w:t>
      </w:r>
      <w:r w:rsidR="00566C51" w:rsidRPr="00A8530D">
        <w:t xml:space="preserve"> </w:t>
      </w:r>
      <w:r w:rsidR="00566C51">
        <w:t>«</w:t>
      </w:r>
      <w:r w:rsidR="00566C51" w:rsidRPr="00A8530D">
        <w:rPr>
          <w:sz w:val="28"/>
          <w:szCs w:val="28"/>
        </w:rPr>
        <w:t>Об основах социального обслуживания граждан в Российской Федерации</w:t>
      </w:r>
      <w:r w:rsidR="00566C51">
        <w:rPr>
          <w:sz w:val="28"/>
          <w:szCs w:val="28"/>
        </w:rPr>
        <w:t>»</w:t>
      </w:r>
      <w:r w:rsidR="00566C51" w:rsidRPr="00A8530D">
        <w:rPr>
          <w:sz w:val="28"/>
          <w:szCs w:val="28"/>
        </w:rPr>
        <w:t>.</w:t>
      </w:r>
    </w:p>
    <w:p w:rsidR="00566C51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C51">
        <w:rPr>
          <w:sz w:val="28"/>
          <w:szCs w:val="28"/>
        </w:rPr>
        <w:t>.2. Отношения, связанные с исполнением договора о предоставлении социального обслуживания, регулируются в соответствии с законодательством Российской Федерации.</w:t>
      </w:r>
    </w:p>
    <w:p w:rsidR="004D16ED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C51">
        <w:rPr>
          <w:sz w:val="28"/>
          <w:szCs w:val="28"/>
        </w:rPr>
        <w:t xml:space="preserve">.3. </w:t>
      </w:r>
      <w:r w:rsidR="00566C51" w:rsidRPr="002F311D">
        <w:rPr>
          <w:sz w:val="28"/>
          <w:szCs w:val="28"/>
        </w:rPr>
        <w:t xml:space="preserve">Услуги Службы предоставляются гражданам, </w:t>
      </w:r>
      <w:r w:rsidR="00566C51">
        <w:rPr>
          <w:sz w:val="28"/>
          <w:szCs w:val="28"/>
        </w:rPr>
        <w:t>нуждающимся в уходе</w:t>
      </w:r>
      <w:r w:rsidR="00566C51" w:rsidRPr="002F311D">
        <w:rPr>
          <w:sz w:val="28"/>
          <w:szCs w:val="28"/>
        </w:rPr>
        <w:t>,</w:t>
      </w:r>
      <w:r w:rsidR="00566C51">
        <w:rPr>
          <w:sz w:val="28"/>
          <w:szCs w:val="28"/>
        </w:rPr>
        <w:t xml:space="preserve"> </w:t>
      </w:r>
      <w:r w:rsidR="007C19EE">
        <w:rPr>
          <w:sz w:val="28"/>
          <w:szCs w:val="28"/>
        </w:rPr>
        <w:t xml:space="preserve">            </w:t>
      </w:r>
      <w:r w:rsidR="00566C51">
        <w:rPr>
          <w:sz w:val="28"/>
          <w:szCs w:val="28"/>
        </w:rPr>
        <w:t>в соответствии с п</w:t>
      </w:r>
      <w:r w:rsidR="00566C51" w:rsidRPr="00A8530D">
        <w:rPr>
          <w:sz w:val="28"/>
          <w:szCs w:val="28"/>
        </w:rPr>
        <w:t>остановление</w:t>
      </w:r>
      <w:r w:rsidR="00566C51">
        <w:rPr>
          <w:sz w:val="28"/>
          <w:szCs w:val="28"/>
        </w:rPr>
        <w:t>м</w:t>
      </w:r>
      <w:r w:rsidR="00566C51" w:rsidRPr="00A8530D">
        <w:rPr>
          <w:sz w:val="28"/>
          <w:szCs w:val="28"/>
        </w:rPr>
        <w:t xml:space="preserve"> Правительства Рязанской области от 03.12.2014 </w:t>
      </w:r>
      <w:r w:rsidR="00566C51">
        <w:rPr>
          <w:sz w:val="28"/>
          <w:szCs w:val="28"/>
        </w:rPr>
        <w:t>№</w:t>
      </w:r>
      <w:r w:rsidR="00566C51" w:rsidRPr="00A8530D">
        <w:rPr>
          <w:sz w:val="28"/>
          <w:szCs w:val="28"/>
        </w:rPr>
        <w:t xml:space="preserve"> 351 </w:t>
      </w:r>
      <w:r w:rsidR="00566C51">
        <w:rPr>
          <w:sz w:val="28"/>
          <w:szCs w:val="28"/>
        </w:rPr>
        <w:t>«</w:t>
      </w:r>
      <w:r w:rsidR="00566C51" w:rsidRPr="00A8530D">
        <w:rPr>
          <w:sz w:val="28"/>
          <w:szCs w:val="28"/>
        </w:rPr>
        <w:t>Об утверждении Порядка предоставления социальных услуг поставщиками социальных услуг в Рязанской области</w:t>
      </w:r>
      <w:r w:rsidR="00566C51">
        <w:rPr>
          <w:sz w:val="28"/>
          <w:szCs w:val="28"/>
        </w:rPr>
        <w:t>».</w:t>
      </w:r>
    </w:p>
    <w:p w:rsidR="00566C51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583">
        <w:rPr>
          <w:sz w:val="28"/>
          <w:szCs w:val="28"/>
        </w:rPr>
        <w:t xml:space="preserve">.4. При организации предоставления социальных услуг в </w:t>
      </w:r>
      <w:r w:rsidR="00566C51">
        <w:rPr>
          <w:sz w:val="28"/>
          <w:szCs w:val="28"/>
        </w:rPr>
        <w:t>О</w:t>
      </w:r>
      <w:r w:rsidR="00740583">
        <w:rPr>
          <w:sz w:val="28"/>
          <w:szCs w:val="28"/>
        </w:rPr>
        <w:t>тделении могут формироваться следующие группы:</w:t>
      </w:r>
    </w:p>
    <w:p w:rsidR="00566C51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граждан, сохранивших способность к самообслуживанию </w:t>
      </w:r>
      <w:r w:rsidR="007C19E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и передвижению и не имеющих когнитивных и ментальных нарушений;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с когнитивными и ментальными нарушениями;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граждан;</w:t>
      </w:r>
    </w:p>
    <w:p w:rsidR="00740583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со старческой астенией;</w:t>
      </w:r>
    </w:p>
    <w:p w:rsidR="004D16ED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граждан с нарушениями зрения и/или слуха.</w:t>
      </w:r>
    </w:p>
    <w:p w:rsidR="004D16ED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583">
        <w:rPr>
          <w:sz w:val="28"/>
          <w:szCs w:val="28"/>
        </w:rPr>
        <w:t xml:space="preserve">.5. Максимальное количество получателей социальных услуг в группе составляет до 20 человек - для граждан, сохранивших способность </w:t>
      </w:r>
      <w:r w:rsidR="007C19EE">
        <w:rPr>
          <w:sz w:val="28"/>
          <w:szCs w:val="28"/>
        </w:rPr>
        <w:t xml:space="preserve">                              </w:t>
      </w:r>
      <w:r w:rsidR="00740583">
        <w:rPr>
          <w:sz w:val="28"/>
          <w:szCs w:val="28"/>
        </w:rPr>
        <w:t>к самообслуживанию и передвижению и не имеющих когнитивных и ментальных нарушений, и до 10 человек - для остальных категорий получателей социальных услуг.</w:t>
      </w:r>
    </w:p>
    <w:p w:rsidR="00DD02A5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583">
        <w:rPr>
          <w:sz w:val="28"/>
          <w:szCs w:val="28"/>
        </w:rPr>
        <w:t>.</w:t>
      </w:r>
      <w:r w:rsidR="00B1726E">
        <w:rPr>
          <w:sz w:val="28"/>
          <w:szCs w:val="28"/>
        </w:rPr>
        <w:t>6</w:t>
      </w:r>
      <w:r w:rsidR="00740583">
        <w:rPr>
          <w:sz w:val="28"/>
          <w:szCs w:val="28"/>
        </w:rPr>
        <w:t>. Для каждой группы получателей социальных услуг формируется программа и планы проведения занятий в зависимости от категорий получателей социальных услуг</w:t>
      </w:r>
      <w:r w:rsidR="00013E7D">
        <w:rPr>
          <w:sz w:val="28"/>
          <w:szCs w:val="28"/>
        </w:rPr>
        <w:t>.</w:t>
      </w:r>
    </w:p>
    <w:p w:rsidR="00DD02A5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в Отделении проводятся в групповой и индивидуальной формах по следующим основным направлениям: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поддержание физической активности;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реабилитация и поддержание когнитивных функций;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потенциала;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социокультурная</w:t>
      </w:r>
      <w:proofErr w:type="spellEnd"/>
      <w:r>
        <w:rPr>
          <w:sz w:val="28"/>
          <w:szCs w:val="28"/>
        </w:rPr>
        <w:t xml:space="preserve"> деятельность;</w:t>
      </w:r>
    </w:p>
    <w:p w:rsidR="00B1726E" w:rsidRDefault="00740583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индивидуальная работа со специалистами (психологами, педагогами, медицинским работником).</w:t>
      </w:r>
    </w:p>
    <w:p w:rsidR="00B1726E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726E">
        <w:rPr>
          <w:sz w:val="28"/>
          <w:szCs w:val="28"/>
        </w:rPr>
        <w:t xml:space="preserve">.7. Посещение Отделения получателями социальных услуг осуществляется в соответствии с утвержденным графиком посещения Отделения. </w:t>
      </w:r>
    </w:p>
    <w:p w:rsidR="007B1494" w:rsidRDefault="00B1726E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Получателю социальных услуг, не способному по состоянию здоровья самостоятельно посещать Отделение, предоставляется услуга по доставке от места жительства (места пребывания) до Отделения Центра или к месту проведения мероприятия и обратно бесплатно.</w:t>
      </w:r>
    </w:p>
    <w:p w:rsidR="00B1726E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726E" w:rsidRPr="002F311D">
        <w:rPr>
          <w:sz w:val="28"/>
          <w:szCs w:val="28"/>
        </w:rPr>
        <w:t>.</w:t>
      </w:r>
      <w:r w:rsidR="007C19EE">
        <w:rPr>
          <w:sz w:val="28"/>
          <w:szCs w:val="28"/>
        </w:rPr>
        <w:t>8</w:t>
      </w:r>
      <w:r w:rsidR="00B1726E" w:rsidRPr="002F311D">
        <w:rPr>
          <w:sz w:val="28"/>
          <w:szCs w:val="28"/>
        </w:rPr>
        <w:t xml:space="preserve">. </w:t>
      </w:r>
      <w:proofErr w:type="gramStart"/>
      <w:r w:rsidR="00B1726E">
        <w:rPr>
          <w:sz w:val="28"/>
          <w:szCs w:val="28"/>
        </w:rPr>
        <w:t>К</w:t>
      </w:r>
      <w:r w:rsidR="00B1726E" w:rsidRPr="002F311D">
        <w:rPr>
          <w:sz w:val="28"/>
          <w:szCs w:val="28"/>
        </w:rPr>
        <w:t>онтроль за</w:t>
      </w:r>
      <w:proofErr w:type="gramEnd"/>
      <w:r w:rsidR="00B1726E" w:rsidRPr="002F311D">
        <w:rPr>
          <w:sz w:val="28"/>
          <w:szCs w:val="28"/>
        </w:rPr>
        <w:t xml:space="preserve"> качеством предоставления услуг </w:t>
      </w:r>
      <w:r w:rsidR="007B1494">
        <w:rPr>
          <w:sz w:val="28"/>
          <w:szCs w:val="28"/>
        </w:rPr>
        <w:t>Отделением</w:t>
      </w:r>
      <w:r w:rsidR="00B1726E" w:rsidRPr="002F311D">
        <w:rPr>
          <w:sz w:val="28"/>
          <w:szCs w:val="28"/>
        </w:rPr>
        <w:t xml:space="preserve"> осуществляет заведующий </w:t>
      </w:r>
      <w:r w:rsidR="00013E7D">
        <w:rPr>
          <w:sz w:val="28"/>
          <w:szCs w:val="28"/>
        </w:rPr>
        <w:t xml:space="preserve">отделением </w:t>
      </w:r>
      <w:proofErr w:type="spellStart"/>
      <w:r w:rsidR="00013E7D">
        <w:rPr>
          <w:sz w:val="28"/>
          <w:szCs w:val="28"/>
        </w:rPr>
        <w:t>полустационарного</w:t>
      </w:r>
      <w:proofErr w:type="spellEnd"/>
      <w:r w:rsidR="00013E7D">
        <w:rPr>
          <w:sz w:val="28"/>
          <w:szCs w:val="28"/>
        </w:rPr>
        <w:t xml:space="preserve"> социального обслуживания</w:t>
      </w:r>
      <w:r w:rsidR="00B1726E" w:rsidRPr="002F311D">
        <w:rPr>
          <w:sz w:val="28"/>
          <w:szCs w:val="28"/>
        </w:rPr>
        <w:t xml:space="preserve">. </w:t>
      </w:r>
    </w:p>
    <w:p w:rsidR="00013E7D" w:rsidRDefault="00E415D7" w:rsidP="00E41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3E7D">
        <w:rPr>
          <w:sz w:val="28"/>
          <w:szCs w:val="28"/>
        </w:rPr>
        <w:t>.</w:t>
      </w:r>
      <w:r w:rsidR="007C19EE">
        <w:rPr>
          <w:sz w:val="28"/>
          <w:szCs w:val="28"/>
        </w:rPr>
        <w:t>9</w:t>
      </w:r>
      <w:r w:rsidR="00013E7D">
        <w:rPr>
          <w:sz w:val="28"/>
          <w:szCs w:val="28"/>
        </w:rPr>
        <w:t xml:space="preserve">. </w:t>
      </w:r>
      <w:proofErr w:type="gramStart"/>
      <w:r w:rsidR="00013E7D">
        <w:rPr>
          <w:sz w:val="28"/>
          <w:szCs w:val="28"/>
        </w:rPr>
        <w:t>Контроль за</w:t>
      </w:r>
      <w:proofErr w:type="gramEnd"/>
      <w:r w:rsidR="00013E7D">
        <w:rPr>
          <w:sz w:val="28"/>
          <w:szCs w:val="28"/>
        </w:rPr>
        <w:t xml:space="preserve"> организацией деятельности Отделения осуществляет директор Центра (или уполномоченное им лицо).</w:t>
      </w:r>
    </w:p>
    <w:p w:rsidR="00B1726E" w:rsidRDefault="00B1726E" w:rsidP="00B1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954AA" w:rsidRDefault="000954AA" w:rsidP="00B172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954AA" w:rsidRPr="002F311D" w:rsidRDefault="000954AA" w:rsidP="000954AA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740583" w:rsidRDefault="00740583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26E" w:rsidRDefault="00B1726E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26E" w:rsidRDefault="00B1726E" w:rsidP="00740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1726E" w:rsidSect="00F03B6C">
      <w:headerReference w:type="even" r:id="rId27"/>
      <w:headerReference w:type="default" r:id="rId28"/>
      <w:pgSz w:w="11907" w:h="16834" w:code="9"/>
      <w:pgMar w:top="567" w:right="567" w:bottom="1134" w:left="1701" w:header="284" w:footer="79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B6" w:rsidRDefault="00391CB6">
      <w:r>
        <w:separator/>
      </w:r>
    </w:p>
  </w:endnote>
  <w:endnote w:type="continuationSeparator" w:id="0">
    <w:p w:rsidR="00391CB6" w:rsidRDefault="0039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B6" w:rsidRDefault="00391CB6">
      <w:r>
        <w:separator/>
      </w:r>
    </w:p>
  </w:footnote>
  <w:footnote w:type="continuationSeparator" w:id="0">
    <w:p w:rsidR="00391CB6" w:rsidRDefault="00391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A2" w:rsidRDefault="003857B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65EA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5EA2" w:rsidRDefault="00F65E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6C" w:rsidRDefault="003857B7">
    <w:pPr>
      <w:pStyle w:val="a5"/>
      <w:jc w:val="center"/>
    </w:pPr>
    <w:fldSimple w:instr=" PAGE   \* MERGEFORMAT ">
      <w:r w:rsidR="00C633EE">
        <w:rPr>
          <w:noProof/>
        </w:rPr>
        <w:t>2</w:t>
      </w:r>
    </w:fldSimple>
  </w:p>
  <w:p w:rsidR="00F03B6C" w:rsidRDefault="00F03B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BCB"/>
    <w:multiLevelType w:val="hybridMultilevel"/>
    <w:tmpl w:val="8BAC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32516"/>
    <w:multiLevelType w:val="hybridMultilevel"/>
    <w:tmpl w:val="ACE68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2809"/>
    <w:multiLevelType w:val="hybridMultilevel"/>
    <w:tmpl w:val="B49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240F1"/>
    <w:multiLevelType w:val="hybridMultilevel"/>
    <w:tmpl w:val="BA96B830"/>
    <w:lvl w:ilvl="0" w:tplc="C59C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667438"/>
    <w:multiLevelType w:val="hybridMultilevel"/>
    <w:tmpl w:val="7CD698DC"/>
    <w:lvl w:ilvl="0" w:tplc="569880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E022F"/>
    <w:multiLevelType w:val="hybridMultilevel"/>
    <w:tmpl w:val="14C2A2AA"/>
    <w:lvl w:ilvl="0" w:tplc="2796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D606C2"/>
    <w:multiLevelType w:val="hybridMultilevel"/>
    <w:tmpl w:val="CAFEF9D4"/>
    <w:lvl w:ilvl="0" w:tplc="85A81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A17DA7"/>
    <w:multiLevelType w:val="hybridMultilevel"/>
    <w:tmpl w:val="6AC2047A"/>
    <w:lvl w:ilvl="0" w:tplc="660C2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B401A"/>
    <w:multiLevelType w:val="hybridMultilevel"/>
    <w:tmpl w:val="5FF6FBA4"/>
    <w:lvl w:ilvl="0" w:tplc="82600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EA2"/>
    <w:rsid w:val="000007C8"/>
    <w:rsid w:val="00003422"/>
    <w:rsid w:val="00003E8B"/>
    <w:rsid w:val="0001208A"/>
    <w:rsid w:val="00013592"/>
    <w:rsid w:val="00013E7D"/>
    <w:rsid w:val="00015CC7"/>
    <w:rsid w:val="00021B8C"/>
    <w:rsid w:val="000224BD"/>
    <w:rsid w:val="00023761"/>
    <w:rsid w:val="000267B8"/>
    <w:rsid w:val="00026EF0"/>
    <w:rsid w:val="000361A9"/>
    <w:rsid w:val="00043E66"/>
    <w:rsid w:val="000468E0"/>
    <w:rsid w:val="000473BE"/>
    <w:rsid w:val="000521E4"/>
    <w:rsid w:val="00061CD4"/>
    <w:rsid w:val="00062B88"/>
    <w:rsid w:val="0006360B"/>
    <w:rsid w:val="00066242"/>
    <w:rsid w:val="00070FD6"/>
    <w:rsid w:val="00072F4E"/>
    <w:rsid w:val="0007421A"/>
    <w:rsid w:val="00080397"/>
    <w:rsid w:val="00080DB8"/>
    <w:rsid w:val="0008137E"/>
    <w:rsid w:val="0008225B"/>
    <w:rsid w:val="00085B57"/>
    <w:rsid w:val="00086A59"/>
    <w:rsid w:val="00087E31"/>
    <w:rsid w:val="00090FA5"/>
    <w:rsid w:val="00093C45"/>
    <w:rsid w:val="00093D0C"/>
    <w:rsid w:val="000954AA"/>
    <w:rsid w:val="000A640F"/>
    <w:rsid w:val="000B0755"/>
    <w:rsid w:val="000B29BE"/>
    <w:rsid w:val="000B4BB1"/>
    <w:rsid w:val="000C29AC"/>
    <w:rsid w:val="000C3F73"/>
    <w:rsid w:val="000C4020"/>
    <w:rsid w:val="000D0877"/>
    <w:rsid w:val="000D209B"/>
    <w:rsid w:val="000D3F26"/>
    <w:rsid w:val="000E1C36"/>
    <w:rsid w:val="000E6103"/>
    <w:rsid w:val="000F3448"/>
    <w:rsid w:val="000F65D5"/>
    <w:rsid w:val="001031A2"/>
    <w:rsid w:val="00106C42"/>
    <w:rsid w:val="00112F3B"/>
    <w:rsid w:val="00115A27"/>
    <w:rsid w:val="00134A7E"/>
    <w:rsid w:val="00135D19"/>
    <w:rsid w:val="00140BF7"/>
    <w:rsid w:val="00141198"/>
    <w:rsid w:val="00142977"/>
    <w:rsid w:val="0015671D"/>
    <w:rsid w:val="00156BAF"/>
    <w:rsid w:val="001574FA"/>
    <w:rsid w:val="00162CC4"/>
    <w:rsid w:val="00165C55"/>
    <w:rsid w:val="00167F42"/>
    <w:rsid w:val="00173DC5"/>
    <w:rsid w:val="0018040E"/>
    <w:rsid w:val="00180AA1"/>
    <w:rsid w:val="0018677F"/>
    <w:rsid w:val="00186E6B"/>
    <w:rsid w:val="001A110E"/>
    <w:rsid w:val="001A296A"/>
    <w:rsid w:val="001A47AB"/>
    <w:rsid w:val="001A59EB"/>
    <w:rsid w:val="001A6B77"/>
    <w:rsid w:val="001B32AD"/>
    <w:rsid w:val="001B5F2F"/>
    <w:rsid w:val="001B6AC7"/>
    <w:rsid w:val="001B6CC5"/>
    <w:rsid w:val="001B6D6A"/>
    <w:rsid w:val="001C6005"/>
    <w:rsid w:val="001D2A70"/>
    <w:rsid w:val="001D54D6"/>
    <w:rsid w:val="001D631E"/>
    <w:rsid w:val="001E67EF"/>
    <w:rsid w:val="001E70D0"/>
    <w:rsid w:val="0020289A"/>
    <w:rsid w:val="002047C9"/>
    <w:rsid w:val="002048CB"/>
    <w:rsid w:val="00206691"/>
    <w:rsid w:val="002123E3"/>
    <w:rsid w:val="00213CE4"/>
    <w:rsid w:val="00215221"/>
    <w:rsid w:val="00215359"/>
    <w:rsid w:val="002168D4"/>
    <w:rsid w:val="00226CF1"/>
    <w:rsid w:val="00232CF2"/>
    <w:rsid w:val="00233B41"/>
    <w:rsid w:val="002353E9"/>
    <w:rsid w:val="00237AAD"/>
    <w:rsid w:val="00251967"/>
    <w:rsid w:val="00255209"/>
    <w:rsid w:val="00257867"/>
    <w:rsid w:val="00270713"/>
    <w:rsid w:val="002712B8"/>
    <w:rsid w:val="002720E2"/>
    <w:rsid w:val="0027444E"/>
    <w:rsid w:val="002753F6"/>
    <w:rsid w:val="00277EAD"/>
    <w:rsid w:val="00284695"/>
    <w:rsid w:val="00286383"/>
    <w:rsid w:val="0028792B"/>
    <w:rsid w:val="00290CE3"/>
    <w:rsid w:val="00292E69"/>
    <w:rsid w:val="00295C8D"/>
    <w:rsid w:val="002969F3"/>
    <w:rsid w:val="00297877"/>
    <w:rsid w:val="002A2771"/>
    <w:rsid w:val="002A4BCD"/>
    <w:rsid w:val="002B31B4"/>
    <w:rsid w:val="002B3A4B"/>
    <w:rsid w:val="002C2EA4"/>
    <w:rsid w:val="002D215E"/>
    <w:rsid w:val="002D2C60"/>
    <w:rsid w:val="002D480D"/>
    <w:rsid w:val="002D5479"/>
    <w:rsid w:val="002E0B64"/>
    <w:rsid w:val="002E155E"/>
    <w:rsid w:val="002E6C6A"/>
    <w:rsid w:val="002F311D"/>
    <w:rsid w:val="002F5239"/>
    <w:rsid w:val="002F5962"/>
    <w:rsid w:val="002F60ED"/>
    <w:rsid w:val="002F6C0C"/>
    <w:rsid w:val="00305BEE"/>
    <w:rsid w:val="00313A86"/>
    <w:rsid w:val="00314637"/>
    <w:rsid w:val="00324371"/>
    <w:rsid w:val="00330B1B"/>
    <w:rsid w:val="0033150B"/>
    <w:rsid w:val="003375DC"/>
    <w:rsid w:val="003438A9"/>
    <w:rsid w:val="00346AE1"/>
    <w:rsid w:val="00350772"/>
    <w:rsid w:val="00351628"/>
    <w:rsid w:val="003602F5"/>
    <w:rsid w:val="003623A0"/>
    <w:rsid w:val="00363596"/>
    <w:rsid w:val="00365FEF"/>
    <w:rsid w:val="003705E8"/>
    <w:rsid w:val="00373AC0"/>
    <w:rsid w:val="00374167"/>
    <w:rsid w:val="003744B5"/>
    <w:rsid w:val="00376BAB"/>
    <w:rsid w:val="003832EE"/>
    <w:rsid w:val="00383C7F"/>
    <w:rsid w:val="003857B7"/>
    <w:rsid w:val="00391CB6"/>
    <w:rsid w:val="003920D3"/>
    <w:rsid w:val="003978DF"/>
    <w:rsid w:val="003A40FE"/>
    <w:rsid w:val="003A5129"/>
    <w:rsid w:val="003A7871"/>
    <w:rsid w:val="003B1991"/>
    <w:rsid w:val="003B28B7"/>
    <w:rsid w:val="003B4AC9"/>
    <w:rsid w:val="003C2492"/>
    <w:rsid w:val="003C258E"/>
    <w:rsid w:val="003C4E09"/>
    <w:rsid w:val="003C58CC"/>
    <w:rsid w:val="003C5C74"/>
    <w:rsid w:val="003C667E"/>
    <w:rsid w:val="003D3F42"/>
    <w:rsid w:val="003D58ED"/>
    <w:rsid w:val="003E4606"/>
    <w:rsid w:val="003E4B69"/>
    <w:rsid w:val="003F0986"/>
    <w:rsid w:val="003F0CCB"/>
    <w:rsid w:val="003F7C1C"/>
    <w:rsid w:val="004011A0"/>
    <w:rsid w:val="00402C01"/>
    <w:rsid w:val="004106EA"/>
    <w:rsid w:val="0041528D"/>
    <w:rsid w:val="00415612"/>
    <w:rsid w:val="00420C8E"/>
    <w:rsid w:val="004253E4"/>
    <w:rsid w:val="00431CFE"/>
    <w:rsid w:val="00437439"/>
    <w:rsid w:val="00450464"/>
    <w:rsid w:val="00455532"/>
    <w:rsid w:val="00455618"/>
    <w:rsid w:val="00455BC7"/>
    <w:rsid w:val="004613BA"/>
    <w:rsid w:val="00461D85"/>
    <w:rsid w:val="00463040"/>
    <w:rsid w:val="00464DCD"/>
    <w:rsid w:val="004652CC"/>
    <w:rsid w:val="00465580"/>
    <w:rsid w:val="00475123"/>
    <w:rsid w:val="004753D9"/>
    <w:rsid w:val="00483689"/>
    <w:rsid w:val="0048582E"/>
    <w:rsid w:val="00487D5B"/>
    <w:rsid w:val="00494572"/>
    <w:rsid w:val="004956C1"/>
    <w:rsid w:val="00495D3D"/>
    <w:rsid w:val="004973FF"/>
    <w:rsid w:val="004A32DF"/>
    <w:rsid w:val="004A48BB"/>
    <w:rsid w:val="004A5C98"/>
    <w:rsid w:val="004A7A66"/>
    <w:rsid w:val="004A7AD3"/>
    <w:rsid w:val="004B0E20"/>
    <w:rsid w:val="004B157E"/>
    <w:rsid w:val="004B314A"/>
    <w:rsid w:val="004B67F1"/>
    <w:rsid w:val="004C0CBC"/>
    <w:rsid w:val="004C1C64"/>
    <w:rsid w:val="004C50FE"/>
    <w:rsid w:val="004D16ED"/>
    <w:rsid w:val="004D4A77"/>
    <w:rsid w:val="004D5501"/>
    <w:rsid w:val="004D6C0F"/>
    <w:rsid w:val="004E5C3E"/>
    <w:rsid w:val="004F3314"/>
    <w:rsid w:val="004F3E69"/>
    <w:rsid w:val="004F69BE"/>
    <w:rsid w:val="005032AF"/>
    <w:rsid w:val="0050750F"/>
    <w:rsid w:val="0051190F"/>
    <w:rsid w:val="005153C6"/>
    <w:rsid w:val="005227B8"/>
    <w:rsid w:val="00523B62"/>
    <w:rsid w:val="0052594D"/>
    <w:rsid w:val="00527647"/>
    <w:rsid w:val="00527AEE"/>
    <w:rsid w:val="00533F96"/>
    <w:rsid w:val="005432D1"/>
    <w:rsid w:val="005469AB"/>
    <w:rsid w:val="0054703E"/>
    <w:rsid w:val="005559A1"/>
    <w:rsid w:val="00555B36"/>
    <w:rsid w:val="005566E3"/>
    <w:rsid w:val="00562258"/>
    <w:rsid w:val="00566C51"/>
    <w:rsid w:val="0057277A"/>
    <w:rsid w:val="00576027"/>
    <w:rsid w:val="005811C8"/>
    <w:rsid w:val="00581415"/>
    <w:rsid w:val="005830D3"/>
    <w:rsid w:val="00590587"/>
    <w:rsid w:val="005907E9"/>
    <w:rsid w:val="005952E7"/>
    <w:rsid w:val="005A312E"/>
    <w:rsid w:val="005A33DA"/>
    <w:rsid w:val="005A4C26"/>
    <w:rsid w:val="005B1FE1"/>
    <w:rsid w:val="005B31A9"/>
    <w:rsid w:val="005C134A"/>
    <w:rsid w:val="005C5306"/>
    <w:rsid w:val="005D3D31"/>
    <w:rsid w:val="005D4072"/>
    <w:rsid w:val="005D43F9"/>
    <w:rsid w:val="005D7B59"/>
    <w:rsid w:val="005D7BE7"/>
    <w:rsid w:val="005E1A39"/>
    <w:rsid w:val="005E296B"/>
    <w:rsid w:val="005E4161"/>
    <w:rsid w:val="005E7AD4"/>
    <w:rsid w:val="005F0ED9"/>
    <w:rsid w:val="005F2639"/>
    <w:rsid w:val="005F3DEE"/>
    <w:rsid w:val="005F61CB"/>
    <w:rsid w:val="006100E2"/>
    <w:rsid w:val="00610AF2"/>
    <w:rsid w:val="00614AA8"/>
    <w:rsid w:val="0061711B"/>
    <w:rsid w:val="00617FA2"/>
    <w:rsid w:val="0062177D"/>
    <w:rsid w:val="00621C50"/>
    <w:rsid w:val="00621C79"/>
    <w:rsid w:val="00622F67"/>
    <w:rsid w:val="006236AE"/>
    <w:rsid w:val="006273B5"/>
    <w:rsid w:val="00632D5A"/>
    <w:rsid w:val="0063709A"/>
    <w:rsid w:val="006456AA"/>
    <w:rsid w:val="00647128"/>
    <w:rsid w:val="00650101"/>
    <w:rsid w:val="00650CE9"/>
    <w:rsid w:val="0065359C"/>
    <w:rsid w:val="006608B2"/>
    <w:rsid w:val="00660FFD"/>
    <w:rsid w:val="00663D9A"/>
    <w:rsid w:val="00664E37"/>
    <w:rsid w:val="006666F7"/>
    <w:rsid w:val="00671187"/>
    <w:rsid w:val="006735B1"/>
    <w:rsid w:val="00681CD2"/>
    <w:rsid w:val="00686A8B"/>
    <w:rsid w:val="006911F8"/>
    <w:rsid w:val="006944BB"/>
    <w:rsid w:val="006A267C"/>
    <w:rsid w:val="006A2ED1"/>
    <w:rsid w:val="006B079F"/>
    <w:rsid w:val="006B20DB"/>
    <w:rsid w:val="006B2DA7"/>
    <w:rsid w:val="006B3C55"/>
    <w:rsid w:val="006B3D1D"/>
    <w:rsid w:val="006C2A51"/>
    <w:rsid w:val="006C2A7D"/>
    <w:rsid w:val="006C59EA"/>
    <w:rsid w:val="006D1AB9"/>
    <w:rsid w:val="006D4D02"/>
    <w:rsid w:val="006E59C7"/>
    <w:rsid w:val="006E7761"/>
    <w:rsid w:val="006F143E"/>
    <w:rsid w:val="006F16B5"/>
    <w:rsid w:val="006F6048"/>
    <w:rsid w:val="00703F75"/>
    <w:rsid w:val="0070698B"/>
    <w:rsid w:val="00713E5B"/>
    <w:rsid w:val="007149E4"/>
    <w:rsid w:val="00716475"/>
    <w:rsid w:val="00723B44"/>
    <w:rsid w:val="00730DA7"/>
    <w:rsid w:val="007353B1"/>
    <w:rsid w:val="007402F5"/>
    <w:rsid w:val="00740583"/>
    <w:rsid w:val="00742AD5"/>
    <w:rsid w:val="0075336D"/>
    <w:rsid w:val="0075369B"/>
    <w:rsid w:val="0075541A"/>
    <w:rsid w:val="0076324D"/>
    <w:rsid w:val="00765F93"/>
    <w:rsid w:val="00777B97"/>
    <w:rsid w:val="00783614"/>
    <w:rsid w:val="00783803"/>
    <w:rsid w:val="00785647"/>
    <w:rsid w:val="00785BA2"/>
    <w:rsid w:val="007A0215"/>
    <w:rsid w:val="007A0BD4"/>
    <w:rsid w:val="007A1ABE"/>
    <w:rsid w:val="007A57BA"/>
    <w:rsid w:val="007B1494"/>
    <w:rsid w:val="007B19DB"/>
    <w:rsid w:val="007B4CEB"/>
    <w:rsid w:val="007C085A"/>
    <w:rsid w:val="007C19EE"/>
    <w:rsid w:val="007C2A0C"/>
    <w:rsid w:val="007D1939"/>
    <w:rsid w:val="007D33AC"/>
    <w:rsid w:val="007D6F01"/>
    <w:rsid w:val="007E029F"/>
    <w:rsid w:val="007E3AD3"/>
    <w:rsid w:val="007F02CD"/>
    <w:rsid w:val="007F10AD"/>
    <w:rsid w:val="00805E28"/>
    <w:rsid w:val="00807C4F"/>
    <w:rsid w:val="00814FDA"/>
    <w:rsid w:val="00814FF1"/>
    <w:rsid w:val="008209FC"/>
    <w:rsid w:val="008267B9"/>
    <w:rsid w:val="0082739A"/>
    <w:rsid w:val="00835C4B"/>
    <w:rsid w:val="00835F9C"/>
    <w:rsid w:val="00842375"/>
    <w:rsid w:val="00846488"/>
    <w:rsid w:val="00856ED4"/>
    <w:rsid w:val="00860021"/>
    <w:rsid w:val="008615FC"/>
    <w:rsid w:val="00866416"/>
    <w:rsid w:val="008670D0"/>
    <w:rsid w:val="008678F8"/>
    <w:rsid w:val="0087133D"/>
    <w:rsid w:val="00872907"/>
    <w:rsid w:val="008742D4"/>
    <w:rsid w:val="0087613E"/>
    <w:rsid w:val="008802E5"/>
    <w:rsid w:val="0088729D"/>
    <w:rsid w:val="00890457"/>
    <w:rsid w:val="00891758"/>
    <w:rsid w:val="008A40C5"/>
    <w:rsid w:val="008A5345"/>
    <w:rsid w:val="008A635D"/>
    <w:rsid w:val="008B226C"/>
    <w:rsid w:val="008B7745"/>
    <w:rsid w:val="008C0A13"/>
    <w:rsid w:val="008C7674"/>
    <w:rsid w:val="008D202A"/>
    <w:rsid w:val="008D3020"/>
    <w:rsid w:val="008D51E3"/>
    <w:rsid w:val="008D6184"/>
    <w:rsid w:val="008F1B2E"/>
    <w:rsid w:val="008F2DDC"/>
    <w:rsid w:val="008F4FD5"/>
    <w:rsid w:val="008F693F"/>
    <w:rsid w:val="008F78D8"/>
    <w:rsid w:val="00900A29"/>
    <w:rsid w:val="00900B3C"/>
    <w:rsid w:val="009050F4"/>
    <w:rsid w:val="009105AD"/>
    <w:rsid w:val="00920E5E"/>
    <w:rsid w:val="00927F61"/>
    <w:rsid w:val="009339D4"/>
    <w:rsid w:val="00937D6C"/>
    <w:rsid w:val="009420E9"/>
    <w:rsid w:val="00943707"/>
    <w:rsid w:val="0094673B"/>
    <w:rsid w:val="00951F32"/>
    <w:rsid w:val="00961157"/>
    <w:rsid w:val="00962D91"/>
    <w:rsid w:val="00964A21"/>
    <w:rsid w:val="00965DBD"/>
    <w:rsid w:val="00966C6D"/>
    <w:rsid w:val="00966E7D"/>
    <w:rsid w:val="00967A77"/>
    <w:rsid w:val="00970592"/>
    <w:rsid w:val="00971E2A"/>
    <w:rsid w:val="009752C7"/>
    <w:rsid w:val="00976121"/>
    <w:rsid w:val="0097726C"/>
    <w:rsid w:val="00984640"/>
    <w:rsid w:val="00986D3A"/>
    <w:rsid w:val="009912F3"/>
    <w:rsid w:val="00992614"/>
    <w:rsid w:val="0099476E"/>
    <w:rsid w:val="009954A7"/>
    <w:rsid w:val="00997098"/>
    <w:rsid w:val="00997A7F"/>
    <w:rsid w:val="00997FAB"/>
    <w:rsid w:val="009B1B2D"/>
    <w:rsid w:val="009B342E"/>
    <w:rsid w:val="009B3CD3"/>
    <w:rsid w:val="009C3EC4"/>
    <w:rsid w:val="009C562D"/>
    <w:rsid w:val="009C6544"/>
    <w:rsid w:val="009C750A"/>
    <w:rsid w:val="009D500A"/>
    <w:rsid w:val="009E1349"/>
    <w:rsid w:val="009E1A1A"/>
    <w:rsid w:val="009E28E6"/>
    <w:rsid w:val="009F0ECA"/>
    <w:rsid w:val="009F34F3"/>
    <w:rsid w:val="009F6657"/>
    <w:rsid w:val="00A00EFC"/>
    <w:rsid w:val="00A13877"/>
    <w:rsid w:val="00A21DA3"/>
    <w:rsid w:val="00A22099"/>
    <w:rsid w:val="00A2618A"/>
    <w:rsid w:val="00A30277"/>
    <w:rsid w:val="00A3206D"/>
    <w:rsid w:val="00A348F8"/>
    <w:rsid w:val="00A34AB5"/>
    <w:rsid w:val="00A34F44"/>
    <w:rsid w:val="00A419EC"/>
    <w:rsid w:val="00A4209A"/>
    <w:rsid w:val="00A44B1E"/>
    <w:rsid w:val="00A4531D"/>
    <w:rsid w:val="00A51031"/>
    <w:rsid w:val="00A53957"/>
    <w:rsid w:val="00A56333"/>
    <w:rsid w:val="00A602A1"/>
    <w:rsid w:val="00A61D05"/>
    <w:rsid w:val="00A620CC"/>
    <w:rsid w:val="00A82000"/>
    <w:rsid w:val="00A83482"/>
    <w:rsid w:val="00A8530D"/>
    <w:rsid w:val="00A85344"/>
    <w:rsid w:val="00A860FB"/>
    <w:rsid w:val="00A93F57"/>
    <w:rsid w:val="00A958D6"/>
    <w:rsid w:val="00A96413"/>
    <w:rsid w:val="00A96476"/>
    <w:rsid w:val="00AA279E"/>
    <w:rsid w:val="00AA5775"/>
    <w:rsid w:val="00AA79A3"/>
    <w:rsid w:val="00AC552F"/>
    <w:rsid w:val="00AD52BA"/>
    <w:rsid w:val="00AD54E9"/>
    <w:rsid w:val="00AD6437"/>
    <w:rsid w:val="00AD6ACC"/>
    <w:rsid w:val="00AE2E30"/>
    <w:rsid w:val="00AE56D9"/>
    <w:rsid w:val="00AF18B4"/>
    <w:rsid w:val="00AF4A0B"/>
    <w:rsid w:val="00AF66E3"/>
    <w:rsid w:val="00B04C32"/>
    <w:rsid w:val="00B06D2B"/>
    <w:rsid w:val="00B079A2"/>
    <w:rsid w:val="00B14FE5"/>
    <w:rsid w:val="00B1726E"/>
    <w:rsid w:val="00B25A15"/>
    <w:rsid w:val="00B275E8"/>
    <w:rsid w:val="00B30716"/>
    <w:rsid w:val="00B37D37"/>
    <w:rsid w:val="00B42C8C"/>
    <w:rsid w:val="00B52D9E"/>
    <w:rsid w:val="00B535FC"/>
    <w:rsid w:val="00B55BB7"/>
    <w:rsid w:val="00B563FF"/>
    <w:rsid w:val="00B56520"/>
    <w:rsid w:val="00B57283"/>
    <w:rsid w:val="00B6073F"/>
    <w:rsid w:val="00B6280D"/>
    <w:rsid w:val="00B65325"/>
    <w:rsid w:val="00B7193B"/>
    <w:rsid w:val="00B73F3B"/>
    <w:rsid w:val="00B7499C"/>
    <w:rsid w:val="00B74B98"/>
    <w:rsid w:val="00B77233"/>
    <w:rsid w:val="00B873DE"/>
    <w:rsid w:val="00B928CF"/>
    <w:rsid w:val="00B9654D"/>
    <w:rsid w:val="00B967E2"/>
    <w:rsid w:val="00B96815"/>
    <w:rsid w:val="00B97839"/>
    <w:rsid w:val="00BA2F66"/>
    <w:rsid w:val="00BA72EE"/>
    <w:rsid w:val="00BB2416"/>
    <w:rsid w:val="00BD06CB"/>
    <w:rsid w:val="00BD79F7"/>
    <w:rsid w:val="00BE1B72"/>
    <w:rsid w:val="00BE3477"/>
    <w:rsid w:val="00BE78BB"/>
    <w:rsid w:val="00BF6176"/>
    <w:rsid w:val="00C031FA"/>
    <w:rsid w:val="00C0584F"/>
    <w:rsid w:val="00C07D57"/>
    <w:rsid w:val="00C142E4"/>
    <w:rsid w:val="00C1494F"/>
    <w:rsid w:val="00C1515E"/>
    <w:rsid w:val="00C20058"/>
    <w:rsid w:val="00C2195D"/>
    <w:rsid w:val="00C220B9"/>
    <w:rsid w:val="00C222ED"/>
    <w:rsid w:val="00C24AA5"/>
    <w:rsid w:val="00C253D9"/>
    <w:rsid w:val="00C2689A"/>
    <w:rsid w:val="00C306C9"/>
    <w:rsid w:val="00C3446E"/>
    <w:rsid w:val="00C34C15"/>
    <w:rsid w:val="00C3564B"/>
    <w:rsid w:val="00C40E2B"/>
    <w:rsid w:val="00C459DE"/>
    <w:rsid w:val="00C51566"/>
    <w:rsid w:val="00C52A2C"/>
    <w:rsid w:val="00C6284D"/>
    <w:rsid w:val="00C62F92"/>
    <w:rsid w:val="00C633EE"/>
    <w:rsid w:val="00C67234"/>
    <w:rsid w:val="00C70982"/>
    <w:rsid w:val="00C74404"/>
    <w:rsid w:val="00C772FC"/>
    <w:rsid w:val="00C86834"/>
    <w:rsid w:val="00C87E2C"/>
    <w:rsid w:val="00C91EEB"/>
    <w:rsid w:val="00C95B82"/>
    <w:rsid w:val="00C97B38"/>
    <w:rsid w:val="00CA3950"/>
    <w:rsid w:val="00CA788C"/>
    <w:rsid w:val="00CB1385"/>
    <w:rsid w:val="00CB4652"/>
    <w:rsid w:val="00CB725C"/>
    <w:rsid w:val="00CC4F58"/>
    <w:rsid w:val="00CC6727"/>
    <w:rsid w:val="00CC7655"/>
    <w:rsid w:val="00CD0A2A"/>
    <w:rsid w:val="00CD50DA"/>
    <w:rsid w:val="00CD69A7"/>
    <w:rsid w:val="00CE1AA1"/>
    <w:rsid w:val="00CE3FBC"/>
    <w:rsid w:val="00CE4E44"/>
    <w:rsid w:val="00CF3A47"/>
    <w:rsid w:val="00CF538F"/>
    <w:rsid w:val="00CF77FD"/>
    <w:rsid w:val="00CF7BBF"/>
    <w:rsid w:val="00D101AB"/>
    <w:rsid w:val="00D11ACB"/>
    <w:rsid w:val="00D2272A"/>
    <w:rsid w:val="00D23024"/>
    <w:rsid w:val="00D23625"/>
    <w:rsid w:val="00D23633"/>
    <w:rsid w:val="00D37FCE"/>
    <w:rsid w:val="00D441CE"/>
    <w:rsid w:val="00D47365"/>
    <w:rsid w:val="00D5061B"/>
    <w:rsid w:val="00D5116C"/>
    <w:rsid w:val="00D53816"/>
    <w:rsid w:val="00D57676"/>
    <w:rsid w:val="00D60D9C"/>
    <w:rsid w:val="00D733A4"/>
    <w:rsid w:val="00D73B62"/>
    <w:rsid w:val="00D86C67"/>
    <w:rsid w:val="00D90ABF"/>
    <w:rsid w:val="00D92304"/>
    <w:rsid w:val="00D975F2"/>
    <w:rsid w:val="00DA41AA"/>
    <w:rsid w:val="00DB10B0"/>
    <w:rsid w:val="00DB1A56"/>
    <w:rsid w:val="00DB34A2"/>
    <w:rsid w:val="00DB4559"/>
    <w:rsid w:val="00DB75F3"/>
    <w:rsid w:val="00DB7648"/>
    <w:rsid w:val="00DC4B07"/>
    <w:rsid w:val="00DC63E8"/>
    <w:rsid w:val="00DC784D"/>
    <w:rsid w:val="00DD02A5"/>
    <w:rsid w:val="00DD0DE2"/>
    <w:rsid w:val="00DD351E"/>
    <w:rsid w:val="00DE0C25"/>
    <w:rsid w:val="00DF0A70"/>
    <w:rsid w:val="00DF3C9A"/>
    <w:rsid w:val="00E03178"/>
    <w:rsid w:val="00E03C6C"/>
    <w:rsid w:val="00E058C4"/>
    <w:rsid w:val="00E11F79"/>
    <w:rsid w:val="00E1388F"/>
    <w:rsid w:val="00E16A0A"/>
    <w:rsid w:val="00E16FAD"/>
    <w:rsid w:val="00E20498"/>
    <w:rsid w:val="00E258F0"/>
    <w:rsid w:val="00E25CA5"/>
    <w:rsid w:val="00E262C2"/>
    <w:rsid w:val="00E415D7"/>
    <w:rsid w:val="00E41CF4"/>
    <w:rsid w:val="00E41F50"/>
    <w:rsid w:val="00E472C0"/>
    <w:rsid w:val="00E52475"/>
    <w:rsid w:val="00E54682"/>
    <w:rsid w:val="00E57723"/>
    <w:rsid w:val="00E6093F"/>
    <w:rsid w:val="00E60FD7"/>
    <w:rsid w:val="00E63CD6"/>
    <w:rsid w:val="00E70FE7"/>
    <w:rsid w:val="00E763C9"/>
    <w:rsid w:val="00E77929"/>
    <w:rsid w:val="00E877F6"/>
    <w:rsid w:val="00E940D5"/>
    <w:rsid w:val="00E96736"/>
    <w:rsid w:val="00EA1DC3"/>
    <w:rsid w:val="00EA23AC"/>
    <w:rsid w:val="00EA66C1"/>
    <w:rsid w:val="00EA6997"/>
    <w:rsid w:val="00EB1270"/>
    <w:rsid w:val="00EB316B"/>
    <w:rsid w:val="00EC5B58"/>
    <w:rsid w:val="00ED7632"/>
    <w:rsid w:val="00EE3CD6"/>
    <w:rsid w:val="00EF01F9"/>
    <w:rsid w:val="00EF0947"/>
    <w:rsid w:val="00EF6202"/>
    <w:rsid w:val="00EF691A"/>
    <w:rsid w:val="00F012B9"/>
    <w:rsid w:val="00F03B6C"/>
    <w:rsid w:val="00F12777"/>
    <w:rsid w:val="00F13521"/>
    <w:rsid w:val="00F14BE6"/>
    <w:rsid w:val="00F14DF1"/>
    <w:rsid w:val="00F24065"/>
    <w:rsid w:val="00F266AA"/>
    <w:rsid w:val="00F27418"/>
    <w:rsid w:val="00F408AC"/>
    <w:rsid w:val="00F40DE1"/>
    <w:rsid w:val="00F4293C"/>
    <w:rsid w:val="00F5225C"/>
    <w:rsid w:val="00F54213"/>
    <w:rsid w:val="00F569D0"/>
    <w:rsid w:val="00F61F0E"/>
    <w:rsid w:val="00F6594B"/>
    <w:rsid w:val="00F65EA2"/>
    <w:rsid w:val="00F73801"/>
    <w:rsid w:val="00F75253"/>
    <w:rsid w:val="00F76206"/>
    <w:rsid w:val="00F7697D"/>
    <w:rsid w:val="00F775F3"/>
    <w:rsid w:val="00F82410"/>
    <w:rsid w:val="00F82CC0"/>
    <w:rsid w:val="00F841B7"/>
    <w:rsid w:val="00F92071"/>
    <w:rsid w:val="00FB1C94"/>
    <w:rsid w:val="00FB4691"/>
    <w:rsid w:val="00FC1E47"/>
    <w:rsid w:val="00FC36A5"/>
    <w:rsid w:val="00FC4C56"/>
    <w:rsid w:val="00FC4D1D"/>
    <w:rsid w:val="00FC51CE"/>
    <w:rsid w:val="00FD22C6"/>
    <w:rsid w:val="00FD7B33"/>
    <w:rsid w:val="00FE176A"/>
    <w:rsid w:val="00FE3006"/>
    <w:rsid w:val="00FF0A8A"/>
    <w:rsid w:val="00FF4C46"/>
    <w:rsid w:val="00FF59EC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stroke startarrowwidth="narrow" startarrowlength="short" endarrowwidth="narrow" endarrowlength="shor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09A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209A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A4209A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A4209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A4209A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A4209A"/>
    <w:pPr>
      <w:spacing w:before="120" w:line="192" w:lineRule="auto"/>
    </w:pPr>
    <w:rPr>
      <w:sz w:val="28"/>
      <w:lang w:val="en-US"/>
    </w:rPr>
  </w:style>
  <w:style w:type="paragraph" w:styleId="aa">
    <w:name w:val="Balloon Text"/>
    <w:basedOn w:val="a"/>
    <w:semiHidden/>
    <w:rsid w:val="00A4209A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A4209A"/>
    <w:rPr>
      <w:color w:val="0000FF"/>
      <w:u w:val="single"/>
    </w:rPr>
  </w:style>
  <w:style w:type="character" w:styleId="ac">
    <w:name w:val="page number"/>
    <w:basedOn w:val="a0"/>
    <w:rsid w:val="00A4209A"/>
  </w:style>
  <w:style w:type="paragraph" w:customStyle="1" w:styleId="ConsPlusTitle">
    <w:name w:val="ConsPlusTitle"/>
    <w:rsid w:val="00EF6202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d">
    <w:name w:val="Table Grid"/>
    <w:basedOn w:val="a1"/>
    <w:uiPriority w:val="59"/>
    <w:rsid w:val="0089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97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D236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373AC0"/>
    <w:rPr>
      <w:sz w:val="26"/>
      <w:szCs w:val="26"/>
    </w:rPr>
  </w:style>
  <w:style w:type="character" w:customStyle="1" w:styleId="a8">
    <w:name w:val="Нижний колонтитул Знак"/>
    <w:basedOn w:val="a0"/>
    <w:link w:val="a7"/>
    <w:uiPriority w:val="99"/>
    <w:rsid w:val="00D53816"/>
    <w:rPr>
      <w:sz w:val="26"/>
      <w:szCs w:val="26"/>
    </w:rPr>
  </w:style>
  <w:style w:type="paragraph" w:styleId="2">
    <w:name w:val="Body Text 2"/>
    <w:basedOn w:val="a"/>
    <w:link w:val="20"/>
    <w:rsid w:val="00C97B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7B38"/>
    <w:rPr>
      <w:sz w:val="26"/>
      <w:szCs w:val="26"/>
    </w:rPr>
  </w:style>
  <w:style w:type="paragraph" w:styleId="ae">
    <w:name w:val="List Paragraph"/>
    <w:basedOn w:val="a"/>
    <w:uiPriority w:val="34"/>
    <w:qFormat/>
    <w:rsid w:val="006C2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6A2E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E786775F44A358D1A73E9D79AF186029E4267E8536D9379FF894BBA460231BEAA238889991F8BABFE455398C5FA98DA9EC56202456C9860975F5F4XFnBK" TargetMode="External"/><Relationship Id="rId18" Type="http://schemas.openxmlformats.org/officeDocument/2006/relationships/hyperlink" Target="consultantplus://offline/ref=018666CA2845A61A38A90A89428D75220D2D3D155F7D03B36B4F0B07890522472502BC083F4CDFCDA5AC937C024461AA1A14C195825585DF03v6H" TargetMode="External"/><Relationship Id="rId26" Type="http://schemas.openxmlformats.org/officeDocument/2006/relationships/hyperlink" Target="consultantplus://offline/ref=9F2D4E6AA011C53656AC99FC08423387EAA18B48C2C40D8840EF3349125CAFC81B43C60DE09E69EFA7D5AB39B0FF86A1B9BB4411F7ECE0D7Y2C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84786549AA634F63102726E640A2FB1536A9AD7E52EEDB8FF7D77226C4C58F06812C96D75D9A5CED859576E4755987B77B040C41602CFBg10D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E786775F44A358D1A73E9D79AF186029E4267E8536D9379FF894BBA460231BEAA238889991F8BABFE4563C8A5FA98DA9EC56202456C9860975F5F4XFnBK" TargetMode="External"/><Relationship Id="rId17" Type="http://schemas.openxmlformats.org/officeDocument/2006/relationships/hyperlink" Target="consultantplus://offline/ref=9F2D4E6AA011C53656AC99FC08423387EAA18B48C2C40D8840EF3349125CAFC81B43C60DE09E69EFA7D5AB39B0FF86A1B9BB4411F7ECE0D7Y2C8I" TargetMode="External"/><Relationship Id="rId25" Type="http://schemas.openxmlformats.org/officeDocument/2006/relationships/hyperlink" Target="consultantplus://offline/ref=41EBFEA9E06030FE5B7F00D807745A0C1CA97B617A4D7BD0C4ED3079B433AD912E2F7795FD5D674B311C07B3CB213E484BDB5F5170B4200138AB273EG174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EBFEA9E06030FE5B7F00D807745A0C1CA97B617A4D7BD0C4ED3079B433AD912E2F7795FD5D674B311C07B3CB213E484BDB5F5170B4200138AB273EG174K" TargetMode="External"/><Relationship Id="rId20" Type="http://schemas.openxmlformats.org/officeDocument/2006/relationships/hyperlink" Target="consultantplus://offline/ref=018666CA2845A61A38A90A89428D75220D2D3D155F7D03B36B4F0B07890522472502BC083F4CDFCDA5AC937C024461AA1A14C195825585DF03v6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E786775F44A358D1A73E9D79AF186029E4267E8536D9379FF894BBA460231BEAA238889991F8BABFE45731885FA98DA9EC56202456C9860975F5F4XFnBK" TargetMode="External"/><Relationship Id="rId24" Type="http://schemas.openxmlformats.org/officeDocument/2006/relationships/hyperlink" Target="consultantplus://offline/ref=018666CA2845A61A38A90A89428D75220D2D3D155F7D03B36B4F0B07890522472502BC083F4CDFCDA5AC937C024461AA1A14C195825585DF03v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8666CA2845A61A38A90A89428D75220D2D3D155F7D03B36B4F0B07890522472502BC083F4CDFCDA5AC937C024461AA1A14C195825585DF03v6H" TargetMode="External"/><Relationship Id="rId23" Type="http://schemas.openxmlformats.org/officeDocument/2006/relationships/hyperlink" Target="consultantplus://offline/ref=018666CA2845A61A38A90A89428D75220D2D3D155F7D03B36B4F0B07890522472502BC083F4CDFCDA5AC937C024461AA1A14C195825585DF03v6H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ECE786775F44A358D1A73E9D79AF186029E4267E8536D9379FF894BBA460231BEAA238889991F8BABFE4573B865FA98DA9EC56202456C9860975F5F4XFnBK" TargetMode="External"/><Relationship Id="rId19" Type="http://schemas.openxmlformats.org/officeDocument/2006/relationships/hyperlink" Target="consultantplus://offline/ref=9F2D4E6AA011C53656AC99FC08423387EAA18B48C2C40D8840EF3349125CAFC81B43C60DE09E69EFA7D5AB39B0FF86A1B9BB4411F7ECE0D7Y2C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590BB1357B6F6B67F2EF0B473EF8B959A882253AA5221ADC038566D5C23466BE0FAE1608E8005338F8B349336001B08BE06AF26512B52E3572DED7UFkBK" TargetMode="External"/><Relationship Id="rId14" Type="http://schemas.openxmlformats.org/officeDocument/2006/relationships/hyperlink" Target="consultantplus://offline/ref=ECE786775F44A358D1A73E9D79AF186029E4267E8536D9379FF894BBA460231BEAA238889991F8BABFE455308D5FA98DA9EC56202456C9860975F5F4XFnBK" TargetMode="External"/><Relationship Id="rId22" Type="http://schemas.openxmlformats.org/officeDocument/2006/relationships/hyperlink" Target="consultantplus://offline/ref=0584786549AA634F63102726E640A2FB1536A9AD7E52EEDB8FF7D77226C4C58F06812C96D75D9A5CED859576E4755987B77B040C41602CFBg10DJ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48;&#1057;&#1068;&#1052;&#1054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4D6D-0527-4891-A8A8-CE3E8251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ПРАВИТЕЛЬСТВА</Template>
  <TotalTime>351</TotalTime>
  <Pages>21</Pages>
  <Words>6383</Words>
  <Characters>36388</Characters>
  <Application>Microsoft Office Word</Application>
  <DocSecurity>0</DocSecurity>
  <Lines>303</Lines>
  <Paragraphs>85</Paragraphs>
  <ScaleCrop>false</ScaleCrop>
  <Company/>
  <LinksUpToDate>false</LinksUpToDate>
  <CharactersWithSpaces>42686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аппарата Губернатора и Правительства</dc:title>
  <dc:creator>User</dc:creator>
  <cp:lastModifiedBy>khmelevavi</cp:lastModifiedBy>
  <cp:revision>32</cp:revision>
  <cp:lastPrinted>2022-04-26T11:46:00Z</cp:lastPrinted>
  <dcterms:created xsi:type="dcterms:W3CDTF">2022-03-24T14:24:00Z</dcterms:created>
  <dcterms:modified xsi:type="dcterms:W3CDTF">2022-04-26T12:07:00Z</dcterms:modified>
</cp:coreProperties>
</file>