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E0" w:rsidRDefault="000279D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A41E0" w:rsidRDefault="000279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A41E0" w:rsidRDefault="000279D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A41E0" w:rsidRDefault="001A41E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A41E0" w:rsidRDefault="001A41E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A41E0" w:rsidRDefault="000279D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A41E0" w:rsidRDefault="001A41E0">
      <w:pPr>
        <w:tabs>
          <w:tab w:val="left" w:pos="709"/>
        </w:tabs>
        <w:jc w:val="center"/>
        <w:rPr>
          <w:sz w:val="28"/>
        </w:rPr>
      </w:pPr>
    </w:p>
    <w:p w:rsidR="001A41E0" w:rsidRDefault="001A41E0">
      <w:pPr>
        <w:tabs>
          <w:tab w:val="left" w:pos="709"/>
        </w:tabs>
        <w:jc w:val="center"/>
        <w:rPr>
          <w:sz w:val="28"/>
        </w:rPr>
      </w:pPr>
    </w:p>
    <w:p w:rsidR="001A41E0" w:rsidRDefault="003F646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июня </w:t>
      </w:r>
      <w:r w:rsidR="000279DC">
        <w:rPr>
          <w:sz w:val="28"/>
        </w:rPr>
        <w:t xml:space="preserve">2022 г.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0279DC">
        <w:rPr>
          <w:sz w:val="28"/>
        </w:rPr>
        <w:t xml:space="preserve">                                             № </w:t>
      </w:r>
      <w:r>
        <w:rPr>
          <w:sz w:val="28"/>
        </w:rPr>
        <w:t>335-п</w:t>
      </w:r>
    </w:p>
    <w:p w:rsidR="001A41E0" w:rsidRDefault="001A41E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A41E0">
        <w:trPr>
          <w:trHeight w:val="2246"/>
        </w:trPr>
        <w:tc>
          <w:tcPr>
            <w:tcW w:w="9929" w:type="dxa"/>
          </w:tcPr>
          <w:p w:rsidR="001A41E0" w:rsidRDefault="001A41E0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1A41E0" w:rsidRDefault="000279D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изменения в статью 11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Шиловское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городское поселение Шиловского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области, утвержденных постановлением главного управления архитектуры и градостроитель</w:t>
            </w:r>
            <w:r>
              <w:rPr>
                <w:rFonts w:ascii="Times New Roman" w:hAnsi="Times New Roman"/>
                <w:sz w:val="28"/>
              </w:rPr>
              <w:t>ства Рязанской области</w:t>
            </w:r>
            <w:r>
              <w:rPr>
                <w:rFonts w:ascii="Times New Roman" w:hAnsi="Times New Roman"/>
                <w:sz w:val="28"/>
              </w:rPr>
              <w:br/>
              <w:t>от 10.03.2022 № 112-п</w:t>
            </w:r>
          </w:p>
          <w:p w:rsidR="001A41E0" w:rsidRDefault="001A41E0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41E0">
        <w:trPr>
          <w:trHeight w:val="2976"/>
        </w:trPr>
        <w:tc>
          <w:tcPr>
            <w:tcW w:w="9929" w:type="dxa"/>
            <w:vMerge w:val="restart"/>
          </w:tcPr>
          <w:p w:rsidR="001A41E0" w:rsidRDefault="000279DC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</w:t>
            </w:r>
            <w:r>
              <w:rPr>
                <w:sz w:val="28"/>
              </w:rPr>
              <w:t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14.06.2022 </w:t>
            </w:r>
            <w:r>
              <w:rPr>
                <w:sz w:val="28"/>
                <w:shd w:val="clear" w:color="FFFFFF" w:fill="FFFFFF" w:themeFill="background1"/>
              </w:rPr>
              <w:t>п</w:t>
            </w:r>
            <w:r>
              <w:rPr>
                <w:sz w:val="28"/>
              </w:rPr>
              <w:t>о проекту внесения изменений в правила землепользования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proofErr w:type="gramEnd"/>
            <w:r>
              <w:rPr>
                <w:sz w:val="28"/>
                <w:szCs w:val="28"/>
              </w:rPr>
              <w:t xml:space="preserve"> поселение Шиловского муниципального района</w:t>
            </w:r>
            <w:r>
              <w:rPr>
                <w:sz w:val="28"/>
              </w:rPr>
              <w:t xml:space="preserve"> Рязанской области, руководствуясь постановлением Правительства Рязанской области от</w:t>
            </w:r>
            <w:r>
              <w:rPr>
                <w:sz w:val="28"/>
              </w:rPr>
              <w:t xml:space="preserve"> 06.08.2008 № 153</w:t>
            </w:r>
            <w:r>
              <w:rPr>
                <w:sz w:val="28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</w:rPr>
              <w:t>приказом главного управления архитектуры и градостроительства Рязанской области от 26.05.2022 № 21-ок</w:t>
            </w:r>
            <w:r>
              <w:rPr>
                <w:sz w:val="28"/>
              </w:rPr>
              <w:br/>
              <w:t>«О предоставлении очередного отпуска</w:t>
            </w:r>
            <w:r>
              <w:rPr>
                <w:sz w:val="28"/>
              </w:rPr>
              <w:t xml:space="preserve">», </w:t>
            </w:r>
            <w:r>
              <w:rPr>
                <w:sz w:val="28"/>
              </w:rPr>
              <w:t>главное управление архитектуры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Внести изменение в статью 11 правил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зе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млепользования и застройки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городское поселение Шиловского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утвержденных постановлением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</w:rPr>
              <w:br/>
              <w:t>от 10.03.2022 № 112-п, изложив п</w:t>
            </w:r>
            <w:r>
              <w:rPr>
                <w:rFonts w:ascii="Times New Roman" w:hAnsi="Times New Roman"/>
                <w:color w:val="auto"/>
                <w:sz w:val="28"/>
              </w:rPr>
              <w:t>одпункт 6.1 пункта 6 в редакции согласно приложению к настоящему постановлению.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Настоящее постановление в</w:t>
            </w:r>
            <w:r>
              <w:rPr>
                <w:rFonts w:ascii="Times New Roman" w:hAnsi="Times New Roman"/>
                <w:color w:val="auto"/>
                <w:sz w:val="28"/>
              </w:rPr>
              <w:t>ступает в силу со дня его официального опубликования.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настоящее постановление в федеральной государственной информационной системе терр</w:t>
            </w:r>
            <w:r>
              <w:rPr>
                <w:rFonts w:ascii="Times New Roman" w:hAnsi="Times New Roman"/>
                <w:color w:val="auto"/>
                <w:sz w:val="28"/>
              </w:rPr>
              <w:t>иториального планирования (ФГИС ТП).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 в течение двух дней со дня его издания.</w:t>
            </w:r>
            <w:proofErr w:type="gramEnd"/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настоящее постановление на официальном сайте главного управлени</w:t>
            </w:r>
            <w:r>
              <w:rPr>
                <w:rFonts w:ascii="Times New Roman" w:hAnsi="Times New Roman"/>
                <w:color w:val="auto"/>
                <w:sz w:val="28"/>
              </w:rPr>
              <w:t>я архитектуры и градостроительства Рязанской области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в сети «Интернет».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Шиловское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городское поселение Шиловского муниципальног</w:t>
            </w:r>
            <w:r>
              <w:rPr>
                <w:rFonts w:ascii="Times New Roman" w:hAnsi="Times New Roman"/>
                <w:color w:val="auto"/>
                <w:sz w:val="28"/>
              </w:rPr>
              <w:t>о района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Кадастровому сектору проектного отдела государственного казенного учреж</w:t>
            </w:r>
            <w:r>
              <w:rPr>
                <w:rFonts w:ascii="Times New Roman" w:hAnsi="Times New Roman"/>
                <w:color w:val="auto"/>
                <w:sz w:val="28"/>
              </w:rPr>
              <w:t>дения Рязанской области «Центр градостроительного развития Рязанской области» направить информацию об изменении видов разрешенного использования территориальной зоны кладбищ (6.1) в филиал Федерального государственного бюджетного учреждения «Федеральная ка</w:t>
            </w:r>
            <w:r>
              <w:rPr>
                <w:rFonts w:ascii="Times New Roman" w:hAnsi="Times New Roman"/>
                <w:color w:val="auto"/>
                <w:sz w:val="28"/>
              </w:rPr>
              <w:t>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опубликования настоящего постановления н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</w:p>
          <w:p w:rsidR="001A41E0" w:rsidRDefault="000279DC">
            <w:pPr>
              <w:pStyle w:val="ConsPlusNormal1"/>
              <w:numPr>
                <w:ilvl w:val="0"/>
                <w:numId w:val="22"/>
              </w:numPr>
              <w:tabs>
                <w:tab w:val="left" w:pos="708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на заместителя начальника главного управления архитекту</w:t>
            </w:r>
            <w:r>
              <w:rPr>
                <w:rFonts w:ascii="Times New Roman" w:hAnsi="Times New Roman"/>
                <w:color w:val="auto"/>
                <w:sz w:val="28"/>
              </w:rPr>
              <w:t>ры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1A41E0" w:rsidRDefault="001A41E0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  <w:p w:rsidR="001A41E0" w:rsidRDefault="001A41E0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  <w:p w:rsidR="001A41E0" w:rsidRDefault="001A41E0">
            <w:pPr>
              <w:pStyle w:val="ConsPlusNormal1"/>
              <w:tabs>
                <w:tab w:val="left" w:pos="70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A41E0">
        <w:trPr>
          <w:trHeight w:val="1134"/>
        </w:trPr>
        <w:tc>
          <w:tcPr>
            <w:tcW w:w="9929" w:type="dxa"/>
          </w:tcPr>
          <w:p w:rsidR="001A41E0" w:rsidRDefault="000279DC">
            <w:pPr>
              <w:widowControl w:val="0"/>
              <w:tabs>
                <w:tab w:val="left" w:pos="709"/>
              </w:tabs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О.М. Алямовская</w:t>
            </w:r>
          </w:p>
          <w:p w:rsidR="001A41E0" w:rsidRDefault="001A41E0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A41E0" w:rsidRDefault="001A41E0">
      <w:pPr>
        <w:tabs>
          <w:tab w:val="left" w:pos="709"/>
        </w:tabs>
        <w:jc w:val="both"/>
        <w:rPr>
          <w:sz w:val="24"/>
        </w:rPr>
      </w:pPr>
    </w:p>
    <w:sectPr w:rsidR="001A41E0">
      <w:headerReference w:type="default" r:id="rId13"/>
      <w:pgSz w:w="11906" w:h="16838"/>
      <w:pgMar w:top="1134" w:right="567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DC" w:rsidRDefault="000279DC">
      <w:pPr>
        <w:pStyle w:val="30"/>
      </w:pPr>
      <w:r>
        <w:separator/>
      </w:r>
    </w:p>
  </w:endnote>
  <w:endnote w:type="continuationSeparator" w:id="0">
    <w:p w:rsidR="000279DC" w:rsidRDefault="000279D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DC" w:rsidRDefault="000279DC">
      <w:pPr>
        <w:pStyle w:val="30"/>
      </w:pPr>
      <w:r>
        <w:separator/>
      </w:r>
    </w:p>
  </w:footnote>
  <w:footnote w:type="continuationSeparator" w:id="0">
    <w:p w:rsidR="000279DC" w:rsidRDefault="000279D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E0" w:rsidRDefault="001A41E0">
    <w:pPr>
      <w:pStyle w:val="af6"/>
      <w:jc w:val="center"/>
      <w:rPr>
        <w:rFonts w:ascii="Times New Roman" w:hAnsi="Times New Roman"/>
        <w:sz w:val="28"/>
      </w:rPr>
    </w:pPr>
  </w:p>
  <w:p w:rsidR="001A41E0" w:rsidRDefault="001A41E0">
    <w:pPr>
      <w:pStyle w:val="af6"/>
      <w:jc w:val="center"/>
      <w:rPr>
        <w:rFonts w:ascii="Times New Roman" w:hAnsi="Times New Roman"/>
        <w:sz w:val="28"/>
      </w:rPr>
    </w:pPr>
  </w:p>
  <w:p w:rsidR="001A41E0" w:rsidRDefault="000279D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A36"/>
    <w:multiLevelType w:val="multilevel"/>
    <w:tmpl w:val="3760EC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227321A"/>
    <w:multiLevelType w:val="hybridMultilevel"/>
    <w:tmpl w:val="BB926AB8"/>
    <w:lvl w:ilvl="0" w:tplc="AA9468D2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D24A01AC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5FB87E68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E410F4A6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293EA59C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D2D0FA26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1CA8CBEC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A294A562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30D8230A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">
    <w:nsid w:val="03283EF0"/>
    <w:multiLevelType w:val="hybridMultilevel"/>
    <w:tmpl w:val="94028758"/>
    <w:lvl w:ilvl="0" w:tplc="CCD222F6">
      <w:start w:val="1"/>
      <w:numFmt w:val="lowerLetter"/>
      <w:lvlText w:val="%1)"/>
      <w:lvlJc w:val="left"/>
      <w:pPr>
        <w:ind w:left="1559" w:hanging="360"/>
      </w:pPr>
    </w:lvl>
    <w:lvl w:ilvl="1" w:tplc="963CE880">
      <w:start w:val="1"/>
      <w:numFmt w:val="lowerLetter"/>
      <w:lvlText w:val="%2."/>
      <w:lvlJc w:val="left"/>
      <w:pPr>
        <w:ind w:left="2279" w:hanging="360"/>
      </w:pPr>
    </w:lvl>
    <w:lvl w:ilvl="2" w:tplc="3DAA11E2">
      <w:start w:val="1"/>
      <w:numFmt w:val="lowerRoman"/>
      <w:lvlText w:val="%3."/>
      <w:lvlJc w:val="right"/>
      <w:pPr>
        <w:ind w:left="2999" w:hanging="180"/>
      </w:pPr>
    </w:lvl>
    <w:lvl w:ilvl="3" w:tplc="6B587504">
      <w:start w:val="1"/>
      <w:numFmt w:val="decimal"/>
      <w:lvlText w:val="%4."/>
      <w:lvlJc w:val="left"/>
      <w:pPr>
        <w:ind w:left="3719" w:hanging="360"/>
      </w:pPr>
    </w:lvl>
    <w:lvl w:ilvl="4" w:tplc="A80C5436">
      <w:start w:val="1"/>
      <w:numFmt w:val="lowerLetter"/>
      <w:lvlText w:val="%5."/>
      <w:lvlJc w:val="left"/>
      <w:pPr>
        <w:ind w:left="4439" w:hanging="360"/>
      </w:pPr>
    </w:lvl>
    <w:lvl w:ilvl="5" w:tplc="1752E67E">
      <w:start w:val="1"/>
      <w:numFmt w:val="lowerRoman"/>
      <w:lvlText w:val="%6."/>
      <w:lvlJc w:val="right"/>
      <w:pPr>
        <w:ind w:left="5159" w:hanging="180"/>
      </w:pPr>
    </w:lvl>
    <w:lvl w:ilvl="6" w:tplc="1F6E43B8">
      <w:start w:val="1"/>
      <w:numFmt w:val="decimal"/>
      <w:lvlText w:val="%7."/>
      <w:lvlJc w:val="left"/>
      <w:pPr>
        <w:ind w:left="5879" w:hanging="360"/>
      </w:pPr>
    </w:lvl>
    <w:lvl w:ilvl="7" w:tplc="69623BCC">
      <w:start w:val="1"/>
      <w:numFmt w:val="lowerLetter"/>
      <w:lvlText w:val="%8."/>
      <w:lvlJc w:val="left"/>
      <w:pPr>
        <w:ind w:left="6599" w:hanging="360"/>
      </w:pPr>
    </w:lvl>
    <w:lvl w:ilvl="8" w:tplc="72DA8DC6">
      <w:start w:val="1"/>
      <w:numFmt w:val="lowerRoman"/>
      <w:lvlText w:val="%9."/>
      <w:lvlJc w:val="right"/>
      <w:pPr>
        <w:ind w:left="7319" w:hanging="180"/>
      </w:pPr>
    </w:lvl>
  </w:abstractNum>
  <w:abstractNum w:abstractNumId="3">
    <w:nsid w:val="0CD459EC"/>
    <w:multiLevelType w:val="multilevel"/>
    <w:tmpl w:val="387C3B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12F7D83"/>
    <w:multiLevelType w:val="multilevel"/>
    <w:tmpl w:val="35C2A5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41218E9"/>
    <w:multiLevelType w:val="hybridMultilevel"/>
    <w:tmpl w:val="98EE4CF8"/>
    <w:lvl w:ilvl="0" w:tplc="14CC1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308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5C21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37E0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449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B4EB0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7963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7E3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E949A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17B2F48"/>
    <w:multiLevelType w:val="multilevel"/>
    <w:tmpl w:val="9BBCF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6792A08"/>
    <w:multiLevelType w:val="multilevel"/>
    <w:tmpl w:val="5C14FE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B992A33"/>
    <w:multiLevelType w:val="multilevel"/>
    <w:tmpl w:val="A4B8BA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D3C7A4C"/>
    <w:multiLevelType w:val="multilevel"/>
    <w:tmpl w:val="FAEE2A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FE915E2"/>
    <w:multiLevelType w:val="multilevel"/>
    <w:tmpl w:val="AA8897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0AA7242"/>
    <w:multiLevelType w:val="multilevel"/>
    <w:tmpl w:val="B8868D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7FF4ED0"/>
    <w:multiLevelType w:val="hybridMultilevel"/>
    <w:tmpl w:val="A9CC6F14"/>
    <w:lvl w:ilvl="0" w:tplc="B96E3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67AC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02CC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000A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D1817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4EE5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D48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F8E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7E7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D9729C5"/>
    <w:multiLevelType w:val="multilevel"/>
    <w:tmpl w:val="41EEDD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5EAC258F"/>
    <w:multiLevelType w:val="hybridMultilevel"/>
    <w:tmpl w:val="480A01F8"/>
    <w:lvl w:ilvl="0" w:tplc="EE5E4F6E">
      <w:start w:val="1"/>
      <w:numFmt w:val="decimal"/>
      <w:lvlText w:val="%1."/>
      <w:lvlJc w:val="left"/>
      <w:pPr>
        <w:ind w:left="2020" w:hanging="1170"/>
      </w:pPr>
      <w:rPr>
        <w:rFonts w:hint="default"/>
      </w:rPr>
    </w:lvl>
    <w:lvl w:ilvl="1" w:tplc="BD144EE6">
      <w:start w:val="1"/>
      <w:numFmt w:val="lowerLetter"/>
      <w:lvlText w:val="%2."/>
      <w:lvlJc w:val="left"/>
      <w:pPr>
        <w:ind w:left="1930" w:hanging="360"/>
      </w:pPr>
    </w:lvl>
    <w:lvl w:ilvl="2" w:tplc="2B689974">
      <w:start w:val="1"/>
      <w:numFmt w:val="lowerRoman"/>
      <w:lvlText w:val="%3."/>
      <w:lvlJc w:val="right"/>
      <w:pPr>
        <w:ind w:left="2650" w:hanging="180"/>
      </w:pPr>
    </w:lvl>
    <w:lvl w:ilvl="3" w:tplc="7632ED72">
      <w:start w:val="1"/>
      <w:numFmt w:val="decimal"/>
      <w:lvlText w:val="%4."/>
      <w:lvlJc w:val="left"/>
      <w:pPr>
        <w:ind w:left="3370" w:hanging="360"/>
      </w:pPr>
    </w:lvl>
    <w:lvl w:ilvl="4" w:tplc="C1E86798">
      <w:start w:val="1"/>
      <w:numFmt w:val="lowerLetter"/>
      <w:lvlText w:val="%5."/>
      <w:lvlJc w:val="left"/>
      <w:pPr>
        <w:ind w:left="4090" w:hanging="360"/>
      </w:pPr>
    </w:lvl>
    <w:lvl w:ilvl="5" w:tplc="B5DA07EE">
      <w:start w:val="1"/>
      <w:numFmt w:val="lowerRoman"/>
      <w:lvlText w:val="%6."/>
      <w:lvlJc w:val="right"/>
      <w:pPr>
        <w:ind w:left="4810" w:hanging="180"/>
      </w:pPr>
    </w:lvl>
    <w:lvl w:ilvl="6" w:tplc="8C16CA1C">
      <w:start w:val="1"/>
      <w:numFmt w:val="decimal"/>
      <w:lvlText w:val="%7."/>
      <w:lvlJc w:val="left"/>
      <w:pPr>
        <w:ind w:left="5530" w:hanging="360"/>
      </w:pPr>
    </w:lvl>
    <w:lvl w:ilvl="7" w:tplc="3C88BE20">
      <w:start w:val="1"/>
      <w:numFmt w:val="lowerLetter"/>
      <w:lvlText w:val="%8."/>
      <w:lvlJc w:val="left"/>
      <w:pPr>
        <w:ind w:left="6250" w:hanging="360"/>
      </w:pPr>
    </w:lvl>
    <w:lvl w:ilvl="8" w:tplc="68FC1670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3DC47AD"/>
    <w:multiLevelType w:val="multilevel"/>
    <w:tmpl w:val="901E78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67586BE3"/>
    <w:multiLevelType w:val="hybridMultilevel"/>
    <w:tmpl w:val="468CD73C"/>
    <w:lvl w:ilvl="0" w:tplc="CA18A3AC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A1A48282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4EBE4E56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99921488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1F627C0E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8E3C2F32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05141704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7A36D752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272C245A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>
    <w:nsid w:val="686A7FA0"/>
    <w:multiLevelType w:val="hybridMultilevel"/>
    <w:tmpl w:val="D7E27170"/>
    <w:lvl w:ilvl="0" w:tplc="7400BC56">
      <w:start w:val="1"/>
      <w:numFmt w:val="bullet"/>
      <w:lvlText w:val="­"/>
      <w:lvlJc w:val="left"/>
      <w:pPr>
        <w:tabs>
          <w:tab w:val="num" w:pos="0"/>
        </w:tabs>
        <w:ind w:left="1571" w:hanging="360"/>
      </w:pPr>
      <w:rPr>
        <w:rFonts w:ascii="Times New Roman" w:hAnsi="Times New Roman"/>
        <w:b/>
        <w:lang w:val="ru-RU"/>
      </w:rPr>
    </w:lvl>
    <w:lvl w:ilvl="1" w:tplc="A6A82C24">
      <w:start w:val="1"/>
      <w:numFmt w:val="bullet"/>
      <w:lvlText w:val="­"/>
      <w:lvlJc w:val="left"/>
      <w:pPr>
        <w:tabs>
          <w:tab w:val="num" w:pos="0"/>
        </w:tabs>
        <w:ind w:left="2204" w:hanging="360"/>
      </w:pPr>
      <w:rPr>
        <w:rFonts w:ascii="Times New Roman" w:hAnsi="Times New Roman"/>
        <w:b/>
        <w:lang w:val="ru-RU"/>
      </w:rPr>
    </w:lvl>
    <w:lvl w:ilvl="2" w:tplc="D29E9568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 w:tplc="3228A6E0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 w:tplc="7C0EC6B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 w:tplc="87068496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 w:tplc="F2C62590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 w:tplc="66A68CB2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 w:tplc="13D2BCBE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8">
    <w:nsid w:val="6C4C6A34"/>
    <w:multiLevelType w:val="multilevel"/>
    <w:tmpl w:val="E1DEA7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73416738"/>
    <w:multiLevelType w:val="multilevel"/>
    <w:tmpl w:val="D6FC3A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BF53217"/>
    <w:multiLevelType w:val="multilevel"/>
    <w:tmpl w:val="5A945C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D045322"/>
    <w:multiLevelType w:val="hybridMultilevel"/>
    <w:tmpl w:val="1486B6AE"/>
    <w:lvl w:ilvl="0" w:tplc="DFCC4770">
      <w:start w:val="1"/>
      <w:numFmt w:val="decimal"/>
      <w:lvlText w:val="%1."/>
      <w:lvlJc w:val="left"/>
      <w:pPr>
        <w:ind w:left="1570" w:hanging="360"/>
      </w:pPr>
    </w:lvl>
    <w:lvl w:ilvl="1" w:tplc="17EC3620">
      <w:start w:val="1"/>
      <w:numFmt w:val="lowerLetter"/>
      <w:lvlText w:val="%2."/>
      <w:lvlJc w:val="left"/>
      <w:pPr>
        <w:ind w:left="2290" w:hanging="360"/>
      </w:pPr>
    </w:lvl>
    <w:lvl w:ilvl="2" w:tplc="B90A3478">
      <w:start w:val="1"/>
      <w:numFmt w:val="lowerRoman"/>
      <w:lvlText w:val="%3."/>
      <w:lvlJc w:val="right"/>
      <w:pPr>
        <w:ind w:left="3010" w:hanging="180"/>
      </w:pPr>
    </w:lvl>
    <w:lvl w:ilvl="3" w:tplc="3A765454">
      <w:start w:val="1"/>
      <w:numFmt w:val="decimal"/>
      <w:lvlText w:val="%4."/>
      <w:lvlJc w:val="left"/>
      <w:pPr>
        <w:ind w:left="3730" w:hanging="360"/>
      </w:pPr>
    </w:lvl>
    <w:lvl w:ilvl="4" w:tplc="7556FB98">
      <w:start w:val="1"/>
      <w:numFmt w:val="lowerLetter"/>
      <w:lvlText w:val="%5."/>
      <w:lvlJc w:val="left"/>
      <w:pPr>
        <w:ind w:left="4450" w:hanging="360"/>
      </w:pPr>
    </w:lvl>
    <w:lvl w:ilvl="5" w:tplc="9F2CC7E4">
      <w:start w:val="1"/>
      <w:numFmt w:val="lowerRoman"/>
      <w:lvlText w:val="%6."/>
      <w:lvlJc w:val="right"/>
      <w:pPr>
        <w:ind w:left="5170" w:hanging="180"/>
      </w:pPr>
    </w:lvl>
    <w:lvl w:ilvl="6" w:tplc="20C6B224">
      <w:start w:val="1"/>
      <w:numFmt w:val="decimal"/>
      <w:lvlText w:val="%7."/>
      <w:lvlJc w:val="left"/>
      <w:pPr>
        <w:ind w:left="5890" w:hanging="360"/>
      </w:pPr>
    </w:lvl>
    <w:lvl w:ilvl="7" w:tplc="C5420F00">
      <w:start w:val="1"/>
      <w:numFmt w:val="lowerLetter"/>
      <w:lvlText w:val="%8."/>
      <w:lvlJc w:val="left"/>
      <w:pPr>
        <w:ind w:left="6610" w:hanging="360"/>
      </w:pPr>
    </w:lvl>
    <w:lvl w:ilvl="8" w:tplc="BE06A1C8">
      <w:start w:val="1"/>
      <w:numFmt w:val="lowerRoman"/>
      <w:lvlText w:val="%9."/>
      <w:lvlJc w:val="right"/>
      <w:pPr>
        <w:ind w:left="7330" w:hanging="180"/>
      </w:pPr>
    </w:lvl>
  </w:abstractNum>
  <w:abstractNum w:abstractNumId="22">
    <w:nsid w:val="7D3B02C3"/>
    <w:multiLevelType w:val="multilevel"/>
    <w:tmpl w:val="B57A91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22"/>
  </w:num>
  <w:num w:numId="6">
    <w:abstractNumId w:val="13"/>
  </w:num>
  <w:num w:numId="7">
    <w:abstractNumId w:val="11"/>
  </w:num>
  <w:num w:numId="8">
    <w:abstractNumId w:val="3"/>
  </w:num>
  <w:num w:numId="9">
    <w:abstractNumId w:val="19"/>
  </w:num>
  <w:num w:numId="10">
    <w:abstractNumId w:val="18"/>
  </w:num>
  <w:num w:numId="11">
    <w:abstractNumId w:val="4"/>
  </w:num>
  <w:num w:numId="12">
    <w:abstractNumId w:val="10"/>
  </w:num>
  <w:num w:numId="13">
    <w:abstractNumId w:val="15"/>
  </w:num>
  <w:num w:numId="14">
    <w:abstractNumId w:val="0"/>
  </w:num>
  <w:num w:numId="15">
    <w:abstractNumId w:val="9"/>
  </w:num>
  <w:num w:numId="16">
    <w:abstractNumId w:val="2"/>
  </w:num>
  <w:num w:numId="17">
    <w:abstractNumId w:val="1"/>
  </w:num>
  <w:num w:numId="18">
    <w:abstractNumId w:val="16"/>
  </w:num>
  <w:num w:numId="19">
    <w:abstractNumId w:val="17"/>
  </w:num>
  <w:num w:numId="20">
    <w:abstractNumId w:val="6"/>
  </w:num>
  <w:num w:numId="21">
    <w:abstractNumId w:val="20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0"/>
    <w:rsid w:val="000279DC"/>
    <w:rsid w:val="001A41E0"/>
    <w:rsid w:val="003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afa">
    <w:name w:val="Основной текст с отступом Знак"/>
    <w:basedOn w:val="a1"/>
    <w:link w:val="afb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Main">
    <w:name w:val="Mai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afc">
    <w:name w:val="ОСНОВНОЙ !!!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firstLine="900"/>
      <w:jc w:val="both"/>
    </w:pPr>
    <w:rPr>
      <w:rFonts w:ascii="Arial" w:eastAsia="Times New Roman" w:hAnsi="Arial" w:cs="Times New Roman"/>
      <w:color w:val="auto"/>
      <w:sz w:val="24"/>
      <w:szCs w:val="24"/>
      <w:lang w:val="en-US" w:eastAsia="ar-SA" w:bidi="ar-SA"/>
    </w:rPr>
  </w:style>
  <w:style w:type="paragraph" w:styleId="afb">
    <w:name w:val="Body Text Indent"/>
    <w:link w:val="af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eastAsia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98</cp:revision>
  <dcterms:created xsi:type="dcterms:W3CDTF">2022-03-09T08:55:00Z</dcterms:created>
  <dcterms:modified xsi:type="dcterms:W3CDTF">2022-06-21T09:25:00Z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