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81D30" w14:textId="77777777" w:rsidR="001E09FD" w:rsidRPr="00E1156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134B64B" w14:textId="77777777" w:rsidR="00945889" w:rsidRPr="00E11567" w:rsidRDefault="003609CA" w:rsidP="001E09FD">
      <w:pPr>
        <w:jc w:val="center"/>
        <w:rPr>
          <w:rFonts w:ascii="Times New Roman" w:hAnsi="Times New Roman"/>
        </w:rPr>
      </w:pPr>
      <w:r w:rsidRPr="00E1156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A2D6BD8" wp14:editId="2B8EF49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23ED4" w14:textId="77777777" w:rsidR="00945889" w:rsidRPr="00E1156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E710DD9" w14:textId="77777777" w:rsidR="00945889" w:rsidRPr="00E1156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E11567">
        <w:rPr>
          <w:b/>
          <w:bCs/>
          <w:sz w:val="36"/>
        </w:rPr>
        <w:t>ГЛАВНОЕ УПРАВЛЕНИЕ</w:t>
      </w:r>
    </w:p>
    <w:p w14:paraId="022D3EF0" w14:textId="77777777" w:rsidR="001B17EE" w:rsidRPr="00E1156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11567">
        <w:rPr>
          <w:b/>
          <w:bCs/>
          <w:sz w:val="36"/>
        </w:rPr>
        <w:t>«РЕГИОН</w:t>
      </w:r>
      <w:r w:rsidR="001B17EE" w:rsidRPr="00E11567">
        <w:rPr>
          <w:b/>
          <w:bCs/>
          <w:sz w:val="36"/>
        </w:rPr>
        <w:t>АЛЬНАЯ ЭНЕРГЕТИЧЕСКАЯ КОМИССИЯ»</w:t>
      </w:r>
    </w:p>
    <w:p w14:paraId="1CD42F78" w14:textId="77777777" w:rsidR="00945889" w:rsidRPr="00E1156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11567">
        <w:rPr>
          <w:b/>
          <w:bCs/>
          <w:sz w:val="36"/>
        </w:rPr>
        <w:t>РЯЗАНСКОЙ ОБЛАСТИ</w:t>
      </w:r>
    </w:p>
    <w:p w14:paraId="132DBD81" w14:textId="77777777" w:rsidR="00945889" w:rsidRPr="00E1156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CCBBD1A" w14:textId="77777777" w:rsidR="00945889" w:rsidRPr="00E1156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E11567">
        <w:rPr>
          <w:rFonts w:ascii="Times New Roman" w:hAnsi="Times New Roman"/>
        </w:rPr>
        <w:t>П О С Т А Н О В Л Е Н И Е</w:t>
      </w:r>
    </w:p>
    <w:p w14:paraId="0F2273FA" w14:textId="77777777" w:rsidR="00945889" w:rsidRPr="00E1156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7C7F604" w14:textId="2E9B7700" w:rsidR="003A4890" w:rsidRPr="00E1156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11567">
        <w:rPr>
          <w:rFonts w:ascii="Times New Roman" w:hAnsi="Times New Roman"/>
          <w:bCs/>
          <w:sz w:val="28"/>
          <w:szCs w:val="28"/>
        </w:rPr>
        <w:t xml:space="preserve">от </w:t>
      </w:r>
      <w:r w:rsidR="00B5041C">
        <w:rPr>
          <w:rFonts w:ascii="Times New Roman" w:hAnsi="Times New Roman"/>
          <w:bCs/>
          <w:sz w:val="28"/>
          <w:szCs w:val="28"/>
        </w:rPr>
        <w:t>19</w:t>
      </w:r>
      <w:r w:rsidRPr="00E11567">
        <w:rPr>
          <w:rFonts w:ascii="Times New Roman" w:hAnsi="Times New Roman"/>
          <w:bCs/>
          <w:sz w:val="28"/>
          <w:szCs w:val="28"/>
        </w:rPr>
        <w:t xml:space="preserve"> </w:t>
      </w:r>
      <w:r w:rsidR="00E11567">
        <w:rPr>
          <w:rFonts w:ascii="Times New Roman" w:hAnsi="Times New Roman"/>
          <w:bCs/>
          <w:sz w:val="28"/>
          <w:szCs w:val="28"/>
        </w:rPr>
        <w:t>февраля</w:t>
      </w:r>
      <w:r w:rsidRPr="00E11567">
        <w:rPr>
          <w:rFonts w:ascii="Times New Roman" w:hAnsi="Times New Roman"/>
          <w:bCs/>
          <w:sz w:val="28"/>
          <w:szCs w:val="28"/>
        </w:rPr>
        <w:t xml:space="preserve"> 20</w:t>
      </w:r>
      <w:r w:rsidR="00E11567">
        <w:rPr>
          <w:rFonts w:ascii="Times New Roman" w:hAnsi="Times New Roman"/>
          <w:bCs/>
          <w:sz w:val="28"/>
          <w:szCs w:val="28"/>
        </w:rPr>
        <w:t>2</w:t>
      </w:r>
      <w:r w:rsidR="00042A26">
        <w:rPr>
          <w:rFonts w:ascii="Times New Roman" w:hAnsi="Times New Roman"/>
          <w:bCs/>
          <w:sz w:val="28"/>
          <w:szCs w:val="28"/>
        </w:rPr>
        <w:t>4</w:t>
      </w:r>
      <w:r w:rsidRPr="00E11567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E11567">
        <w:rPr>
          <w:rFonts w:ascii="Times New Roman" w:hAnsi="Times New Roman"/>
          <w:bCs/>
          <w:sz w:val="28"/>
          <w:szCs w:val="28"/>
        </w:rPr>
        <w:t xml:space="preserve"> </w:t>
      </w:r>
      <w:r w:rsidR="002E1DC8">
        <w:rPr>
          <w:rFonts w:ascii="Times New Roman" w:hAnsi="Times New Roman"/>
          <w:bCs/>
          <w:sz w:val="28"/>
          <w:szCs w:val="28"/>
        </w:rPr>
        <w:t>6</w:t>
      </w:r>
    </w:p>
    <w:p w14:paraId="0D35DA23" w14:textId="77777777" w:rsidR="003A4890" w:rsidRPr="00E1156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5FE2CA8" w14:textId="77777777" w:rsidR="00436B13" w:rsidRPr="00E11567" w:rsidRDefault="008D74D7" w:rsidP="009F0858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E11567">
        <w:rPr>
          <w:rFonts w:ascii="Times New Roman" w:hAnsi="Times New Roman"/>
          <w:sz w:val="28"/>
          <w:szCs w:val="28"/>
        </w:rPr>
        <w:t xml:space="preserve">О </w:t>
      </w:r>
      <w:r w:rsidR="009F0858" w:rsidRPr="00E11567">
        <w:rPr>
          <w:rFonts w:ascii="Times New Roman" w:hAnsi="Times New Roman"/>
          <w:sz w:val="28"/>
          <w:szCs w:val="28"/>
        </w:rPr>
        <w:t xml:space="preserve">максимальном размере платы за наем жилого помещения </w:t>
      </w:r>
      <w:r w:rsidR="00F6397B" w:rsidRPr="00E11567">
        <w:rPr>
          <w:rFonts w:ascii="Times New Roman" w:hAnsi="Times New Roman"/>
          <w:sz w:val="28"/>
          <w:szCs w:val="28"/>
        </w:rPr>
        <w:t>по договору найма жилого помеще</w:t>
      </w:r>
      <w:r w:rsidR="00EB5B3A" w:rsidRPr="00E11567">
        <w:rPr>
          <w:rFonts w:ascii="Times New Roman" w:hAnsi="Times New Roman"/>
          <w:sz w:val="28"/>
          <w:szCs w:val="28"/>
        </w:rPr>
        <w:t xml:space="preserve">ния жилищного фонда социального </w:t>
      </w:r>
      <w:r w:rsidR="00F6397B" w:rsidRPr="00E11567">
        <w:rPr>
          <w:rFonts w:ascii="Times New Roman" w:hAnsi="Times New Roman"/>
          <w:sz w:val="28"/>
          <w:szCs w:val="28"/>
        </w:rPr>
        <w:t xml:space="preserve">использования </w:t>
      </w:r>
      <w:r w:rsidR="009F0858" w:rsidRPr="00E11567">
        <w:rPr>
          <w:rFonts w:ascii="Times New Roman" w:hAnsi="Times New Roman"/>
          <w:sz w:val="28"/>
          <w:szCs w:val="28"/>
        </w:rPr>
        <w:t>в расчете на один квадратный метр общей</w:t>
      </w:r>
      <w:r w:rsidR="00F6397B" w:rsidRPr="00E11567">
        <w:rPr>
          <w:rFonts w:ascii="Times New Roman" w:hAnsi="Times New Roman"/>
          <w:sz w:val="28"/>
          <w:szCs w:val="28"/>
        </w:rPr>
        <w:t> </w:t>
      </w:r>
      <w:r w:rsidR="009F0858" w:rsidRPr="00E11567">
        <w:rPr>
          <w:rFonts w:ascii="Times New Roman" w:hAnsi="Times New Roman"/>
          <w:sz w:val="28"/>
          <w:szCs w:val="28"/>
        </w:rPr>
        <w:t>площади</w:t>
      </w:r>
      <w:r w:rsidR="00F6397B" w:rsidRPr="00E11567">
        <w:rPr>
          <w:rFonts w:ascii="Times New Roman" w:hAnsi="Times New Roman"/>
          <w:sz w:val="28"/>
          <w:szCs w:val="28"/>
        </w:rPr>
        <w:t> </w:t>
      </w:r>
      <w:r w:rsidR="009F0858" w:rsidRPr="00E11567">
        <w:rPr>
          <w:rFonts w:ascii="Times New Roman" w:hAnsi="Times New Roman"/>
          <w:sz w:val="28"/>
          <w:szCs w:val="28"/>
        </w:rPr>
        <w:t>жилого</w:t>
      </w:r>
      <w:r w:rsidR="00F6397B" w:rsidRPr="00E11567">
        <w:rPr>
          <w:rFonts w:ascii="Times New Roman" w:hAnsi="Times New Roman"/>
          <w:sz w:val="28"/>
          <w:szCs w:val="28"/>
        </w:rPr>
        <w:t> помещения</w:t>
      </w:r>
    </w:p>
    <w:p w14:paraId="63040EDB" w14:textId="77777777" w:rsidR="008D74D7" w:rsidRPr="00DB705C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30"/>
          <w:szCs w:val="30"/>
        </w:rPr>
      </w:pPr>
    </w:p>
    <w:p w14:paraId="2DBAE1FE" w14:textId="2DC9A81D" w:rsidR="003D6880" w:rsidRPr="00E11567" w:rsidRDefault="003D6880" w:rsidP="00D0739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1567">
        <w:rPr>
          <w:rFonts w:ascii="Times New Roman" w:hAnsi="Times New Roman"/>
          <w:sz w:val="28"/>
          <w:szCs w:val="28"/>
        </w:rPr>
        <w:t xml:space="preserve">В соответствии с </w:t>
      </w:r>
      <w:r w:rsidR="009F0858" w:rsidRPr="00E11567">
        <w:rPr>
          <w:rFonts w:ascii="Times New Roman" w:hAnsi="Times New Roman"/>
          <w:sz w:val="28"/>
          <w:szCs w:val="28"/>
        </w:rPr>
        <w:t>частью 3 статьи 156</w:t>
      </w:r>
      <w:r w:rsidR="00DB705C">
        <w:rPr>
          <w:rFonts w:ascii="Times New Roman" w:hAnsi="Times New Roman"/>
          <w:sz w:val="28"/>
          <w:szCs w:val="28"/>
        </w:rPr>
        <w:t>.1 Жилищного кодекса Российской </w:t>
      </w:r>
      <w:r w:rsidR="009F0858" w:rsidRPr="00E11567">
        <w:rPr>
          <w:rFonts w:ascii="Times New Roman" w:hAnsi="Times New Roman"/>
          <w:sz w:val="28"/>
          <w:szCs w:val="28"/>
        </w:rPr>
        <w:t>Федерации, постановлением Правительства Российской Федерации от 12.12.2014 № 1356 «О порядке установления, изменения и</w:t>
      </w:r>
      <w:r w:rsidR="00042A26">
        <w:rPr>
          <w:rFonts w:ascii="Times New Roman" w:hAnsi="Times New Roman"/>
          <w:sz w:val="28"/>
          <w:szCs w:val="28"/>
        </w:rPr>
        <w:t> </w:t>
      </w:r>
      <w:r w:rsidR="009F0858" w:rsidRPr="00E11567">
        <w:rPr>
          <w:rFonts w:ascii="Times New Roman" w:hAnsi="Times New Roman"/>
          <w:sz w:val="28"/>
          <w:szCs w:val="28"/>
        </w:rPr>
        <w:t>ежегодной индексации платы за наем жилых помещений по договорам найма жилых помещений жилищного фонда социального использования», постановлением Правительства Рязанской области</w:t>
      </w:r>
      <w:r w:rsidR="001728CC" w:rsidRPr="00E11567">
        <w:rPr>
          <w:rFonts w:ascii="Times New Roman" w:hAnsi="Times New Roman"/>
          <w:sz w:val="28"/>
          <w:szCs w:val="28"/>
        </w:rPr>
        <w:t xml:space="preserve"> от </w:t>
      </w:r>
      <w:r w:rsidR="001728CC" w:rsidRPr="00E11567">
        <w:rPr>
          <w:rFonts w:ascii="Times New Roman" w:hAnsi="Times New Roman"/>
          <w:sz w:val="28"/>
          <w:szCs w:val="28"/>
          <w:lang w:eastAsia="ru-RU"/>
        </w:rPr>
        <w:t>09.06.2016 № 126 «О максимальном размере платы за наем жилого помещения по договору найма жилого помещения жилищного фонда социального использования»</w:t>
      </w:r>
      <w:r w:rsidR="00DB705C">
        <w:rPr>
          <w:rFonts w:ascii="Times New Roman" w:hAnsi="Times New Roman"/>
          <w:sz w:val="28"/>
          <w:szCs w:val="28"/>
        </w:rPr>
        <w:t>, на </w:t>
      </w:r>
      <w:r w:rsidRPr="00E11567">
        <w:rPr>
          <w:rFonts w:ascii="Times New Roman" w:hAnsi="Times New Roman"/>
          <w:sz w:val="28"/>
          <w:szCs w:val="28"/>
        </w:rPr>
        <w:t>основании постановлени</w:t>
      </w:r>
      <w:r w:rsidR="001728CC" w:rsidRPr="00E11567">
        <w:rPr>
          <w:rFonts w:ascii="Times New Roman" w:hAnsi="Times New Roman"/>
          <w:sz w:val="28"/>
          <w:szCs w:val="28"/>
        </w:rPr>
        <w:t>я</w:t>
      </w:r>
      <w:r w:rsidRPr="00E11567">
        <w:rPr>
          <w:rFonts w:ascii="Times New Roman" w:hAnsi="Times New Roman"/>
          <w:sz w:val="28"/>
          <w:szCs w:val="28"/>
        </w:rPr>
        <w:t xml:space="preserve"> Правительства Рязанской области</w:t>
      </w:r>
      <w:r w:rsidR="00D0739F" w:rsidRPr="00E115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1567">
        <w:rPr>
          <w:rFonts w:ascii="Times New Roman" w:hAnsi="Times New Roman"/>
          <w:sz w:val="28"/>
          <w:szCs w:val="28"/>
        </w:rPr>
        <w:t>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7C9F78" w14:textId="77777777" w:rsidR="003F44EE" w:rsidRPr="00DB705C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30"/>
          <w:szCs w:val="30"/>
        </w:rPr>
      </w:pPr>
    </w:p>
    <w:p w14:paraId="48FEA266" w14:textId="26DECC2F" w:rsidR="001A0602" w:rsidRDefault="00E11567" w:rsidP="001728C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 xml:space="preserve">1. </w:t>
      </w:r>
      <w:r w:rsidR="001728CC" w:rsidRPr="00E11567">
        <w:rPr>
          <w:bCs/>
          <w:szCs w:val="28"/>
        </w:rPr>
        <w:t xml:space="preserve">Установить </w:t>
      </w:r>
      <w:r w:rsidR="001728CC" w:rsidRPr="00E11567">
        <w:rPr>
          <w:szCs w:val="28"/>
        </w:rPr>
        <w:t xml:space="preserve">максимальный размер платы за наем жилого помещения </w:t>
      </w:r>
      <w:r w:rsidR="00F6397B" w:rsidRPr="00E11567">
        <w:rPr>
          <w:szCs w:val="28"/>
        </w:rPr>
        <w:t>по договору найма жилого помещения жилищного фонда социального использования в расчете на один квадратный метр общей площади жилого помещения</w:t>
      </w:r>
      <w:r w:rsidR="00C93F96" w:rsidRPr="00E11567">
        <w:rPr>
          <w:szCs w:val="28"/>
        </w:rPr>
        <w:t xml:space="preserve"> </w:t>
      </w:r>
      <w:r w:rsidR="00EB5B3A" w:rsidRPr="00E11567">
        <w:rPr>
          <w:szCs w:val="28"/>
        </w:rPr>
        <w:t xml:space="preserve">дифференцированно для </w:t>
      </w:r>
      <w:r w:rsidR="00C93F96" w:rsidRPr="00E11567">
        <w:rPr>
          <w:szCs w:val="28"/>
        </w:rPr>
        <w:t xml:space="preserve">муниципальных образований Рязанской области </w:t>
      </w:r>
      <w:r w:rsidR="00EB5B3A" w:rsidRPr="00E11567">
        <w:rPr>
          <w:szCs w:val="28"/>
        </w:rPr>
        <w:t>и в зависимости от месторасположения наемных домов социального использования на территории муниципально</w:t>
      </w:r>
      <w:r w:rsidR="00DB705C">
        <w:rPr>
          <w:szCs w:val="28"/>
        </w:rPr>
        <w:t>го образования, потребительских</w:t>
      </w:r>
      <w:r w:rsidR="00042A26">
        <w:rPr>
          <w:szCs w:val="28"/>
        </w:rPr>
        <w:t xml:space="preserve"> </w:t>
      </w:r>
      <w:r w:rsidR="00EB5B3A" w:rsidRPr="00E11567">
        <w:rPr>
          <w:szCs w:val="28"/>
        </w:rPr>
        <w:t xml:space="preserve">свойств, уровня благоустройства, размеров жилых помещений </w:t>
      </w:r>
      <w:r w:rsidR="00C93F96" w:rsidRPr="00E11567">
        <w:rPr>
          <w:szCs w:val="28"/>
        </w:rPr>
        <w:t>согласно приложению к настоящему постановлению.</w:t>
      </w:r>
    </w:p>
    <w:p w14:paraId="6BA8FACB" w14:textId="651D6725" w:rsidR="00E11567" w:rsidRPr="00E11567" w:rsidRDefault="00E11567" w:rsidP="00E115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1567">
        <w:rPr>
          <w:rFonts w:ascii="Times New Roman" w:hAnsi="Times New Roman"/>
          <w:sz w:val="28"/>
          <w:szCs w:val="28"/>
        </w:rPr>
        <w:t xml:space="preserve">2. Постановление ГУ РЭК Рязанской области </w:t>
      </w:r>
      <w:r w:rsidRPr="00E11567">
        <w:rPr>
          <w:rFonts w:ascii="Times New Roman" w:hAnsi="Times New Roman"/>
          <w:bCs/>
          <w:sz w:val="28"/>
          <w:szCs w:val="28"/>
        </w:rPr>
        <w:t xml:space="preserve">от </w:t>
      </w:r>
      <w:r w:rsidR="00042A26">
        <w:rPr>
          <w:rFonts w:ascii="Times New Roman" w:hAnsi="Times New Roman"/>
          <w:bCs/>
          <w:sz w:val="28"/>
          <w:szCs w:val="28"/>
        </w:rPr>
        <w:t>17</w:t>
      </w:r>
      <w:r w:rsidRPr="00E11567">
        <w:rPr>
          <w:rFonts w:ascii="Times New Roman" w:hAnsi="Times New Roman"/>
          <w:bCs/>
          <w:sz w:val="28"/>
          <w:szCs w:val="28"/>
        </w:rPr>
        <w:t xml:space="preserve"> </w:t>
      </w:r>
      <w:r w:rsidR="00042A26">
        <w:rPr>
          <w:rFonts w:ascii="Times New Roman" w:hAnsi="Times New Roman"/>
          <w:bCs/>
          <w:sz w:val="28"/>
          <w:szCs w:val="28"/>
        </w:rPr>
        <w:t>февраля</w:t>
      </w:r>
      <w:r w:rsidRPr="00E11567">
        <w:rPr>
          <w:rFonts w:ascii="Times New Roman" w:hAnsi="Times New Roman"/>
          <w:bCs/>
          <w:sz w:val="28"/>
          <w:szCs w:val="28"/>
        </w:rPr>
        <w:t xml:space="preserve"> 20</w:t>
      </w:r>
      <w:r w:rsidR="00042A26">
        <w:rPr>
          <w:rFonts w:ascii="Times New Roman" w:hAnsi="Times New Roman"/>
          <w:bCs/>
          <w:sz w:val="28"/>
          <w:szCs w:val="28"/>
        </w:rPr>
        <w:t>20</w:t>
      </w:r>
      <w:r w:rsidRPr="00E11567">
        <w:rPr>
          <w:rFonts w:ascii="Times New Roman" w:hAnsi="Times New Roman"/>
          <w:bCs/>
          <w:sz w:val="28"/>
          <w:szCs w:val="28"/>
        </w:rPr>
        <w:t xml:space="preserve"> г. № </w:t>
      </w:r>
      <w:r w:rsidR="00042A26">
        <w:rPr>
          <w:rFonts w:ascii="Times New Roman" w:hAnsi="Times New Roman"/>
          <w:bCs/>
          <w:sz w:val="28"/>
          <w:szCs w:val="28"/>
        </w:rPr>
        <w:t>6</w:t>
      </w:r>
      <w:r w:rsidRPr="00E11567">
        <w:rPr>
          <w:rFonts w:ascii="Times New Roman" w:hAnsi="Times New Roman"/>
          <w:bCs/>
          <w:sz w:val="28"/>
          <w:szCs w:val="28"/>
        </w:rPr>
        <w:t xml:space="preserve"> «</w:t>
      </w:r>
      <w:r w:rsidR="00DB705C">
        <w:rPr>
          <w:rFonts w:ascii="Times New Roman" w:hAnsi="Times New Roman"/>
          <w:sz w:val="28"/>
          <w:szCs w:val="28"/>
        </w:rPr>
        <w:t>О </w:t>
      </w:r>
      <w:r w:rsidRPr="00E11567">
        <w:rPr>
          <w:rFonts w:ascii="Times New Roman" w:hAnsi="Times New Roman"/>
          <w:sz w:val="28"/>
          <w:szCs w:val="28"/>
        </w:rPr>
        <w:t>максимальном размере платы за наем жилого помещения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567">
        <w:rPr>
          <w:rFonts w:ascii="Times New Roman" w:hAnsi="Times New Roman"/>
          <w:sz w:val="28"/>
          <w:szCs w:val="28"/>
        </w:rPr>
        <w:t>договору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567">
        <w:rPr>
          <w:rFonts w:ascii="Times New Roman" w:hAnsi="Times New Roman"/>
          <w:sz w:val="28"/>
          <w:szCs w:val="28"/>
        </w:rPr>
        <w:lastRenderedPageBreak/>
        <w:t>найма жилого помещения жилищного фонда социального использования в</w:t>
      </w:r>
      <w:r w:rsidR="00042A26">
        <w:rPr>
          <w:rFonts w:ascii="Times New Roman" w:hAnsi="Times New Roman"/>
          <w:sz w:val="28"/>
          <w:szCs w:val="28"/>
        </w:rPr>
        <w:t> </w:t>
      </w:r>
      <w:r w:rsidRPr="00E11567">
        <w:rPr>
          <w:rFonts w:ascii="Times New Roman" w:hAnsi="Times New Roman"/>
          <w:sz w:val="28"/>
          <w:szCs w:val="28"/>
        </w:rPr>
        <w:t>расчете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56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567">
        <w:rPr>
          <w:rFonts w:ascii="Times New Roman" w:hAnsi="Times New Roman"/>
          <w:sz w:val="28"/>
          <w:szCs w:val="28"/>
        </w:rPr>
        <w:t>один квадратный метр общей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567">
        <w:rPr>
          <w:rFonts w:ascii="Times New Roman" w:hAnsi="Times New Roman"/>
          <w:sz w:val="28"/>
          <w:szCs w:val="28"/>
        </w:rPr>
        <w:t>площади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567">
        <w:rPr>
          <w:rFonts w:ascii="Times New Roman" w:hAnsi="Times New Roman"/>
          <w:sz w:val="28"/>
          <w:szCs w:val="28"/>
        </w:rPr>
        <w:t>жилого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B705C">
        <w:rPr>
          <w:rFonts w:ascii="Times New Roman" w:hAnsi="Times New Roman"/>
          <w:sz w:val="28"/>
          <w:szCs w:val="28"/>
        </w:rPr>
        <w:t>помещения» считать </w:t>
      </w:r>
      <w:r w:rsidRPr="00E11567">
        <w:rPr>
          <w:rFonts w:ascii="Times New Roman" w:hAnsi="Times New Roman"/>
          <w:sz w:val="28"/>
          <w:szCs w:val="28"/>
        </w:rPr>
        <w:t>утратившим силу.</w:t>
      </w:r>
    </w:p>
    <w:p w14:paraId="4CAA327C" w14:textId="340FDEA8" w:rsidR="00E11567" w:rsidRPr="00E11567" w:rsidRDefault="00E11567" w:rsidP="001728C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3. Настоящее постановление вступает в силу с 1 марта 202</w:t>
      </w:r>
      <w:r w:rsidR="00042A26">
        <w:rPr>
          <w:szCs w:val="28"/>
        </w:rPr>
        <w:t>4</w:t>
      </w:r>
      <w:r>
        <w:rPr>
          <w:szCs w:val="28"/>
        </w:rPr>
        <w:t xml:space="preserve"> года.</w:t>
      </w:r>
    </w:p>
    <w:p w14:paraId="46790E23" w14:textId="77777777" w:rsidR="00E11567" w:rsidRPr="00E11567" w:rsidRDefault="00E1156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D202E1B" w14:textId="77777777" w:rsidR="00EE4586" w:rsidRDefault="00EE4586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6959009" w14:textId="77777777" w:rsidR="00E11567" w:rsidRPr="00E11567" w:rsidRDefault="00E1156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2C37505" w14:textId="4DF0902F" w:rsidR="00085203" w:rsidRPr="00E11567" w:rsidRDefault="00042A2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E1156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F6D3328" w14:textId="77777777" w:rsidR="00085203" w:rsidRPr="00E11567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1156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B506691" w14:textId="36100E02" w:rsidR="008D74D7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11567">
        <w:rPr>
          <w:rFonts w:ascii="Times New Roman" w:hAnsi="Times New Roman"/>
          <w:sz w:val="28"/>
          <w:szCs w:val="28"/>
        </w:rPr>
        <w:t>Рязанской области</w:t>
      </w:r>
      <w:r w:rsidRPr="00E11567">
        <w:rPr>
          <w:rFonts w:ascii="Times New Roman" w:hAnsi="Times New Roman"/>
          <w:sz w:val="28"/>
          <w:szCs w:val="28"/>
        </w:rPr>
        <w:tab/>
      </w:r>
      <w:r w:rsidRPr="00E11567">
        <w:rPr>
          <w:rFonts w:ascii="Times New Roman" w:hAnsi="Times New Roman"/>
          <w:sz w:val="28"/>
          <w:szCs w:val="28"/>
        </w:rPr>
        <w:tab/>
      </w:r>
      <w:r w:rsidRPr="00E11567">
        <w:rPr>
          <w:rFonts w:ascii="Times New Roman" w:hAnsi="Times New Roman"/>
          <w:sz w:val="28"/>
          <w:szCs w:val="28"/>
        </w:rPr>
        <w:tab/>
      </w:r>
      <w:r w:rsidRPr="00E11567">
        <w:rPr>
          <w:rFonts w:ascii="Times New Roman" w:hAnsi="Times New Roman"/>
          <w:sz w:val="28"/>
          <w:szCs w:val="28"/>
        </w:rPr>
        <w:tab/>
      </w:r>
      <w:r w:rsidRPr="00E11567">
        <w:rPr>
          <w:rFonts w:ascii="Times New Roman" w:hAnsi="Times New Roman"/>
          <w:sz w:val="28"/>
          <w:szCs w:val="28"/>
        </w:rPr>
        <w:tab/>
      </w:r>
      <w:r w:rsidRPr="00E11567">
        <w:rPr>
          <w:rFonts w:ascii="Times New Roman" w:hAnsi="Times New Roman"/>
          <w:sz w:val="28"/>
          <w:szCs w:val="28"/>
        </w:rPr>
        <w:tab/>
      </w:r>
      <w:r w:rsidRPr="00E11567">
        <w:rPr>
          <w:rFonts w:ascii="Times New Roman" w:hAnsi="Times New Roman"/>
          <w:sz w:val="28"/>
          <w:szCs w:val="28"/>
        </w:rPr>
        <w:tab/>
        <w:t xml:space="preserve">  </w:t>
      </w:r>
      <w:r w:rsidR="00042A26">
        <w:rPr>
          <w:rFonts w:ascii="Times New Roman" w:hAnsi="Times New Roman"/>
          <w:sz w:val="28"/>
          <w:szCs w:val="28"/>
        </w:rPr>
        <w:t xml:space="preserve">  </w:t>
      </w:r>
      <w:r w:rsidRPr="00E11567">
        <w:rPr>
          <w:rFonts w:ascii="Times New Roman" w:hAnsi="Times New Roman"/>
          <w:sz w:val="28"/>
          <w:szCs w:val="28"/>
        </w:rPr>
        <w:t xml:space="preserve">     </w:t>
      </w:r>
      <w:r w:rsidR="00042A26">
        <w:rPr>
          <w:rFonts w:ascii="Times New Roman" w:hAnsi="Times New Roman"/>
          <w:sz w:val="28"/>
          <w:szCs w:val="28"/>
        </w:rPr>
        <w:t>Н.В. Зайцева</w:t>
      </w:r>
    </w:p>
    <w:p w14:paraId="467B84C5" w14:textId="77777777" w:rsidR="00E11567" w:rsidRDefault="00E11567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BA146F9" w14:textId="77777777" w:rsidR="00E11567" w:rsidRPr="00E11567" w:rsidRDefault="00E11567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452C63EC" w14:textId="77777777" w:rsidR="00887A3D" w:rsidRPr="00E11567" w:rsidRDefault="00887A3D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887A3D" w:rsidRPr="00E11567" w:rsidSect="00E1156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30227AE" w14:textId="77777777" w:rsidR="00887A3D" w:rsidRPr="00E11567" w:rsidRDefault="00887A3D" w:rsidP="00887A3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1156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4B91AFA" w14:textId="77777777" w:rsidR="00887A3D" w:rsidRPr="00E11567" w:rsidRDefault="00887A3D" w:rsidP="00887A3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1156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4C975A" w14:textId="1D3109D4" w:rsidR="00887A3D" w:rsidRPr="00E11567" w:rsidRDefault="00887A3D" w:rsidP="00887A3D">
      <w:pPr>
        <w:tabs>
          <w:tab w:val="left" w:pos="426"/>
        </w:tabs>
        <w:jc w:val="right"/>
        <w:rPr>
          <w:rFonts w:ascii="Times New Roman" w:hAnsi="Times New Roman"/>
          <w:bCs/>
          <w:sz w:val="28"/>
          <w:szCs w:val="28"/>
        </w:rPr>
      </w:pPr>
      <w:r w:rsidRPr="00E11567">
        <w:rPr>
          <w:rFonts w:ascii="Times New Roman" w:hAnsi="Times New Roman"/>
          <w:bCs/>
          <w:sz w:val="28"/>
          <w:szCs w:val="28"/>
        </w:rPr>
        <w:t xml:space="preserve">от </w:t>
      </w:r>
      <w:r w:rsidR="00B5041C">
        <w:rPr>
          <w:rFonts w:ascii="Times New Roman" w:hAnsi="Times New Roman"/>
          <w:bCs/>
          <w:sz w:val="28"/>
          <w:szCs w:val="28"/>
        </w:rPr>
        <w:t>19</w:t>
      </w:r>
      <w:r w:rsidRPr="00E11567">
        <w:rPr>
          <w:rFonts w:ascii="Times New Roman" w:hAnsi="Times New Roman"/>
          <w:bCs/>
          <w:sz w:val="28"/>
          <w:szCs w:val="28"/>
        </w:rPr>
        <w:t xml:space="preserve"> </w:t>
      </w:r>
      <w:r w:rsidR="00E11567">
        <w:rPr>
          <w:rFonts w:ascii="Times New Roman" w:hAnsi="Times New Roman"/>
          <w:bCs/>
          <w:sz w:val="28"/>
          <w:szCs w:val="28"/>
        </w:rPr>
        <w:t>февраля</w:t>
      </w:r>
      <w:r w:rsidRPr="00E11567">
        <w:rPr>
          <w:rFonts w:ascii="Times New Roman" w:hAnsi="Times New Roman"/>
          <w:bCs/>
          <w:sz w:val="28"/>
          <w:szCs w:val="28"/>
        </w:rPr>
        <w:t xml:space="preserve"> 20</w:t>
      </w:r>
      <w:r w:rsidR="00E11567">
        <w:rPr>
          <w:rFonts w:ascii="Times New Roman" w:hAnsi="Times New Roman"/>
          <w:bCs/>
          <w:sz w:val="28"/>
          <w:szCs w:val="28"/>
        </w:rPr>
        <w:t>2</w:t>
      </w:r>
      <w:r w:rsidR="00042A26">
        <w:rPr>
          <w:rFonts w:ascii="Times New Roman" w:hAnsi="Times New Roman"/>
          <w:bCs/>
          <w:sz w:val="28"/>
          <w:szCs w:val="28"/>
        </w:rPr>
        <w:t>4</w:t>
      </w:r>
      <w:r w:rsidRPr="00E11567">
        <w:rPr>
          <w:rFonts w:ascii="Times New Roman" w:hAnsi="Times New Roman"/>
          <w:bCs/>
          <w:sz w:val="28"/>
          <w:szCs w:val="28"/>
        </w:rPr>
        <w:t xml:space="preserve"> г. № </w:t>
      </w:r>
      <w:r w:rsidR="002E1DC8">
        <w:rPr>
          <w:rFonts w:ascii="Times New Roman" w:hAnsi="Times New Roman"/>
          <w:bCs/>
          <w:sz w:val="28"/>
          <w:szCs w:val="28"/>
        </w:rPr>
        <w:t>6</w:t>
      </w:r>
    </w:p>
    <w:p w14:paraId="415729D1" w14:textId="77777777" w:rsidR="00887A3D" w:rsidRPr="00E11567" w:rsidRDefault="00887A3D" w:rsidP="00887A3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7EC13C3" w14:textId="77777777" w:rsidR="00C94D9D" w:rsidRPr="00DB705C" w:rsidRDefault="00C94D9D" w:rsidP="00887A3D">
      <w:pPr>
        <w:tabs>
          <w:tab w:val="left" w:pos="426"/>
        </w:tabs>
        <w:jc w:val="right"/>
        <w:rPr>
          <w:rFonts w:ascii="Times New Roman" w:hAnsi="Times New Roman"/>
          <w:sz w:val="30"/>
          <w:szCs w:val="30"/>
        </w:rPr>
      </w:pPr>
    </w:p>
    <w:p w14:paraId="46BEFBB4" w14:textId="77777777" w:rsidR="00887A3D" w:rsidRPr="00E11567" w:rsidRDefault="00887A3D" w:rsidP="00F6397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11567">
        <w:rPr>
          <w:rFonts w:ascii="Times New Roman" w:hAnsi="Times New Roman"/>
          <w:sz w:val="28"/>
          <w:szCs w:val="28"/>
        </w:rPr>
        <w:t xml:space="preserve">Максимальный размер платы за наем жилого помещения </w:t>
      </w:r>
      <w:r w:rsidR="00F6397B" w:rsidRPr="00E11567">
        <w:rPr>
          <w:rFonts w:ascii="Times New Roman" w:hAnsi="Times New Roman"/>
          <w:sz w:val="28"/>
          <w:szCs w:val="28"/>
        </w:rPr>
        <w:t>по договору найма жилого помещения жилищного фонда социального использования в расчете на один квадратный метр</w:t>
      </w:r>
      <w:r w:rsidR="00EB5B3A" w:rsidRPr="00E11567">
        <w:rPr>
          <w:rFonts w:ascii="Times New Roman" w:hAnsi="Times New Roman"/>
          <w:sz w:val="28"/>
          <w:szCs w:val="28"/>
        </w:rPr>
        <w:t xml:space="preserve"> общей площади жилого помещения</w:t>
      </w:r>
      <w:r w:rsidR="00DB705C">
        <w:rPr>
          <w:rFonts w:ascii="Times New Roman" w:hAnsi="Times New Roman"/>
          <w:sz w:val="28"/>
          <w:szCs w:val="28"/>
        </w:rPr>
        <w:t xml:space="preserve"> дифференцированно </w:t>
      </w:r>
      <w:r w:rsidR="00C94D9D" w:rsidRPr="00E11567">
        <w:rPr>
          <w:rFonts w:ascii="Times New Roman" w:hAnsi="Times New Roman"/>
          <w:sz w:val="28"/>
          <w:szCs w:val="28"/>
        </w:rPr>
        <w:t>для муниципальных образований Рязанской области и в зависимости от месторасположения наемных домов социального использования на территории муниципального образования, потребительских свойств, уровня благоустройства, размеров жилых помещений</w:t>
      </w:r>
      <w:r w:rsidR="00BB47A6" w:rsidRPr="00E11567">
        <w:rPr>
          <w:rFonts w:ascii="Times New Roman" w:hAnsi="Times New Roman"/>
          <w:sz w:val="28"/>
          <w:szCs w:val="28"/>
        </w:rPr>
        <w:t xml:space="preserve"> (руб</w:t>
      </w:r>
      <w:r w:rsidR="00F03EEE">
        <w:rPr>
          <w:rFonts w:ascii="Times New Roman" w:hAnsi="Times New Roman"/>
          <w:sz w:val="28"/>
          <w:szCs w:val="28"/>
        </w:rPr>
        <w:t>.</w:t>
      </w:r>
      <w:r w:rsidR="00685F8F" w:rsidRPr="00E11567">
        <w:rPr>
          <w:rFonts w:ascii="Times New Roman" w:hAnsi="Times New Roman"/>
          <w:sz w:val="28"/>
          <w:szCs w:val="28"/>
        </w:rPr>
        <w:t>/кв.</w:t>
      </w:r>
      <w:r w:rsidR="003C48A7" w:rsidRPr="00E11567">
        <w:rPr>
          <w:rFonts w:ascii="Times New Roman" w:hAnsi="Times New Roman"/>
          <w:sz w:val="28"/>
          <w:szCs w:val="28"/>
        </w:rPr>
        <w:t xml:space="preserve"> </w:t>
      </w:r>
      <w:r w:rsidR="00685F8F" w:rsidRPr="00E11567">
        <w:rPr>
          <w:rFonts w:ascii="Times New Roman" w:hAnsi="Times New Roman"/>
          <w:sz w:val="28"/>
          <w:szCs w:val="28"/>
        </w:rPr>
        <w:t>м</w:t>
      </w:r>
      <w:r w:rsidR="00BB47A6" w:rsidRPr="00E11567">
        <w:rPr>
          <w:rFonts w:ascii="Times New Roman" w:hAnsi="Times New Roman"/>
          <w:sz w:val="28"/>
          <w:szCs w:val="28"/>
        </w:rPr>
        <w:t xml:space="preserve"> в месяц)</w:t>
      </w:r>
    </w:p>
    <w:p w14:paraId="27CAF665" w14:textId="77777777" w:rsidR="00F6397B" w:rsidRPr="002E1DC8" w:rsidRDefault="00F6397B" w:rsidP="00F8051B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  <w:gridCol w:w="2977"/>
        <w:gridCol w:w="2835"/>
      </w:tblGrid>
      <w:tr w:rsidR="00042A26" w:rsidRPr="00C94D9D" w14:paraId="1F562CDF" w14:textId="77777777" w:rsidTr="00115795">
        <w:trPr>
          <w:trHeight w:val="1800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1DD06B80" w14:textId="77777777" w:rsidR="00042A26" w:rsidRPr="00C94D9D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Потребительские свойства наемного дома социального использования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FB8CB77" w14:textId="77777777" w:rsidR="00042A26" w:rsidRPr="00C94D9D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оснащенные следующими видами коммунальных услуг (холодная вода, горячая вода, электрическая энергия, тепловая энергия, газ, отведение сточных вод)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F627663" w14:textId="77777777" w:rsidR="00042A26" w:rsidRPr="00C94D9D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не оснащенные одним из следующих видов коммунальных услуг (холодная вода, горячая вода, тепловая энергия, газ, отведение сточных вод)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F648BDC" w14:textId="77777777" w:rsidR="00042A26" w:rsidRPr="00C94D9D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аемные дома социального использования, не оснащенные двумя и более из следующих видов коммунальных услуг (холодная вода, горячая вода, тепловая энергия, газ, отведение сточных вод)</w:t>
            </w:r>
          </w:p>
        </w:tc>
      </w:tr>
      <w:tr w:rsidR="00042A26" w:rsidRPr="00C94D9D" w14:paraId="64F6CB5A" w14:textId="77777777" w:rsidTr="002E1DC8">
        <w:trPr>
          <w:trHeight w:val="327"/>
        </w:trPr>
        <w:tc>
          <w:tcPr>
            <w:tcW w:w="15168" w:type="dxa"/>
            <w:gridSpan w:val="4"/>
            <w:shd w:val="clear" w:color="auto" w:fill="auto"/>
            <w:vAlign w:val="center"/>
            <w:hideMark/>
          </w:tcPr>
          <w:p w14:paraId="48043875" w14:textId="77777777" w:rsidR="00042A26" w:rsidRPr="00C94D9D" w:rsidRDefault="00042A26" w:rsidP="002E1DC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городском округе город Рязань</w:t>
            </w:r>
          </w:p>
        </w:tc>
      </w:tr>
      <w:tr w:rsidR="00042A26" w:rsidRPr="00C94D9D" w14:paraId="391C6C3C" w14:textId="77777777" w:rsidTr="00115795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6AE41648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B37B926" w14:textId="77777777" w:rsidR="00042A26" w:rsidRPr="00C94D9D" w:rsidRDefault="00042A26" w:rsidP="00115795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C6BD59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A5AD14D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B330E" w:rsidRPr="00C94D9D" w14:paraId="477F2D53" w14:textId="77777777" w:rsidTr="00115795">
        <w:trPr>
          <w:trHeight w:val="510"/>
        </w:trPr>
        <w:tc>
          <w:tcPr>
            <w:tcW w:w="6237" w:type="dxa"/>
            <w:shd w:val="clear" w:color="auto" w:fill="auto"/>
            <w:vAlign w:val="bottom"/>
            <w:hideMark/>
          </w:tcPr>
          <w:p w14:paraId="12711DE7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894F42C" w14:textId="13D0A1C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431,90</w:t>
            </w:r>
          </w:p>
        </w:tc>
        <w:tc>
          <w:tcPr>
            <w:tcW w:w="2977" w:type="dxa"/>
            <w:shd w:val="clear" w:color="auto" w:fill="auto"/>
            <w:noWrap/>
          </w:tcPr>
          <w:p w14:paraId="2567F9E1" w14:textId="07B6C1A2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404,90</w:t>
            </w:r>
          </w:p>
        </w:tc>
        <w:tc>
          <w:tcPr>
            <w:tcW w:w="2835" w:type="dxa"/>
            <w:shd w:val="clear" w:color="auto" w:fill="auto"/>
            <w:noWrap/>
          </w:tcPr>
          <w:p w14:paraId="20E9E191" w14:textId="703F906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377,91</w:t>
            </w:r>
          </w:p>
        </w:tc>
      </w:tr>
      <w:tr w:rsidR="001B330E" w:rsidRPr="00C94D9D" w14:paraId="3D6BF42E" w14:textId="77777777" w:rsidTr="00115795">
        <w:trPr>
          <w:trHeight w:val="701"/>
        </w:trPr>
        <w:tc>
          <w:tcPr>
            <w:tcW w:w="6237" w:type="dxa"/>
            <w:shd w:val="clear" w:color="auto" w:fill="auto"/>
            <w:vAlign w:val="bottom"/>
            <w:hideMark/>
          </w:tcPr>
          <w:p w14:paraId="74FAA516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E9C3853" w14:textId="56C7BDA4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377,91</w:t>
            </w:r>
          </w:p>
        </w:tc>
        <w:tc>
          <w:tcPr>
            <w:tcW w:w="2977" w:type="dxa"/>
            <w:shd w:val="clear" w:color="auto" w:fill="auto"/>
            <w:noWrap/>
          </w:tcPr>
          <w:p w14:paraId="5A29A164" w14:textId="241A233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350,92</w:t>
            </w:r>
          </w:p>
        </w:tc>
        <w:tc>
          <w:tcPr>
            <w:tcW w:w="2835" w:type="dxa"/>
            <w:shd w:val="clear" w:color="auto" w:fill="auto"/>
            <w:noWrap/>
          </w:tcPr>
          <w:p w14:paraId="0A215FFC" w14:textId="44E0F52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323,92</w:t>
            </w:r>
          </w:p>
        </w:tc>
      </w:tr>
      <w:tr w:rsidR="001B330E" w:rsidRPr="00C94D9D" w14:paraId="5B20DBBF" w14:textId="77777777" w:rsidTr="00115795">
        <w:trPr>
          <w:trHeight w:val="471"/>
        </w:trPr>
        <w:tc>
          <w:tcPr>
            <w:tcW w:w="6237" w:type="dxa"/>
            <w:shd w:val="clear" w:color="auto" w:fill="auto"/>
            <w:vAlign w:val="bottom"/>
            <w:hideMark/>
          </w:tcPr>
          <w:p w14:paraId="718353F0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638061D" w14:textId="231169A1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323,92</w:t>
            </w:r>
          </w:p>
        </w:tc>
        <w:tc>
          <w:tcPr>
            <w:tcW w:w="2977" w:type="dxa"/>
            <w:shd w:val="clear" w:color="auto" w:fill="auto"/>
            <w:noWrap/>
          </w:tcPr>
          <w:p w14:paraId="3E4F5DFA" w14:textId="2A767D7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296,93</w:t>
            </w:r>
          </w:p>
        </w:tc>
        <w:tc>
          <w:tcPr>
            <w:tcW w:w="2835" w:type="dxa"/>
            <w:shd w:val="clear" w:color="auto" w:fill="auto"/>
            <w:noWrap/>
          </w:tcPr>
          <w:p w14:paraId="05D518B0" w14:textId="4436793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269,94</w:t>
            </w:r>
          </w:p>
        </w:tc>
      </w:tr>
      <w:tr w:rsidR="001B330E" w:rsidRPr="00C94D9D" w14:paraId="233B17BE" w14:textId="77777777" w:rsidTr="00115795">
        <w:trPr>
          <w:trHeight w:val="365"/>
        </w:trPr>
        <w:tc>
          <w:tcPr>
            <w:tcW w:w="6237" w:type="dxa"/>
            <w:shd w:val="clear" w:color="auto" w:fill="auto"/>
            <w:vAlign w:val="bottom"/>
            <w:hideMark/>
          </w:tcPr>
          <w:p w14:paraId="169B16FD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6CDB144" w14:textId="3E714B5E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269,94</w:t>
            </w:r>
          </w:p>
        </w:tc>
        <w:tc>
          <w:tcPr>
            <w:tcW w:w="2977" w:type="dxa"/>
            <w:shd w:val="clear" w:color="auto" w:fill="auto"/>
            <w:noWrap/>
          </w:tcPr>
          <w:p w14:paraId="2C1650E0" w14:textId="14582B1E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242,94</w:t>
            </w:r>
          </w:p>
        </w:tc>
        <w:tc>
          <w:tcPr>
            <w:tcW w:w="2835" w:type="dxa"/>
            <w:shd w:val="clear" w:color="auto" w:fill="auto"/>
            <w:noWrap/>
          </w:tcPr>
          <w:p w14:paraId="6F296CAD" w14:textId="274B78A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35266">
              <w:t>215,95</w:t>
            </w:r>
          </w:p>
        </w:tc>
      </w:tr>
      <w:tr w:rsidR="00042A26" w:rsidRPr="00C94D9D" w14:paraId="4CD622A7" w14:textId="77777777" w:rsidTr="00115795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D0AA745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CBFD457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641D204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622B713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1B330E" w:rsidRPr="00C94D9D" w14:paraId="434127C0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4DFC36D6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FD0853C" w14:textId="5E3B516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418,40</w:t>
            </w:r>
          </w:p>
        </w:tc>
        <w:tc>
          <w:tcPr>
            <w:tcW w:w="2977" w:type="dxa"/>
            <w:shd w:val="clear" w:color="auto" w:fill="auto"/>
            <w:noWrap/>
          </w:tcPr>
          <w:p w14:paraId="5D94324D" w14:textId="0D540DA1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391,41</w:t>
            </w:r>
          </w:p>
        </w:tc>
        <w:tc>
          <w:tcPr>
            <w:tcW w:w="2835" w:type="dxa"/>
            <w:shd w:val="clear" w:color="auto" w:fill="auto"/>
            <w:noWrap/>
          </w:tcPr>
          <w:p w14:paraId="195A9635" w14:textId="2730C942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364,41</w:t>
            </w:r>
          </w:p>
        </w:tc>
      </w:tr>
      <w:tr w:rsidR="001B330E" w:rsidRPr="00C94D9D" w14:paraId="7F07F2DB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59EC8F1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78F9760" w14:textId="0EB7911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364,41</w:t>
            </w:r>
          </w:p>
        </w:tc>
        <w:tc>
          <w:tcPr>
            <w:tcW w:w="2977" w:type="dxa"/>
            <w:shd w:val="clear" w:color="auto" w:fill="auto"/>
            <w:noWrap/>
          </w:tcPr>
          <w:p w14:paraId="4AAEFED6" w14:textId="003BA0F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337,42</w:t>
            </w:r>
          </w:p>
        </w:tc>
        <w:tc>
          <w:tcPr>
            <w:tcW w:w="2835" w:type="dxa"/>
            <w:shd w:val="clear" w:color="auto" w:fill="auto"/>
            <w:noWrap/>
          </w:tcPr>
          <w:p w14:paraId="36734417" w14:textId="0EF4C7B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310,43</w:t>
            </w:r>
          </w:p>
        </w:tc>
      </w:tr>
      <w:tr w:rsidR="001B330E" w:rsidRPr="00C94D9D" w14:paraId="43139FB5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EFCA6DA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D99FD97" w14:textId="78F05B5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310,43</w:t>
            </w:r>
          </w:p>
        </w:tc>
        <w:tc>
          <w:tcPr>
            <w:tcW w:w="2977" w:type="dxa"/>
            <w:shd w:val="clear" w:color="auto" w:fill="auto"/>
            <w:noWrap/>
          </w:tcPr>
          <w:p w14:paraId="47A2888F" w14:textId="275A819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283,43</w:t>
            </w:r>
          </w:p>
        </w:tc>
        <w:tc>
          <w:tcPr>
            <w:tcW w:w="2835" w:type="dxa"/>
            <w:shd w:val="clear" w:color="auto" w:fill="auto"/>
            <w:noWrap/>
          </w:tcPr>
          <w:p w14:paraId="415DB5C8" w14:textId="32B22AFB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256,44</w:t>
            </w:r>
          </w:p>
        </w:tc>
      </w:tr>
      <w:tr w:rsidR="001B330E" w:rsidRPr="00C94D9D" w14:paraId="6F3B5F53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2E2CBBA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1AE8AC5" w14:textId="2750C896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256,44</w:t>
            </w:r>
          </w:p>
        </w:tc>
        <w:tc>
          <w:tcPr>
            <w:tcW w:w="2977" w:type="dxa"/>
            <w:shd w:val="clear" w:color="auto" w:fill="auto"/>
            <w:noWrap/>
          </w:tcPr>
          <w:p w14:paraId="100E6623" w14:textId="6C4BBF47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229,45</w:t>
            </w:r>
          </w:p>
        </w:tc>
        <w:tc>
          <w:tcPr>
            <w:tcW w:w="2835" w:type="dxa"/>
            <w:shd w:val="clear" w:color="auto" w:fill="auto"/>
            <w:noWrap/>
          </w:tcPr>
          <w:p w14:paraId="1370F388" w14:textId="669197B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3F8E">
              <w:t>202,45</w:t>
            </w:r>
          </w:p>
        </w:tc>
      </w:tr>
      <w:tr w:rsidR="00042A26" w:rsidRPr="00C94D9D" w14:paraId="4D1B0057" w14:textId="77777777" w:rsidTr="002E1DC8">
        <w:trPr>
          <w:trHeight w:val="601"/>
        </w:trPr>
        <w:tc>
          <w:tcPr>
            <w:tcW w:w="15168" w:type="dxa"/>
            <w:gridSpan w:val="4"/>
            <w:shd w:val="clear" w:color="auto" w:fill="auto"/>
            <w:vAlign w:val="center"/>
            <w:hideMark/>
          </w:tcPr>
          <w:p w14:paraId="53C4F8D3" w14:textId="6CEA72CB" w:rsidR="00042A26" w:rsidRDefault="00042A26" w:rsidP="002E1DC8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для наемных домов социального использования, расположенных в городском округе город Касимов, </w:t>
            </w:r>
            <w:r w:rsidR="0036194D"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городском округе город Скопин</w:t>
            </w:r>
          </w:p>
          <w:p w14:paraId="468A924A" w14:textId="43FC2706" w:rsidR="00042A26" w:rsidRPr="0036194D" w:rsidRDefault="0036194D" w:rsidP="002E1DC8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0512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 административном центре </w:t>
            </w:r>
            <w:proofErr w:type="spellStart"/>
            <w:r w:rsidRPr="00F0512C">
              <w:rPr>
                <w:rFonts w:ascii="Times New Roman" w:hAnsi="Times New Roman"/>
                <w:b/>
                <w:bCs/>
                <w:sz w:val="22"/>
                <w:szCs w:val="22"/>
              </w:rPr>
              <w:t>Сасовского</w:t>
            </w:r>
            <w:proofErr w:type="spellEnd"/>
            <w:r w:rsidRPr="00F0512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муниципального округа (г. Сасово)</w:t>
            </w:r>
          </w:p>
        </w:tc>
      </w:tr>
      <w:tr w:rsidR="00042A26" w:rsidRPr="00C94D9D" w14:paraId="28298842" w14:textId="77777777" w:rsidTr="00115795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FE8F32F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6C602ED" w14:textId="77777777" w:rsidR="00042A26" w:rsidRPr="00C94D9D" w:rsidRDefault="00042A26" w:rsidP="00115795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56B286C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AFA8768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B330E" w:rsidRPr="00C94D9D" w14:paraId="3838866B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C5D1FF8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BA05EAF" w14:textId="0B80CF5D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418,40</w:t>
            </w:r>
          </w:p>
        </w:tc>
        <w:tc>
          <w:tcPr>
            <w:tcW w:w="2977" w:type="dxa"/>
            <w:shd w:val="clear" w:color="auto" w:fill="auto"/>
            <w:noWrap/>
          </w:tcPr>
          <w:p w14:paraId="525D4780" w14:textId="7CB479E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391,41</w:t>
            </w:r>
          </w:p>
        </w:tc>
        <w:tc>
          <w:tcPr>
            <w:tcW w:w="2835" w:type="dxa"/>
            <w:shd w:val="clear" w:color="auto" w:fill="auto"/>
            <w:noWrap/>
          </w:tcPr>
          <w:p w14:paraId="5F8CD0F1" w14:textId="2AD7754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364,41</w:t>
            </w:r>
          </w:p>
        </w:tc>
      </w:tr>
      <w:tr w:rsidR="001B330E" w:rsidRPr="00C94D9D" w14:paraId="29E556CD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B897AAE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4344DD0" w14:textId="638FBFB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364,41</w:t>
            </w:r>
          </w:p>
        </w:tc>
        <w:tc>
          <w:tcPr>
            <w:tcW w:w="2977" w:type="dxa"/>
            <w:shd w:val="clear" w:color="auto" w:fill="auto"/>
            <w:noWrap/>
          </w:tcPr>
          <w:p w14:paraId="3599EDEB" w14:textId="477BCA3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337,42</w:t>
            </w:r>
          </w:p>
        </w:tc>
        <w:tc>
          <w:tcPr>
            <w:tcW w:w="2835" w:type="dxa"/>
            <w:shd w:val="clear" w:color="auto" w:fill="auto"/>
            <w:noWrap/>
          </w:tcPr>
          <w:p w14:paraId="6D49238A" w14:textId="3885917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310,43</w:t>
            </w:r>
          </w:p>
        </w:tc>
      </w:tr>
      <w:tr w:rsidR="001B330E" w:rsidRPr="00C94D9D" w14:paraId="7CBC1123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E3FBF14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E923C7B" w14:textId="14B2206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310,43</w:t>
            </w:r>
          </w:p>
        </w:tc>
        <w:tc>
          <w:tcPr>
            <w:tcW w:w="2977" w:type="dxa"/>
            <w:shd w:val="clear" w:color="auto" w:fill="auto"/>
            <w:noWrap/>
          </w:tcPr>
          <w:p w14:paraId="5B2708D5" w14:textId="2FA43B0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283,43</w:t>
            </w:r>
          </w:p>
        </w:tc>
        <w:tc>
          <w:tcPr>
            <w:tcW w:w="2835" w:type="dxa"/>
            <w:shd w:val="clear" w:color="auto" w:fill="auto"/>
            <w:noWrap/>
          </w:tcPr>
          <w:p w14:paraId="038ABE88" w14:textId="45E5B5B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256,44</w:t>
            </w:r>
          </w:p>
        </w:tc>
      </w:tr>
      <w:tr w:rsidR="001B330E" w:rsidRPr="00C94D9D" w14:paraId="5EECD664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5EA7296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E3ABC89" w14:textId="7DCE8DBD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256,44</w:t>
            </w:r>
          </w:p>
        </w:tc>
        <w:tc>
          <w:tcPr>
            <w:tcW w:w="2977" w:type="dxa"/>
            <w:shd w:val="clear" w:color="auto" w:fill="auto"/>
            <w:noWrap/>
          </w:tcPr>
          <w:p w14:paraId="4E5F97A7" w14:textId="15575B61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229,45</w:t>
            </w:r>
          </w:p>
        </w:tc>
        <w:tc>
          <w:tcPr>
            <w:tcW w:w="2835" w:type="dxa"/>
            <w:shd w:val="clear" w:color="auto" w:fill="auto"/>
            <w:noWrap/>
          </w:tcPr>
          <w:p w14:paraId="4449D13C" w14:textId="22D48780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74D8F">
              <w:t>202,45</w:t>
            </w:r>
          </w:p>
        </w:tc>
      </w:tr>
      <w:tr w:rsidR="00042A26" w:rsidRPr="00C94D9D" w14:paraId="2F6BA4BC" w14:textId="77777777" w:rsidTr="00115795">
        <w:trPr>
          <w:trHeight w:val="156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3EE9B43D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6B44FF1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E6BAAD6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385CF3A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1B330E" w:rsidRPr="00C94D9D" w14:paraId="1AB81126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4F9B90C5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E0DB28E" w14:textId="4A92029E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404,90</w:t>
            </w:r>
          </w:p>
        </w:tc>
        <w:tc>
          <w:tcPr>
            <w:tcW w:w="2977" w:type="dxa"/>
            <w:shd w:val="clear" w:color="auto" w:fill="auto"/>
            <w:noWrap/>
          </w:tcPr>
          <w:p w14:paraId="0E87B506" w14:textId="385D6006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377,91</w:t>
            </w:r>
          </w:p>
        </w:tc>
        <w:tc>
          <w:tcPr>
            <w:tcW w:w="2835" w:type="dxa"/>
            <w:shd w:val="clear" w:color="auto" w:fill="auto"/>
            <w:noWrap/>
          </w:tcPr>
          <w:p w14:paraId="07386CF1" w14:textId="4A6C351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350,92</w:t>
            </w:r>
          </w:p>
        </w:tc>
      </w:tr>
      <w:tr w:rsidR="001B330E" w:rsidRPr="00C94D9D" w14:paraId="730B887D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276B01B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E4EB25B" w14:textId="55177E0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350,92</w:t>
            </w:r>
          </w:p>
        </w:tc>
        <w:tc>
          <w:tcPr>
            <w:tcW w:w="2977" w:type="dxa"/>
            <w:shd w:val="clear" w:color="auto" w:fill="auto"/>
            <w:noWrap/>
          </w:tcPr>
          <w:p w14:paraId="6C1D2FE3" w14:textId="1E6F7441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323,92</w:t>
            </w:r>
          </w:p>
        </w:tc>
        <w:tc>
          <w:tcPr>
            <w:tcW w:w="2835" w:type="dxa"/>
            <w:shd w:val="clear" w:color="auto" w:fill="auto"/>
            <w:noWrap/>
          </w:tcPr>
          <w:p w14:paraId="36C307B5" w14:textId="05D4FA7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296,93</w:t>
            </w:r>
          </w:p>
        </w:tc>
      </w:tr>
      <w:tr w:rsidR="001B330E" w:rsidRPr="00C94D9D" w14:paraId="47194D01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C80062B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67962AE" w14:textId="6269900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296,93</w:t>
            </w:r>
          </w:p>
        </w:tc>
        <w:tc>
          <w:tcPr>
            <w:tcW w:w="2977" w:type="dxa"/>
            <w:shd w:val="clear" w:color="auto" w:fill="auto"/>
            <w:noWrap/>
          </w:tcPr>
          <w:p w14:paraId="29CB9CDB" w14:textId="1C5FB14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269,94</w:t>
            </w:r>
          </w:p>
        </w:tc>
        <w:tc>
          <w:tcPr>
            <w:tcW w:w="2835" w:type="dxa"/>
            <w:shd w:val="clear" w:color="auto" w:fill="auto"/>
            <w:noWrap/>
          </w:tcPr>
          <w:p w14:paraId="034D49EA" w14:textId="5A553AF6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242,94</w:t>
            </w:r>
          </w:p>
        </w:tc>
      </w:tr>
      <w:tr w:rsidR="001B330E" w:rsidRPr="00C94D9D" w14:paraId="6F4E83BA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0AC05A5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2615319" w14:textId="7B13930B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242,94</w:t>
            </w:r>
          </w:p>
        </w:tc>
        <w:tc>
          <w:tcPr>
            <w:tcW w:w="2977" w:type="dxa"/>
            <w:shd w:val="clear" w:color="auto" w:fill="auto"/>
            <w:noWrap/>
          </w:tcPr>
          <w:p w14:paraId="7ABDBCD9" w14:textId="603DA04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215,95</w:t>
            </w:r>
          </w:p>
        </w:tc>
        <w:tc>
          <w:tcPr>
            <w:tcW w:w="2835" w:type="dxa"/>
            <w:shd w:val="clear" w:color="auto" w:fill="auto"/>
            <w:noWrap/>
          </w:tcPr>
          <w:p w14:paraId="5C02B7B5" w14:textId="57521702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34B3">
              <w:t>188,96</w:t>
            </w:r>
          </w:p>
        </w:tc>
      </w:tr>
      <w:tr w:rsidR="00042A26" w:rsidRPr="00C94D9D" w14:paraId="1F79DE22" w14:textId="77777777" w:rsidTr="002E1DC8">
        <w:trPr>
          <w:trHeight w:val="599"/>
        </w:trPr>
        <w:tc>
          <w:tcPr>
            <w:tcW w:w="15168" w:type="dxa"/>
            <w:gridSpan w:val="4"/>
            <w:shd w:val="clear" w:color="auto" w:fill="auto"/>
            <w:vAlign w:val="center"/>
          </w:tcPr>
          <w:p w14:paraId="1E99763D" w14:textId="77777777" w:rsidR="00042A26" w:rsidRPr="006C5498" w:rsidRDefault="00042A26" w:rsidP="002E1DC8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C54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городского поселения</w:t>
            </w:r>
          </w:p>
          <w:p w14:paraId="322062C5" w14:textId="5D4CB93C" w:rsidR="0036194D" w:rsidRPr="0036194D" w:rsidRDefault="0036194D" w:rsidP="002E1DC8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C54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и </w:t>
            </w:r>
            <w:r w:rsidRPr="006C5498">
              <w:rPr>
                <w:rFonts w:ascii="Times New Roman" w:hAnsi="Times New Roman"/>
                <w:b/>
                <w:bCs/>
                <w:sz w:val="22"/>
                <w:szCs w:val="22"/>
              </w:rPr>
              <w:t>административном центре муниципального округа (</w:t>
            </w:r>
            <w:r w:rsidR="00BD4B98" w:rsidRPr="006C549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 исключением </w:t>
            </w:r>
            <w:r w:rsidR="005C0791" w:rsidRPr="006C5498">
              <w:rPr>
                <w:rFonts w:ascii="Times New Roman" w:hAnsi="Times New Roman"/>
                <w:b/>
                <w:bCs/>
                <w:sz w:val="22"/>
                <w:szCs w:val="22"/>
              </w:rPr>
              <w:t>г. Сасово</w:t>
            </w:r>
            <w:r w:rsidRPr="006C5498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042A26" w:rsidRPr="00C94D9D" w14:paraId="0FB9186B" w14:textId="77777777" w:rsidTr="00115795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14B8B88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A349754" w14:textId="77777777" w:rsidR="00042A26" w:rsidRPr="00C94D9D" w:rsidRDefault="00042A26" w:rsidP="00115795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E9E50D2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A8F8A4B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B330E" w:rsidRPr="00C94D9D" w14:paraId="068C032B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4AEA8B0D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2E544D2" w14:textId="29198EC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391,41</w:t>
            </w:r>
          </w:p>
        </w:tc>
        <w:tc>
          <w:tcPr>
            <w:tcW w:w="2977" w:type="dxa"/>
            <w:shd w:val="clear" w:color="auto" w:fill="auto"/>
            <w:noWrap/>
          </w:tcPr>
          <w:p w14:paraId="508DF09F" w14:textId="7FEAE284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364,41</w:t>
            </w:r>
          </w:p>
        </w:tc>
        <w:tc>
          <w:tcPr>
            <w:tcW w:w="2835" w:type="dxa"/>
            <w:shd w:val="clear" w:color="auto" w:fill="auto"/>
            <w:noWrap/>
          </w:tcPr>
          <w:p w14:paraId="7054F6C6" w14:textId="4994EE6B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337,42</w:t>
            </w:r>
          </w:p>
        </w:tc>
      </w:tr>
      <w:tr w:rsidR="001B330E" w:rsidRPr="00C94D9D" w14:paraId="09A9AEED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44623833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0712E37C" w14:textId="079829A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337,42</w:t>
            </w:r>
          </w:p>
        </w:tc>
        <w:tc>
          <w:tcPr>
            <w:tcW w:w="2977" w:type="dxa"/>
            <w:shd w:val="clear" w:color="auto" w:fill="auto"/>
            <w:noWrap/>
          </w:tcPr>
          <w:p w14:paraId="7AADAF2F" w14:textId="7D977E9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310,43</w:t>
            </w:r>
          </w:p>
        </w:tc>
        <w:tc>
          <w:tcPr>
            <w:tcW w:w="2835" w:type="dxa"/>
            <w:shd w:val="clear" w:color="auto" w:fill="auto"/>
            <w:noWrap/>
          </w:tcPr>
          <w:p w14:paraId="7426A58B" w14:textId="4252784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283,43</w:t>
            </w:r>
          </w:p>
        </w:tc>
      </w:tr>
      <w:tr w:rsidR="001B330E" w:rsidRPr="00C94D9D" w14:paraId="5C92D388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4DA85D17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F080E86" w14:textId="75C5EF9A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283,43</w:t>
            </w:r>
          </w:p>
        </w:tc>
        <w:tc>
          <w:tcPr>
            <w:tcW w:w="2977" w:type="dxa"/>
            <w:shd w:val="clear" w:color="auto" w:fill="auto"/>
            <w:noWrap/>
          </w:tcPr>
          <w:p w14:paraId="03221C5A" w14:textId="3D12ADC7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256,44</w:t>
            </w:r>
          </w:p>
        </w:tc>
        <w:tc>
          <w:tcPr>
            <w:tcW w:w="2835" w:type="dxa"/>
            <w:shd w:val="clear" w:color="auto" w:fill="auto"/>
            <w:noWrap/>
          </w:tcPr>
          <w:p w14:paraId="4EA64ADD" w14:textId="1CC2BA74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229,45</w:t>
            </w:r>
          </w:p>
        </w:tc>
      </w:tr>
      <w:tr w:rsidR="001B330E" w:rsidRPr="00C94D9D" w14:paraId="5AFAAB25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07C9F1AF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94981EA" w14:textId="0AED43F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229,45</w:t>
            </w:r>
          </w:p>
        </w:tc>
        <w:tc>
          <w:tcPr>
            <w:tcW w:w="2977" w:type="dxa"/>
            <w:shd w:val="clear" w:color="auto" w:fill="auto"/>
            <w:noWrap/>
          </w:tcPr>
          <w:p w14:paraId="4409E8D1" w14:textId="46B68B16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202,45</w:t>
            </w:r>
          </w:p>
        </w:tc>
        <w:tc>
          <w:tcPr>
            <w:tcW w:w="2835" w:type="dxa"/>
            <w:shd w:val="clear" w:color="auto" w:fill="auto"/>
            <w:noWrap/>
          </w:tcPr>
          <w:p w14:paraId="4B35689A" w14:textId="55B0C31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F616D">
              <w:t>175,46</w:t>
            </w:r>
          </w:p>
        </w:tc>
      </w:tr>
      <w:tr w:rsidR="00042A26" w:rsidRPr="00C94D9D" w14:paraId="23DABF60" w14:textId="77777777" w:rsidTr="00115795">
        <w:trPr>
          <w:trHeight w:val="134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D84840E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CAF037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76E53BB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E8F2067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1B330E" w:rsidRPr="00C94D9D" w14:paraId="07E24669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9EC82F2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16832D1" w14:textId="6701017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377,91</w:t>
            </w:r>
          </w:p>
        </w:tc>
        <w:tc>
          <w:tcPr>
            <w:tcW w:w="2977" w:type="dxa"/>
            <w:shd w:val="clear" w:color="auto" w:fill="auto"/>
            <w:noWrap/>
          </w:tcPr>
          <w:p w14:paraId="3572388B" w14:textId="6C438F9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350,92</w:t>
            </w:r>
          </w:p>
        </w:tc>
        <w:tc>
          <w:tcPr>
            <w:tcW w:w="2835" w:type="dxa"/>
            <w:shd w:val="clear" w:color="auto" w:fill="auto"/>
            <w:noWrap/>
          </w:tcPr>
          <w:p w14:paraId="79F0044F" w14:textId="00E1CAB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323,92</w:t>
            </w:r>
          </w:p>
        </w:tc>
      </w:tr>
      <w:tr w:rsidR="001B330E" w:rsidRPr="00C94D9D" w14:paraId="778819D7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0EB3D96D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4A8F5AE" w14:textId="135BD4D6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323,92</w:t>
            </w:r>
          </w:p>
        </w:tc>
        <w:tc>
          <w:tcPr>
            <w:tcW w:w="2977" w:type="dxa"/>
            <w:shd w:val="clear" w:color="auto" w:fill="auto"/>
            <w:noWrap/>
          </w:tcPr>
          <w:p w14:paraId="00E5C7D7" w14:textId="4A11BC91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296,93</w:t>
            </w:r>
          </w:p>
        </w:tc>
        <w:tc>
          <w:tcPr>
            <w:tcW w:w="2835" w:type="dxa"/>
            <w:shd w:val="clear" w:color="auto" w:fill="auto"/>
            <w:noWrap/>
          </w:tcPr>
          <w:p w14:paraId="0A303C5B" w14:textId="1DF9274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269,94</w:t>
            </w:r>
          </w:p>
        </w:tc>
      </w:tr>
      <w:tr w:rsidR="001B330E" w:rsidRPr="00C94D9D" w14:paraId="2E9F83EF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B544DF2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C3F1050" w14:textId="6A203AF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269,94</w:t>
            </w:r>
          </w:p>
        </w:tc>
        <w:tc>
          <w:tcPr>
            <w:tcW w:w="2977" w:type="dxa"/>
            <w:shd w:val="clear" w:color="auto" w:fill="auto"/>
            <w:noWrap/>
          </w:tcPr>
          <w:p w14:paraId="0A6186E9" w14:textId="505CDBE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242,94</w:t>
            </w:r>
          </w:p>
        </w:tc>
        <w:tc>
          <w:tcPr>
            <w:tcW w:w="2835" w:type="dxa"/>
            <w:shd w:val="clear" w:color="auto" w:fill="auto"/>
            <w:noWrap/>
          </w:tcPr>
          <w:p w14:paraId="5A8154D0" w14:textId="30143F51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215,95</w:t>
            </w:r>
          </w:p>
        </w:tc>
      </w:tr>
      <w:tr w:rsidR="001B330E" w:rsidRPr="00C94D9D" w14:paraId="15CEB931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8952F88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E4D47BA" w14:textId="5980C0A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215,95</w:t>
            </w:r>
          </w:p>
        </w:tc>
        <w:tc>
          <w:tcPr>
            <w:tcW w:w="2977" w:type="dxa"/>
            <w:shd w:val="clear" w:color="auto" w:fill="auto"/>
            <w:noWrap/>
          </w:tcPr>
          <w:p w14:paraId="05C583D0" w14:textId="14B26D7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188,96</w:t>
            </w:r>
          </w:p>
        </w:tc>
        <w:tc>
          <w:tcPr>
            <w:tcW w:w="2835" w:type="dxa"/>
            <w:shd w:val="clear" w:color="auto" w:fill="auto"/>
            <w:noWrap/>
          </w:tcPr>
          <w:p w14:paraId="055E82DB" w14:textId="68655BD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1DE5">
              <w:t>161,96</w:t>
            </w:r>
          </w:p>
        </w:tc>
      </w:tr>
      <w:tr w:rsidR="00042A26" w:rsidRPr="00C94D9D" w14:paraId="3374EC78" w14:textId="77777777" w:rsidTr="002E1DC8">
        <w:trPr>
          <w:trHeight w:val="185"/>
        </w:trPr>
        <w:tc>
          <w:tcPr>
            <w:tcW w:w="15168" w:type="dxa"/>
            <w:gridSpan w:val="4"/>
            <w:shd w:val="clear" w:color="auto" w:fill="auto"/>
            <w:vAlign w:val="center"/>
            <w:hideMark/>
          </w:tcPr>
          <w:p w14:paraId="36A35808" w14:textId="5485DE7E" w:rsidR="0036194D" w:rsidRPr="00C94D9D" w:rsidRDefault="00042A26" w:rsidP="002E1DC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сельского поселения</w:t>
            </w:r>
          </w:p>
        </w:tc>
      </w:tr>
      <w:tr w:rsidR="00042A26" w:rsidRPr="00C94D9D" w14:paraId="0792F039" w14:textId="77777777" w:rsidTr="00115795">
        <w:trPr>
          <w:trHeight w:val="204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7A08EF6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5994543" w14:textId="77777777" w:rsidR="00042A26" w:rsidRPr="00C94D9D" w:rsidRDefault="00042A26" w:rsidP="00115795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0309A2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3957414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B330E" w:rsidRPr="00C94D9D" w14:paraId="10F5272C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B165CBA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3F010E2" w14:textId="7AC44B2B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377,91</w:t>
            </w:r>
          </w:p>
        </w:tc>
        <w:tc>
          <w:tcPr>
            <w:tcW w:w="2977" w:type="dxa"/>
            <w:shd w:val="clear" w:color="auto" w:fill="auto"/>
            <w:noWrap/>
          </w:tcPr>
          <w:p w14:paraId="7BC46240" w14:textId="151C477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350,92</w:t>
            </w:r>
          </w:p>
        </w:tc>
        <w:tc>
          <w:tcPr>
            <w:tcW w:w="2835" w:type="dxa"/>
            <w:shd w:val="clear" w:color="auto" w:fill="auto"/>
            <w:noWrap/>
          </w:tcPr>
          <w:p w14:paraId="37FA1B46" w14:textId="62125460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323,92</w:t>
            </w:r>
          </w:p>
        </w:tc>
      </w:tr>
      <w:tr w:rsidR="001B330E" w:rsidRPr="00C94D9D" w14:paraId="051C31C4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7EC7530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55880BD" w14:textId="357965D7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323,92</w:t>
            </w:r>
          </w:p>
        </w:tc>
        <w:tc>
          <w:tcPr>
            <w:tcW w:w="2977" w:type="dxa"/>
            <w:shd w:val="clear" w:color="auto" w:fill="auto"/>
            <w:noWrap/>
          </w:tcPr>
          <w:p w14:paraId="1F4FA562" w14:textId="20C6DD4C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296,93</w:t>
            </w:r>
          </w:p>
        </w:tc>
        <w:tc>
          <w:tcPr>
            <w:tcW w:w="2835" w:type="dxa"/>
            <w:shd w:val="clear" w:color="auto" w:fill="auto"/>
            <w:noWrap/>
          </w:tcPr>
          <w:p w14:paraId="4D886875" w14:textId="78AEE4D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269,94</w:t>
            </w:r>
          </w:p>
        </w:tc>
      </w:tr>
      <w:tr w:rsidR="001B330E" w:rsidRPr="00C94D9D" w14:paraId="66E3A835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5ADD6D7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917B725" w14:textId="1D52730A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269,94</w:t>
            </w:r>
          </w:p>
        </w:tc>
        <w:tc>
          <w:tcPr>
            <w:tcW w:w="2977" w:type="dxa"/>
            <w:shd w:val="clear" w:color="auto" w:fill="auto"/>
            <w:noWrap/>
          </w:tcPr>
          <w:p w14:paraId="3DD9D365" w14:textId="3D85A94D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242,94</w:t>
            </w:r>
          </w:p>
        </w:tc>
        <w:tc>
          <w:tcPr>
            <w:tcW w:w="2835" w:type="dxa"/>
            <w:shd w:val="clear" w:color="auto" w:fill="auto"/>
            <w:noWrap/>
          </w:tcPr>
          <w:p w14:paraId="688F9212" w14:textId="21F841B0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215,95</w:t>
            </w:r>
          </w:p>
        </w:tc>
      </w:tr>
      <w:tr w:rsidR="001B330E" w:rsidRPr="00C94D9D" w14:paraId="667D9C89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46B8FA21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160AE03" w14:textId="3B9ABB0E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215,95</w:t>
            </w:r>
          </w:p>
        </w:tc>
        <w:tc>
          <w:tcPr>
            <w:tcW w:w="2977" w:type="dxa"/>
            <w:shd w:val="clear" w:color="auto" w:fill="auto"/>
            <w:noWrap/>
          </w:tcPr>
          <w:p w14:paraId="350083C1" w14:textId="34191E27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188,96</w:t>
            </w:r>
          </w:p>
        </w:tc>
        <w:tc>
          <w:tcPr>
            <w:tcW w:w="2835" w:type="dxa"/>
            <w:shd w:val="clear" w:color="auto" w:fill="auto"/>
            <w:noWrap/>
          </w:tcPr>
          <w:p w14:paraId="6FCB54B5" w14:textId="08EC3B64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09C4">
              <w:t>161,96</w:t>
            </w:r>
          </w:p>
        </w:tc>
      </w:tr>
      <w:tr w:rsidR="00042A26" w:rsidRPr="00C94D9D" w14:paraId="069B9EDE" w14:textId="77777777" w:rsidTr="00115795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7BEB2C7A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8163611" w14:textId="77777777" w:rsidR="00042A26" w:rsidRPr="002E1DC8" w:rsidRDefault="00042A26" w:rsidP="00115795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24D376" w14:textId="77777777" w:rsidR="00042A26" w:rsidRPr="002E1DC8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AD132EE" w14:textId="77777777" w:rsidR="00042A26" w:rsidRPr="002E1DC8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1B330E" w:rsidRPr="00C94D9D" w14:paraId="12890791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B2A6C4A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45890ADB" w14:textId="64B1812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364,41</w:t>
            </w:r>
          </w:p>
        </w:tc>
        <w:tc>
          <w:tcPr>
            <w:tcW w:w="2977" w:type="dxa"/>
            <w:shd w:val="clear" w:color="auto" w:fill="auto"/>
            <w:noWrap/>
          </w:tcPr>
          <w:p w14:paraId="35724156" w14:textId="072BACA6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337,42</w:t>
            </w:r>
          </w:p>
        </w:tc>
        <w:tc>
          <w:tcPr>
            <w:tcW w:w="2835" w:type="dxa"/>
            <w:shd w:val="clear" w:color="auto" w:fill="auto"/>
            <w:noWrap/>
          </w:tcPr>
          <w:p w14:paraId="7B41488B" w14:textId="40FD0567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310,43</w:t>
            </w:r>
          </w:p>
        </w:tc>
      </w:tr>
      <w:tr w:rsidR="001B330E" w:rsidRPr="00C94D9D" w14:paraId="56574027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DF3FDF3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04621691" w14:textId="3636C00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310,43</w:t>
            </w:r>
          </w:p>
        </w:tc>
        <w:tc>
          <w:tcPr>
            <w:tcW w:w="2977" w:type="dxa"/>
            <w:shd w:val="clear" w:color="auto" w:fill="auto"/>
            <w:noWrap/>
          </w:tcPr>
          <w:p w14:paraId="4208707F" w14:textId="2E86CADB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283,43</w:t>
            </w:r>
          </w:p>
        </w:tc>
        <w:tc>
          <w:tcPr>
            <w:tcW w:w="2835" w:type="dxa"/>
            <w:shd w:val="clear" w:color="auto" w:fill="auto"/>
            <w:noWrap/>
          </w:tcPr>
          <w:p w14:paraId="58D09E56" w14:textId="7E8E0774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256,44</w:t>
            </w:r>
          </w:p>
        </w:tc>
      </w:tr>
      <w:tr w:rsidR="001B330E" w:rsidRPr="00C94D9D" w14:paraId="2054AD0A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C44FC1F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2D8916F1" w14:textId="691EDD8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256,44</w:t>
            </w:r>
          </w:p>
        </w:tc>
        <w:tc>
          <w:tcPr>
            <w:tcW w:w="2977" w:type="dxa"/>
            <w:shd w:val="clear" w:color="auto" w:fill="auto"/>
            <w:noWrap/>
          </w:tcPr>
          <w:p w14:paraId="7F41E1C1" w14:textId="459E23C0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229,45</w:t>
            </w:r>
          </w:p>
        </w:tc>
        <w:tc>
          <w:tcPr>
            <w:tcW w:w="2835" w:type="dxa"/>
            <w:shd w:val="clear" w:color="auto" w:fill="auto"/>
            <w:noWrap/>
          </w:tcPr>
          <w:p w14:paraId="1D7EB0E3" w14:textId="2AEB66E7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202,45</w:t>
            </w:r>
          </w:p>
        </w:tc>
      </w:tr>
      <w:tr w:rsidR="001B330E" w:rsidRPr="00C94D9D" w14:paraId="774E9AA5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6B7F116D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04CC76AA" w14:textId="1BBDB17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202,45</w:t>
            </w:r>
          </w:p>
        </w:tc>
        <w:tc>
          <w:tcPr>
            <w:tcW w:w="2977" w:type="dxa"/>
            <w:shd w:val="clear" w:color="auto" w:fill="auto"/>
            <w:noWrap/>
          </w:tcPr>
          <w:p w14:paraId="32F1192C" w14:textId="6E7FCBFB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175,46</w:t>
            </w:r>
          </w:p>
        </w:tc>
        <w:tc>
          <w:tcPr>
            <w:tcW w:w="2835" w:type="dxa"/>
            <w:shd w:val="clear" w:color="auto" w:fill="auto"/>
            <w:noWrap/>
          </w:tcPr>
          <w:p w14:paraId="665F7669" w14:textId="0E7E051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45400">
              <w:t>148,47</w:t>
            </w:r>
          </w:p>
        </w:tc>
      </w:tr>
      <w:tr w:rsidR="00042A26" w:rsidRPr="00C94D9D" w14:paraId="29001978" w14:textId="77777777" w:rsidTr="002E1DC8">
        <w:trPr>
          <w:trHeight w:val="149"/>
        </w:trPr>
        <w:tc>
          <w:tcPr>
            <w:tcW w:w="15168" w:type="dxa"/>
            <w:gridSpan w:val="4"/>
            <w:shd w:val="clear" w:color="auto" w:fill="auto"/>
            <w:vAlign w:val="center"/>
            <w:hideMark/>
          </w:tcPr>
          <w:p w14:paraId="1D8F997D" w14:textId="77777777" w:rsidR="00042A26" w:rsidRPr="00C94D9D" w:rsidRDefault="00042A26" w:rsidP="002E1DC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иных населенных пунктах</w:t>
            </w:r>
          </w:p>
        </w:tc>
      </w:tr>
      <w:tr w:rsidR="00042A26" w:rsidRPr="00C94D9D" w14:paraId="0F8F8737" w14:textId="77777777" w:rsidTr="00115795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3DDC7E5" w14:textId="77777777" w:rsidR="00042A26" w:rsidRPr="007B6E70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B6E70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E4A519D" w14:textId="77777777" w:rsidR="00042A26" w:rsidRPr="00C94D9D" w:rsidRDefault="00042A26" w:rsidP="00115795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429E16E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5BA1A4B" w14:textId="77777777" w:rsidR="00042A26" w:rsidRPr="00C94D9D" w:rsidRDefault="00042A26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B330E" w:rsidRPr="00C94D9D" w14:paraId="5EE45DA8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04305E7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764615E1" w14:textId="07168F80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364,41</w:t>
            </w:r>
          </w:p>
        </w:tc>
        <w:tc>
          <w:tcPr>
            <w:tcW w:w="2977" w:type="dxa"/>
            <w:shd w:val="clear" w:color="auto" w:fill="auto"/>
            <w:noWrap/>
          </w:tcPr>
          <w:p w14:paraId="79C243F5" w14:textId="190EFCA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337,42</w:t>
            </w:r>
          </w:p>
        </w:tc>
        <w:tc>
          <w:tcPr>
            <w:tcW w:w="2835" w:type="dxa"/>
            <w:shd w:val="clear" w:color="auto" w:fill="auto"/>
            <w:noWrap/>
          </w:tcPr>
          <w:p w14:paraId="2CB60B83" w14:textId="60168B2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310,43</w:t>
            </w:r>
          </w:p>
        </w:tc>
      </w:tr>
      <w:tr w:rsidR="001B330E" w:rsidRPr="00C94D9D" w14:paraId="7A7022A8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79E9D14A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1A0F0D3B" w14:textId="6C37ED0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310,43</w:t>
            </w:r>
          </w:p>
        </w:tc>
        <w:tc>
          <w:tcPr>
            <w:tcW w:w="2977" w:type="dxa"/>
            <w:shd w:val="clear" w:color="auto" w:fill="auto"/>
            <w:noWrap/>
          </w:tcPr>
          <w:p w14:paraId="4E7B41F6" w14:textId="02C6ACC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283,43</w:t>
            </w:r>
          </w:p>
        </w:tc>
        <w:tc>
          <w:tcPr>
            <w:tcW w:w="2835" w:type="dxa"/>
            <w:shd w:val="clear" w:color="auto" w:fill="auto"/>
            <w:noWrap/>
          </w:tcPr>
          <w:p w14:paraId="699E56AD" w14:textId="2471981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256,44</w:t>
            </w:r>
          </w:p>
        </w:tc>
      </w:tr>
      <w:tr w:rsidR="001B330E" w:rsidRPr="00C94D9D" w14:paraId="0082B6EE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AEE71E1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8939F79" w14:textId="68F6916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256,44</w:t>
            </w:r>
          </w:p>
        </w:tc>
        <w:tc>
          <w:tcPr>
            <w:tcW w:w="2977" w:type="dxa"/>
            <w:shd w:val="clear" w:color="auto" w:fill="auto"/>
            <w:noWrap/>
          </w:tcPr>
          <w:p w14:paraId="0259E3E4" w14:textId="5A004E0A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229,45</w:t>
            </w:r>
          </w:p>
        </w:tc>
        <w:tc>
          <w:tcPr>
            <w:tcW w:w="2835" w:type="dxa"/>
            <w:shd w:val="clear" w:color="auto" w:fill="auto"/>
            <w:noWrap/>
          </w:tcPr>
          <w:p w14:paraId="4D8849C4" w14:textId="257E50B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202,45</w:t>
            </w:r>
          </w:p>
        </w:tc>
      </w:tr>
      <w:tr w:rsidR="001B330E" w:rsidRPr="00C94D9D" w14:paraId="049679A5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31B080F5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5B500F32" w14:textId="5677C126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202,45</w:t>
            </w:r>
          </w:p>
        </w:tc>
        <w:tc>
          <w:tcPr>
            <w:tcW w:w="2977" w:type="dxa"/>
            <w:shd w:val="clear" w:color="auto" w:fill="auto"/>
            <w:noWrap/>
          </w:tcPr>
          <w:p w14:paraId="2963CE7D" w14:textId="7CD6E152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175,46</w:t>
            </w:r>
          </w:p>
        </w:tc>
        <w:tc>
          <w:tcPr>
            <w:tcW w:w="2835" w:type="dxa"/>
            <w:shd w:val="clear" w:color="auto" w:fill="auto"/>
            <w:noWrap/>
          </w:tcPr>
          <w:p w14:paraId="74F560FB" w14:textId="3874396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B2E2C">
              <w:t>148,47</w:t>
            </w:r>
          </w:p>
        </w:tc>
      </w:tr>
      <w:tr w:rsidR="00042A26" w:rsidRPr="00C94D9D" w14:paraId="5FB76393" w14:textId="77777777" w:rsidTr="00115795">
        <w:trPr>
          <w:trHeight w:val="300"/>
        </w:trPr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1BC5572E" w14:textId="77777777" w:rsidR="00042A26" w:rsidRPr="00672502" w:rsidRDefault="00042A26" w:rsidP="00115795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67250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CAE47F0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50AC649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965C15A" w14:textId="77777777" w:rsidR="00042A26" w:rsidRPr="002E1DC8" w:rsidRDefault="00042A26" w:rsidP="001157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1B330E" w:rsidRPr="00C94D9D" w14:paraId="4612DBEA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973DBFE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0CCB4DBC" w14:textId="285AACF7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350,92</w:t>
            </w:r>
          </w:p>
        </w:tc>
        <w:tc>
          <w:tcPr>
            <w:tcW w:w="2977" w:type="dxa"/>
            <w:shd w:val="clear" w:color="auto" w:fill="auto"/>
            <w:noWrap/>
          </w:tcPr>
          <w:p w14:paraId="6E71CA16" w14:textId="56F04B1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323,92</w:t>
            </w:r>
          </w:p>
        </w:tc>
        <w:tc>
          <w:tcPr>
            <w:tcW w:w="2835" w:type="dxa"/>
            <w:shd w:val="clear" w:color="auto" w:fill="auto"/>
            <w:noWrap/>
          </w:tcPr>
          <w:p w14:paraId="1E628EF4" w14:textId="6210E62E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296,93</w:t>
            </w:r>
          </w:p>
        </w:tc>
      </w:tr>
      <w:tr w:rsidR="001B330E" w:rsidRPr="00C94D9D" w14:paraId="3CF8309C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5C8B7F77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6EA5E1CD" w14:textId="72B14D99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296,93</w:t>
            </w:r>
          </w:p>
        </w:tc>
        <w:tc>
          <w:tcPr>
            <w:tcW w:w="2977" w:type="dxa"/>
            <w:shd w:val="clear" w:color="auto" w:fill="auto"/>
            <w:noWrap/>
          </w:tcPr>
          <w:p w14:paraId="6CD4730D" w14:textId="31F60475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269,94</w:t>
            </w:r>
          </w:p>
        </w:tc>
        <w:tc>
          <w:tcPr>
            <w:tcW w:w="2835" w:type="dxa"/>
            <w:shd w:val="clear" w:color="auto" w:fill="auto"/>
            <w:noWrap/>
          </w:tcPr>
          <w:p w14:paraId="2D4EA40C" w14:textId="4E34667F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242,94</w:t>
            </w:r>
          </w:p>
        </w:tc>
      </w:tr>
      <w:tr w:rsidR="001B330E" w:rsidRPr="00C94D9D" w14:paraId="686FD631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186D98C1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F89F3EA" w14:textId="5FCA9092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242,94</w:t>
            </w:r>
          </w:p>
        </w:tc>
        <w:tc>
          <w:tcPr>
            <w:tcW w:w="2977" w:type="dxa"/>
            <w:shd w:val="clear" w:color="auto" w:fill="auto"/>
            <w:noWrap/>
          </w:tcPr>
          <w:p w14:paraId="2A5F1CA5" w14:textId="53A02A6E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215,95</w:t>
            </w:r>
          </w:p>
        </w:tc>
        <w:tc>
          <w:tcPr>
            <w:tcW w:w="2835" w:type="dxa"/>
            <w:shd w:val="clear" w:color="auto" w:fill="auto"/>
            <w:noWrap/>
          </w:tcPr>
          <w:p w14:paraId="1DDAA81B" w14:textId="10A3FD93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188,96</w:t>
            </w:r>
          </w:p>
        </w:tc>
      </w:tr>
      <w:tr w:rsidR="001B330E" w:rsidRPr="00C94D9D" w14:paraId="674D121E" w14:textId="77777777" w:rsidTr="00115795">
        <w:trPr>
          <w:trHeight w:val="300"/>
        </w:trPr>
        <w:tc>
          <w:tcPr>
            <w:tcW w:w="6237" w:type="dxa"/>
            <w:shd w:val="clear" w:color="auto" w:fill="auto"/>
            <w:vAlign w:val="bottom"/>
            <w:hideMark/>
          </w:tcPr>
          <w:p w14:paraId="25791375" w14:textId="77777777" w:rsidR="001B330E" w:rsidRPr="00C94D9D" w:rsidRDefault="001B330E" w:rsidP="00115795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94D9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shd w:val="clear" w:color="auto" w:fill="auto"/>
            <w:noWrap/>
          </w:tcPr>
          <w:p w14:paraId="30EC3A6F" w14:textId="049F38A8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188,96</w:t>
            </w:r>
          </w:p>
        </w:tc>
        <w:tc>
          <w:tcPr>
            <w:tcW w:w="2977" w:type="dxa"/>
            <w:shd w:val="clear" w:color="auto" w:fill="auto"/>
            <w:noWrap/>
          </w:tcPr>
          <w:p w14:paraId="718A8060" w14:textId="09DD032A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161,96</w:t>
            </w:r>
          </w:p>
        </w:tc>
        <w:tc>
          <w:tcPr>
            <w:tcW w:w="2835" w:type="dxa"/>
            <w:shd w:val="clear" w:color="auto" w:fill="auto"/>
            <w:noWrap/>
          </w:tcPr>
          <w:p w14:paraId="696BCAB9" w14:textId="6A3996B1" w:rsidR="001B330E" w:rsidRPr="002E1DC8" w:rsidRDefault="001B330E" w:rsidP="0011579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A3565">
              <w:t>134,97</w:t>
            </w:r>
          </w:p>
        </w:tc>
      </w:tr>
    </w:tbl>
    <w:p w14:paraId="1E186D7F" w14:textId="77777777" w:rsidR="00F6397B" w:rsidRPr="00E11567" w:rsidRDefault="00F6397B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F6397B" w:rsidRPr="00E11567" w:rsidSect="00EB5B3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42A26"/>
    <w:rsid w:val="000677EC"/>
    <w:rsid w:val="00077253"/>
    <w:rsid w:val="00085203"/>
    <w:rsid w:val="00086B4D"/>
    <w:rsid w:val="000940F4"/>
    <w:rsid w:val="000A2D3B"/>
    <w:rsid w:val="000A3AF1"/>
    <w:rsid w:val="000A3D3B"/>
    <w:rsid w:val="000B3956"/>
    <w:rsid w:val="000C1D01"/>
    <w:rsid w:val="000C3A19"/>
    <w:rsid w:val="000C5070"/>
    <w:rsid w:val="000C56CB"/>
    <w:rsid w:val="000F233D"/>
    <w:rsid w:val="001001A5"/>
    <w:rsid w:val="00101C9D"/>
    <w:rsid w:val="00107D02"/>
    <w:rsid w:val="00123777"/>
    <w:rsid w:val="00150604"/>
    <w:rsid w:val="00162269"/>
    <w:rsid w:val="001630BD"/>
    <w:rsid w:val="001679E5"/>
    <w:rsid w:val="001728CC"/>
    <w:rsid w:val="001869BF"/>
    <w:rsid w:val="001A0602"/>
    <w:rsid w:val="001A361E"/>
    <w:rsid w:val="001B17EE"/>
    <w:rsid w:val="001B330E"/>
    <w:rsid w:val="001B44C9"/>
    <w:rsid w:val="001B79A0"/>
    <w:rsid w:val="001C2E53"/>
    <w:rsid w:val="001E09FD"/>
    <w:rsid w:val="001E6F34"/>
    <w:rsid w:val="0021729A"/>
    <w:rsid w:val="002211DE"/>
    <w:rsid w:val="00226262"/>
    <w:rsid w:val="00226A81"/>
    <w:rsid w:val="002368BE"/>
    <w:rsid w:val="00241FA0"/>
    <w:rsid w:val="00260415"/>
    <w:rsid w:val="00263641"/>
    <w:rsid w:val="00280D30"/>
    <w:rsid w:val="002A2BF1"/>
    <w:rsid w:val="002A3A48"/>
    <w:rsid w:val="002B5F6C"/>
    <w:rsid w:val="002B7757"/>
    <w:rsid w:val="002E1DC8"/>
    <w:rsid w:val="002E7FAB"/>
    <w:rsid w:val="002F09D7"/>
    <w:rsid w:val="002F0B4E"/>
    <w:rsid w:val="00302917"/>
    <w:rsid w:val="00321A5D"/>
    <w:rsid w:val="00325371"/>
    <w:rsid w:val="00332CA9"/>
    <w:rsid w:val="00337FB0"/>
    <w:rsid w:val="0034332D"/>
    <w:rsid w:val="00352865"/>
    <w:rsid w:val="003531BB"/>
    <w:rsid w:val="00355ACD"/>
    <w:rsid w:val="003609CA"/>
    <w:rsid w:val="0036194D"/>
    <w:rsid w:val="00370399"/>
    <w:rsid w:val="00396B24"/>
    <w:rsid w:val="003A2AF2"/>
    <w:rsid w:val="003A4890"/>
    <w:rsid w:val="003B4006"/>
    <w:rsid w:val="003B4D6F"/>
    <w:rsid w:val="003C48A7"/>
    <w:rsid w:val="003D6880"/>
    <w:rsid w:val="003E1A1C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506346"/>
    <w:rsid w:val="005110C0"/>
    <w:rsid w:val="00511EC4"/>
    <w:rsid w:val="00523759"/>
    <w:rsid w:val="00526FF4"/>
    <w:rsid w:val="00531FD1"/>
    <w:rsid w:val="00532830"/>
    <w:rsid w:val="00536C38"/>
    <w:rsid w:val="00544E69"/>
    <w:rsid w:val="00545CF0"/>
    <w:rsid w:val="00556C82"/>
    <w:rsid w:val="00567948"/>
    <w:rsid w:val="0057079C"/>
    <w:rsid w:val="005B4609"/>
    <w:rsid w:val="005B6C2C"/>
    <w:rsid w:val="005C0791"/>
    <w:rsid w:val="005C37CC"/>
    <w:rsid w:val="005D5613"/>
    <w:rsid w:val="005E1651"/>
    <w:rsid w:val="005F1FAF"/>
    <w:rsid w:val="005F4616"/>
    <w:rsid w:val="00602EB3"/>
    <w:rsid w:val="006036E7"/>
    <w:rsid w:val="00631525"/>
    <w:rsid w:val="006319AB"/>
    <w:rsid w:val="0063275F"/>
    <w:rsid w:val="0064282F"/>
    <w:rsid w:val="0065767D"/>
    <w:rsid w:val="006609FD"/>
    <w:rsid w:val="00660B7C"/>
    <w:rsid w:val="00671EA6"/>
    <w:rsid w:val="00672502"/>
    <w:rsid w:val="00673731"/>
    <w:rsid w:val="00685F8F"/>
    <w:rsid w:val="00690D71"/>
    <w:rsid w:val="00691E0A"/>
    <w:rsid w:val="006A44DB"/>
    <w:rsid w:val="006C5498"/>
    <w:rsid w:val="006D0BCC"/>
    <w:rsid w:val="006E5782"/>
    <w:rsid w:val="006E773B"/>
    <w:rsid w:val="006F1F26"/>
    <w:rsid w:val="0070063A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1171"/>
    <w:rsid w:val="0079469B"/>
    <w:rsid w:val="00796CB5"/>
    <w:rsid w:val="007B3732"/>
    <w:rsid w:val="007B6E70"/>
    <w:rsid w:val="007D23C5"/>
    <w:rsid w:val="007D5C98"/>
    <w:rsid w:val="007E1E39"/>
    <w:rsid w:val="007F0673"/>
    <w:rsid w:val="00815047"/>
    <w:rsid w:val="00820268"/>
    <w:rsid w:val="00824311"/>
    <w:rsid w:val="00827957"/>
    <w:rsid w:val="00841A12"/>
    <w:rsid w:val="00841D58"/>
    <w:rsid w:val="00843389"/>
    <w:rsid w:val="0085691D"/>
    <w:rsid w:val="00880042"/>
    <w:rsid w:val="00880FEA"/>
    <w:rsid w:val="00887A3D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C121E"/>
    <w:rsid w:val="009C7AA8"/>
    <w:rsid w:val="009E1662"/>
    <w:rsid w:val="009E3C68"/>
    <w:rsid w:val="009F0858"/>
    <w:rsid w:val="009F17A0"/>
    <w:rsid w:val="009F55D6"/>
    <w:rsid w:val="009F5BED"/>
    <w:rsid w:val="00A011CD"/>
    <w:rsid w:val="00A024B8"/>
    <w:rsid w:val="00A1394F"/>
    <w:rsid w:val="00A1601D"/>
    <w:rsid w:val="00A171DB"/>
    <w:rsid w:val="00A17800"/>
    <w:rsid w:val="00A30144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D08F4"/>
    <w:rsid w:val="00AF1113"/>
    <w:rsid w:val="00AF3377"/>
    <w:rsid w:val="00AF403A"/>
    <w:rsid w:val="00AF7AEF"/>
    <w:rsid w:val="00B1638C"/>
    <w:rsid w:val="00B23B6F"/>
    <w:rsid w:val="00B26461"/>
    <w:rsid w:val="00B41275"/>
    <w:rsid w:val="00B44230"/>
    <w:rsid w:val="00B5041C"/>
    <w:rsid w:val="00B511B9"/>
    <w:rsid w:val="00B558C3"/>
    <w:rsid w:val="00B5647F"/>
    <w:rsid w:val="00B625F4"/>
    <w:rsid w:val="00B6703A"/>
    <w:rsid w:val="00B83715"/>
    <w:rsid w:val="00BB47A6"/>
    <w:rsid w:val="00BC2B04"/>
    <w:rsid w:val="00BC56F0"/>
    <w:rsid w:val="00BC6D8A"/>
    <w:rsid w:val="00BD4B98"/>
    <w:rsid w:val="00BF3E91"/>
    <w:rsid w:val="00C011C8"/>
    <w:rsid w:val="00C0445D"/>
    <w:rsid w:val="00C06AD5"/>
    <w:rsid w:val="00C10461"/>
    <w:rsid w:val="00C2380F"/>
    <w:rsid w:val="00C326C8"/>
    <w:rsid w:val="00C32787"/>
    <w:rsid w:val="00C5589F"/>
    <w:rsid w:val="00C75836"/>
    <w:rsid w:val="00C80208"/>
    <w:rsid w:val="00C84861"/>
    <w:rsid w:val="00C84D15"/>
    <w:rsid w:val="00C930C3"/>
    <w:rsid w:val="00C93F96"/>
    <w:rsid w:val="00C94D9D"/>
    <w:rsid w:val="00CA77E6"/>
    <w:rsid w:val="00CB3549"/>
    <w:rsid w:val="00CB45C5"/>
    <w:rsid w:val="00CC4C60"/>
    <w:rsid w:val="00CD4C9F"/>
    <w:rsid w:val="00CF7B80"/>
    <w:rsid w:val="00D01CF6"/>
    <w:rsid w:val="00D0739F"/>
    <w:rsid w:val="00D07994"/>
    <w:rsid w:val="00D149C8"/>
    <w:rsid w:val="00D14C86"/>
    <w:rsid w:val="00D346B3"/>
    <w:rsid w:val="00D408D1"/>
    <w:rsid w:val="00D40BED"/>
    <w:rsid w:val="00D43217"/>
    <w:rsid w:val="00D564B6"/>
    <w:rsid w:val="00D72457"/>
    <w:rsid w:val="00D7386A"/>
    <w:rsid w:val="00D8429D"/>
    <w:rsid w:val="00D860C5"/>
    <w:rsid w:val="00D92F8D"/>
    <w:rsid w:val="00DA6E76"/>
    <w:rsid w:val="00DB1F11"/>
    <w:rsid w:val="00DB705C"/>
    <w:rsid w:val="00DC3D84"/>
    <w:rsid w:val="00DC6791"/>
    <w:rsid w:val="00DD05BB"/>
    <w:rsid w:val="00DD68DC"/>
    <w:rsid w:val="00DE6E84"/>
    <w:rsid w:val="00DF4D81"/>
    <w:rsid w:val="00E11567"/>
    <w:rsid w:val="00E33720"/>
    <w:rsid w:val="00E46F51"/>
    <w:rsid w:val="00E502D4"/>
    <w:rsid w:val="00E551B5"/>
    <w:rsid w:val="00E6692C"/>
    <w:rsid w:val="00E72738"/>
    <w:rsid w:val="00E728F8"/>
    <w:rsid w:val="00E76300"/>
    <w:rsid w:val="00E8336E"/>
    <w:rsid w:val="00E9090E"/>
    <w:rsid w:val="00EA6F1F"/>
    <w:rsid w:val="00EB0277"/>
    <w:rsid w:val="00EB5B3A"/>
    <w:rsid w:val="00EB788B"/>
    <w:rsid w:val="00EC1397"/>
    <w:rsid w:val="00ED5CAB"/>
    <w:rsid w:val="00EE38C0"/>
    <w:rsid w:val="00EE3DD1"/>
    <w:rsid w:val="00EE4586"/>
    <w:rsid w:val="00EF12D3"/>
    <w:rsid w:val="00F03EEE"/>
    <w:rsid w:val="00F0512C"/>
    <w:rsid w:val="00F1634C"/>
    <w:rsid w:val="00F20BA7"/>
    <w:rsid w:val="00F3081A"/>
    <w:rsid w:val="00F33059"/>
    <w:rsid w:val="00F43782"/>
    <w:rsid w:val="00F51E87"/>
    <w:rsid w:val="00F6397B"/>
    <w:rsid w:val="00F8051B"/>
    <w:rsid w:val="00FC0497"/>
    <w:rsid w:val="00FD4E8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A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826E-67EB-4D9D-80DD-C6EBE85A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Викторовна Бикмаева</cp:lastModifiedBy>
  <cp:revision>11</cp:revision>
  <cp:lastPrinted>2017-03-09T12:43:00Z</cp:lastPrinted>
  <dcterms:created xsi:type="dcterms:W3CDTF">2024-01-19T12:26:00Z</dcterms:created>
  <dcterms:modified xsi:type="dcterms:W3CDTF">2024-02-19T07:55:00Z</dcterms:modified>
</cp:coreProperties>
</file>