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D78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71" w:rsidRDefault="00F53871">
      <w:pPr>
        <w:spacing w:after="0" w:line="240" w:lineRule="auto"/>
      </w:pPr>
      <w:r>
        <w:separator/>
      </w:r>
    </w:p>
  </w:endnote>
  <w:endnote w:type="continuationSeparator" w:id="0">
    <w:p w:rsidR="00F53871" w:rsidRDefault="00F5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71" w:rsidRDefault="00F53871">
      <w:pPr>
        <w:spacing w:after="0" w:line="240" w:lineRule="auto"/>
      </w:pPr>
      <w:r>
        <w:separator/>
      </w:r>
    </w:p>
  </w:footnote>
  <w:footnote w:type="continuationSeparator" w:id="0">
    <w:p w:rsidR="00F53871" w:rsidRDefault="00F53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D78D6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5387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2025-05-21T14:19:00Z</dcterms:modified>
</cp:coreProperties>
</file>