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8"/>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9904BC">
        <w:tc>
          <w:tcPr>
            <w:tcW w:w="5428" w:type="dxa"/>
          </w:tcPr>
          <w:p w:rsidR="00190FF9" w:rsidRPr="009904BC" w:rsidRDefault="00190FF9" w:rsidP="00B04496">
            <w:pPr>
              <w:widowControl w:val="0"/>
              <w:rPr>
                <w:rFonts w:ascii="Times New Roman" w:hAnsi="Times New Roman"/>
                <w:sz w:val="28"/>
                <w:szCs w:val="28"/>
              </w:rPr>
            </w:pPr>
          </w:p>
        </w:tc>
        <w:tc>
          <w:tcPr>
            <w:tcW w:w="4200" w:type="dxa"/>
          </w:tcPr>
          <w:p w:rsidR="00190FF9" w:rsidRPr="009904BC" w:rsidRDefault="00190FF9" w:rsidP="00B04496">
            <w:pPr>
              <w:rPr>
                <w:rFonts w:ascii="Times New Roman" w:hAnsi="Times New Roman"/>
                <w:sz w:val="28"/>
                <w:szCs w:val="28"/>
              </w:rPr>
            </w:pPr>
            <w:r w:rsidRPr="009904BC">
              <w:rPr>
                <w:rFonts w:ascii="Times New Roman" w:hAnsi="Times New Roman"/>
                <w:sz w:val="28"/>
                <w:szCs w:val="28"/>
              </w:rPr>
              <w:t xml:space="preserve">Приложение </w:t>
            </w:r>
          </w:p>
          <w:p w:rsidR="009904BC" w:rsidRPr="009904BC" w:rsidRDefault="0049043E" w:rsidP="00B04496">
            <w:pPr>
              <w:rPr>
                <w:rFonts w:ascii="Times New Roman" w:hAnsi="Times New Roman"/>
                <w:sz w:val="28"/>
                <w:szCs w:val="28"/>
              </w:rPr>
            </w:pPr>
            <w:r w:rsidRPr="009904BC">
              <w:rPr>
                <w:rFonts w:ascii="Times New Roman" w:eastAsia="Arial" w:hAnsi="Times New Roman"/>
                <w:sz w:val="28"/>
                <w:szCs w:val="28"/>
              </w:rPr>
              <w:t>к постановлению Губернатора Рязанской области</w:t>
            </w:r>
          </w:p>
        </w:tc>
      </w:tr>
      <w:tr w:rsidR="009904BC" w:rsidRPr="009904BC">
        <w:tc>
          <w:tcPr>
            <w:tcW w:w="5428" w:type="dxa"/>
          </w:tcPr>
          <w:p w:rsidR="009904BC" w:rsidRPr="009904BC" w:rsidRDefault="009904BC" w:rsidP="00B04496">
            <w:pPr>
              <w:widowControl w:val="0"/>
              <w:rPr>
                <w:rFonts w:ascii="Times New Roman" w:hAnsi="Times New Roman"/>
                <w:sz w:val="28"/>
                <w:szCs w:val="28"/>
              </w:rPr>
            </w:pPr>
          </w:p>
        </w:tc>
        <w:tc>
          <w:tcPr>
            <w:tcW w:w="4200" w:type="dxa"/>
          </w:tcPr>
          <w:p w:rsidR="009904BC" w:rsidRPr="009904BC" w:rsidRDefault="00BA0808" w:rsidP="00B04496">
            <w:pPr>
              <w:rPr>
                <w:rFonts w:ascii="Times New Roman" w:hAnsi="Times New Roman"/>
                <w:sz w:val="28"/>
                <w:szCs w:val="28"/>
              </w:rPr>
            </w:pPr>
            <w:r>
              <w:rPr>
                <w:rFonts w:ascii="Times New Roman" w:hAnsi="Times New Roman"/>
                <w:sz w:val="28"/>
                <w:szCs w:val="28"/>
              </w:rPr>
              <w:t>от 01.08.2025 № 56-пг</w:t>
            </w:r>
            <w:bookmarkStart w:id="0" w:name="_GoBack"/>
            <w:bookmarkEnd w:id="0"/>
          </w:p>
        </w:tc>
      </w:tr>
      <w:tr w:rsidR="009904BC" w:rsidRPr="009904BC">
        <w:tc>
          <w:tcPr>
            <w:tcW w:w="5428" w:type="dxa"/>
          </w:tcPr>
          <w:p w:rsidR="009904BC" w:rsidRPr="009904BC" w:rsidRDefault="009904BC" w:rsidP="00B04496">
            <w:pPr>
              <w:widowControl w:val="0"/>
              <w:rPr>
                <w:rFonts w:ascii="Times New Roman" w:hAnsi="Times New Roman"/>
                <w:sz w:val="28"/>
                <w:szCs w:val="28"/>
              </w:rPr>
            </w:pPr>
          </w:p>
        </w:tc>
        <w:tc>
          <w:tcPr>
            <w:tcW w:w="4200" w:type="dxa"/>
          </w:tcPr>
          <w:p w:rsidR="009904BC" w:rsidRPr="009904BC" w:rsidRDefault="009904BC" w:rsidP="00B04496">
            <w:pPr>
              <w:rPr>
                <w:rFonts w:ascii="Times New Roman" w:hAnsi="Times New Roman"/>
                <w:sz w:val="28"/>
                <w:szCs w:val="28"/>
              </w:rPr>
            </w:pPr>
          </w:p>
        </w:tc>
      </w:tr>
      <w:tr w:rsidR="009904BC" w:rsidRPr="009904BC">
        <w:tc>
          <w:tcPr>
            <w:tcW w:w="5428" w:type="dxa"/>
          </w:tcPr>
          <w:p w:rsidR="009904BC" w:rsidRPr="009904BC" w:rsidRDefault="009904BC" w:rsidP="00B04496">
            <w:pPr>
              <w:widowControl w:val="0"/>
              <w:rPr>
                <w:rFonts w:ascii="Times New Roman" w:hAnsi="Times New Roman"/>
                <w:sz w:val="28"/>
                <w:szCs w:val="28"/>
              </w:rPr>
            </w:pPr>
          </w:p>
        </w:tc>
        <w:tc>
          <w:tcPr>
            <w:tcW w:w="4200" w:type="dxa"/>
          </w:tcPr>
          <w:p w:rsidR="009904BC" w:rsidRPr="009904BC" w:rsidRDefault="009904BC" w:rsidP="00B04496">
            <w:pPr>
              <w:rPr>
                <w:rFonts w:ascii="Times New Roman" w:hAnsi="Times New Roman"/>
                <w:sz w:val="28"/>
                <w:szCs w:val="28"/>
              </w:rPr>
            </w:pPr>
          </w:p>
        </w:tc>
      </w:tr>
    </w:tbl>
    <w:p w:rsidR="009904BC" w:rsidRPr="009904BC" w:rsidRDefault="009904BC" w:rsidP="00B04496">
      <w:pPr>
        <w:ind w:firstLine="5812"/>
        <w:outlineLvl w:val="0"/>
        <w:rPr>
          <w:rFonts w:ascii="Times New Roman" w:eastAsia="Arial" w:hAnsi="Times New Roman"/>
          <w:sz w:val="28"/>
          <w:szCs w:val="28"/>
        </w:rPr>
      </w:pPr>
    </w:p>
    <w:p w:rsidR="009904BC" w:rsidRPr="009904BC" w:rsidRDefault="00BA0808" w:rsidP="00B04496">
      <w:pPr>
        <w:jc w:val="center"/>
        <w:rPr>
          <w:rFonts w:ascii="Times New Roman" w:eastAsia="Arial" w:hAnsi="Times New Roman"/>
          <w:sz w:val="28"/>
          <w:szCs w:val="28"/>
        </w:rPr>
      </w:pPr>
      <w:hyperlink w:anchor="P30" w:tooltip="#P30" w:history="1">
        <w:proofErr w:type="gramStart"/>
        <w:r w:rsidR="009904BC" w:rsidRPr="009904BC">
          <w:rPr>
            <w:rFonts w:ascii="Times New Roman" w:eastAsia="Arial" w:hAnsi="Times New Roman"/>
            <w:sz w:val="28"/>
            <w:szCs w:val="28"/>
          </w:rPr>
          <w:t>П</w:t>
        </w:r>
        <w:proofErr w:type="gramEnd"/>
        <w:r w:rsidR="0049043E">
          <w:rPr>
            <w:rFonts w:ascii="Times New Roman" w:eastAsia="Arial" w:hAnsi="Times New Roman"/>
            <w:sz w:val="28"/>
            <w:szCs w:val="28"/>
          </w:rPr>
          <w:t xml:space="preserve"> </w:t>
        </w:r>
        <w:r w:rsidR="009904BC" w:rsidRPr="009904BC">
          <w:rPr>
            <w:rFonts w:ascii="Times New Roman" w:eastAsia="Arial" w:hAnsi="Times New Roman"/>
            <w:sz w:val="28"/>
            <w:szCs w:val="28"/>
          </w:rPr>
          <w:t>О</w:t>
        </w:r>
        <w:r w:rsidR="0049043E">
          <w:rPr>
            <w:rFonts w:ascii="Times New Roman" w:eastAsia="Arial" w:hAnsi="Times New Roman"/>
            <w:sz w:val="28"/>
            <w:szCs w:val="28"/>
          </w:rPr>
          <w:t xml:space="preserve"> </w:t>
        </w:r>
        <w:r w:rsidR="009904BC" w:rsidRPr="009904BC">
          <w:rPr>
            <w:rFonts w:ascii="Times New Roman" w:eastAsia="Arial" w:hAnsi="Times New Roman"/>
            <w:sz w:val="28"/>
            <w:szCs w:val="28"/>
          </w:rPr>
          <w:t>Л</w:t>
        </w:r>
        <w:r w:rsidR="0049043E">
          <w:rPr>
            <w:rFonts w:ascii="Times New Roman" w:eastAsia="Arial" w:hAnsi="Times New Roman"/>
            <w:sz w:val="28"/>
            <w:szCs w:val="28"/>
          </w:rPr>
          <w:t xml:space="preserve"> </w:t>
        </w:r>
        <w:r w:rsidR="009904BC" w:rsidRPr="009904BC">
          <w:rPr>
            <w:rFonts w:ascii="Times New Roman" w:eastAsia="Arial" w:hAnsi="Times New Roman"/>
            <w:sz w:val="28"/>
            <w:szCs w:val="28"/>
          </w:rPr>
          <w:t>О</w:t>
        </w:r>
        <w:r w:rsidR="0049043E">
          <w:rPr>
            <w:rFonts w:ascii="Times New Roman" w:eastAsia="Arial" w:hAnsi="Times New Roman"/>
            <w:sz w:val="28"/>
            <w:szCs w:val="28"/>
          </w:rPr>
          <w:t xml:space="preserve"> </w:t>
        </w:r>
        <w:r w:rsidR="009904BC" w:rsidRPr="009904BC">
          <w:rPr>
            <w:rFonts w:ascii="Times New Roman" w:eastAsia="Arial" w:hAnsi="Times New Roman"/>
            <w:sz w:val="28"/>
            <w:szCs w:val="28"/>
          </w:rPr>
          <w:t>Ж</w:t>
        </w:r>
        <w:r w:rsidR="0049043E">
          <w:rPr>
            <w:rFonts w:ascii="Times New Roman" w:eastAsia="Arial" w:hAnsi="Times New Roman"/>
            <w:sz w:val="28"/>
            <w:szCs w:val="28"/>
          </w:rPr>
          <w:t xml:space="preserve"> </w:t>
        </w:r>
        <w:r w:rsidR="009904BC" w:rsidRPr="009904BC">
          <w:rPr>
            <w:rFonts w:ascii="Times New Roman" w:eastAsia="Arial" w:hAnsi="Times New Roman"/>
            <w:sz w:val="28"/>
            <w:szCs w:val="28"/>
          </w:rPr>
          <w:t>Е</w:t>
        </w:r>
        <w:r w:rsidR="0049043E">
          <w:rPr>
            <w:rFonts w:ascii="Times New Roman" w:eastAsia="Arial" w:hAnsi="Times New Roman"/>
            <w:sz w:val="28"/>
            <w:szCs w:val="28"/>
          </w:rPr>
          <w:t xml:space="preserve"> </w:t>
        </w:r>
        <w:r w:rsidR="009904BC" w:rsidRPr="009904BC">
          <w:rPr>
            <w:rFonts w:ascii="Times New Roman" w:eastAsia="Arial" w:hAnsi="Times New Roman"/>
            <w:sz w:val="28"/>
            <w:szCs w:val="28"/>
          </w:rPr>
          <w:t>Н</w:t>
        </w:r>
        <w:r w:rsidR="0049043E">
          <w:rPr>
            <w:rFonts w:ascii="Times New Roman" w:eastAsia="Arial" w:hAnsi="Times New Roman"/>
            <w:sz w:val="28"/>
            <w:szCs w:val="28"/>
          </w:rPr>
          <w:t xml:space="preserve"> </w:t>
        </w:r>
        <w:r w:rsidR="009904BC" w:rsidRPr="009904BC">
          <w:rPr>
            <w:rFonts w:ascii="Times New Roman" w:eastAsia="Arial" w:hAnsi="Times New Roman"/>
            <w:sz w:val="28"/>
            <w:szCs w:val="28"/>
          </w:rPr>
          <w:t>И</w:t>
        </w:r>
        <w:r w:rsidR="0049043E">
          <w:rPr>
            <w:rFonts w:ascii="Times New Roman" w:eastAsia="Arial" w:hAnsi="Times New Roman"/>
            <w:sz w:val="28"/>
            <w:szCs w:val="28"/>
          </w:rPr>
          <w:t xml:space="preserve"> </w:t>
        </w:r>
        <w:r w:rsidR="009904BC" w:rsidRPr="009904BC">
          <w:rPr>
            <w:rFonts w:ascii="Times New Roman" w:eastAsia="Arial" w:hAnsi="Times New Roman"/>
            <w:sz w:val="28"/>
            <w:szCs w:val="28"/>
          </w:rPr>
          <w:t>Е</w:t>
        </w:r>
      </w:hyperlink>
    </w:p>
    <w:p w:rsidR="0049043E" w:rsidRDefault="009904BC" w:rsidP="00B04496">
      <w:pPr>
        <w:jc w:val="center"/>
        <w:rPr>
          <w:rFonts w:ascii="Times New Roman" w:hAnsi="Times New Roman"/>
          <w:bCs/>
          <w:sz w:val="28"/>
          <w:szCs w:val="28"/>
        </w:rPr>
      </w:pPr>
      <w:r w:rsidRPr="009904BC">
        <w:rPr>
          <w:rFonts w:ascii="Times New Roman" w:hAnsi="Times New Roman"/>
          <w:sz w:val="28"/>
          <w:szCs w:val="28"/>
        </w:rPr>
        <w:t>о порядке выплаты денежного поощрения лицам,</w:t>
      </w:r>
      <w:r w:rsidR="0049043E">
        <w:rPr>
          <w:rFonts w:ascii="Times New Roman" w:hAnsi="Times New Roman"/>
          <w:sz w:val="28"/>
          <w:szCs w:val="28"/>
        </w:rPr>
        <w:t xml:space="preserve"> </w:t>
      </w:r>
      <w:r w:rsidRPr="009904BC">
        <w:rPr>
          <w:rFonts w:ascii="Times New Roman" w:hAnsi="Times New Roman"/>
          <w:bCs/>
          <w:sz w:val="28"/>
          <w:szCs w:val="28"/>
        </w:rPr>
        <w:t>которые</w:t>
      </w:r>
    </w:p>
    <w:p w:rsidR="0049043E" w:rsidRDefault="009904BC" w:rsidP="00B04496">
      <w:pPr>
        <w:jc w:val="center"/>
        <w:rPr>
          <w:rFonts w:ascii="Times New Roman" w:eastAsia="Arial" w:hAnsi="Times New Roman"/>
          <w:sz w:val="28"/>
          <w:szCs w:val="28"/>
        </w:rPr>
      </w:pPr>
      <w:r w:rsidRPr="009904BC">
        <w:rPr>
          <w:rFonts w:ascii="Times New Roman" w:hAnsi="Times New Roman"/>
          <w:bCs/>
          <w:sz w:val="28"/>
          <w:szCs w:val="28"/>
        </w:rPr>
        <w:t xml:space="preserve">оказали </w:t>
      </w:r>
      <w:r w:rsidRPr="009904BC">
        <w:rPr>
          <w:rFonts w:ascii="Times New Roman" w:eastAsia="Arial" w:hAnsi="Times New Roman"/>
          <w:sz w:val="28"/>
          <w:szCs w:val="28"/>
        </w:rPr>
        <w:t>содействие в привлечении граждан</w:t>
      </w:r>
      <w:r w:rsidR="0049043E">
        <w:rPr>
          <w:rFonts w:ascii="Times New Roman" w:eastAsia="Arial" w:hAnsi="Times New Roman"/>
          <w:sz w:val="28"/>
          <w:szCs w:val="28"/>
        </w:rPr>
        <w:t xml:space="preserve"> </w:t>
      </w:r>
      <w:proofErr w:type="gramStart"/>
      <w:r w:rsidRPr="009904BC">
        <w:rPr>
          <w:rFonts w:ascii="Times New Roman" w:eastAsia="Arial" w:hAnsi="Times New Roman"/>
          <w:sz w:val="28"/>
          <w:szCs w:val="28"/>
        </w:rPr>
        <w:t>Российской</w:t>
      </w:r>
      <w:proofErr w:type="gramEnd"/>
    </w:p>
    <w:p w:rsidR="0049043E" w:rsidRDefault="009904BC" w:rsidP="00B04496">
      <w:pPr>
        <w:jc w:val="center"/>
        <w:rPr>
          <w:rFonts w:ascii="Times New Roman" w:eastAsia="Arial" w:hAnsi="Times New Roman"/>
          <w:sz w:val="28"/>
          <w:szCs w:val="28"/>
        </w:rPr>
      </w:pPr>
      <w:r w:rsidRPr="009904BC">
        <w:rPr>
          <w:rFonts w:ascii="Times New Roman" w:eastAsia="Arial" w:hAnsi="Times New Roman"/>
          <w:sz w:val="28"/>
          <w:szCs w:val="28"/>
        </w:rPr>
        <w:t>Федерации, иностранных граждан, лиц без гражданства</w:t>
      </w:r>
    </w:p>
    <w:p w:rsidR="0049043E" w:rsidRDefault="009904BC" w:rsidP="00B04496">
      <w:pPr>
        <w:jc w:val="center"/>
        <w:rPr>
          <w:rFonts w:ascii="Times New Roman" w:eastAsia="Arial" w:hAnsi="Times New Roman"/>
          <w:sz w:val="28"/>
          <w:szCs w:val="28"/>
        </w:rPr>
      </w:pPr>
      <w:r w:rsidRPr="009904BC">
        <w:rPr>
          <w:rFonts w:ascii="Times New Roman" w:eastAsia="Arial" w:hAnsi="Times New Roman"/>
          <w:sz w:val="28"/>
          <w:szCs w:val="28"/>
        </w:rPr>
        <w:t>к заключению контракта о прохождении военной службы</w:t>
      </w:r>
    </w:p>
    <w:p w:rsidR="0049043E" w:rsidRDefault="009904BC" w:rsidP="00B04496">
      <w:pPr>
        <w:jc w:val="center"/>
        <w:rPr>
          <w:rFonts w:ascii="Times New Roman" w:eastAsia="Arial" w:hAnsi="Times New Roman"/>
          <w:sz w:val="28"/>
          <w:szCs w:val="28"/>
        </w:rPr>
      </w:pPr>
      <w:r w:rsidRPr="009904BC">
        <w:rPr>
          <w:rFonts w:ascii="Times New Roman" w:eastAsia="Arial" w:hAnsi="Times New Roman"/>
          <w:sz w:val="28"/>
          <w:szCs w:val="28"/>
        </w:rPr>
        <w:t>в Вооруженных Силах Российской Федерации</w:t>
      </w:r>
      <w:r w:rsidRPr="009904BC">
        <w:rPr>
          <w:rFonts w:ascii="Times New Roman" w:eastAsia="Arial" w:hAnsi="Times New Roman"/>
          <w:bCs/>
          <w:sz w:val="28"/>
          <w:szCs w:val="28"/>
        </w:rPr>
        <w:t xml:space="preserve"> </w:t>
      </w:r>
      <w:r w:rsidRPr="009904BC">
        <w:rPr>
          <w:rFonts w:ascii="Times New Roman" w:eastAsia="Arial" w:hAnsi="Times New Roman"/>
          <w:sz w:val="28"/>
          <w:szCs w:val="28"/>
        </w:rPr>
        <w:t>в целях</w:t>
      </w:r>
    </w:p>
    <w:p w:rsidR="009904BC" w:rsidRPr="009904BC" w:rsidRDefault="009904BC" w:rsidP="00B04496">
      <w:pPr>
        <w:jc w:val="center"/>
        <w:rPr>
          <w:rFonts w:ascii="Times New Roman" w:eastAsia="Arial" w:hAnsi="Times New Roman"/>
          <w:sz w:val="28"/>
          <w:szCs w:val="28"/>
        </w:rPr>
      </w:pPr>
      <w:r w:rsidRPr="009904BC">
        <w:rPr>
          <w:rFonts w:ascii="Times New Roman" w:eastAsia="Arial" w:hAnsi="Times New Roman"/>
          <w:sz w:val="28"/>
          <w:szCs w:val="28"/>
        </w:rPr>
        <w:t>участия в специальной военной операции</w:t>
      </w:r>
    </w:p>
    <w:p w:rsidR="009904BC" w:rsidRPr="009904BC" w:rsidRDefault="009904BC" w:rsidP="00B04496">
      <w:pPr>
        <w:jc w:val="center"/>
        <w:rPr>
          <w:rFonts w:ascii="Times New Roman" w:eastAsia="Arial" w:hAnsi="Times New Roman"/>
          <w:sz w:val="28"/>
          <w:szCs w:val="28"/>
        </w:rPr>
      </w:pPr>
    </w:p>
    <w:p w:rsidR="009904BC" w:rsidRPr="009904BC" w:rsidRDefault="009904BC" w:rsidP="00B04496">
      <w:pPr>
        <w:jc w:val="center"/>
        <w:rPr>
          <w:rFonts w:ascii="Times New Roman" w:eastAsia="Arial" w:hAnsi="Times New Roman"/>
          <w:bCs/>
          <w:sz w:val="28"/>
          <w:szCs w:val="28"/>
        </w:rPr>
      </w:pPr>
      <w:r w:rsidRPr="009904BC">
        <w:rPr>
          <w:rFonts w:ascii="Times New Roman" w:eastAsia="Arial" w:hAnsi="Times New Roman"/>
          <w:bCs/>
          <w:sz w:val="28"/>
          <w:szCs w:val="28"/>
          <w:lang w:val="en-US"/>
        </w:rPr>
        <w:t>I</w:t>
      </w:r>
      <w:r w:rsidRPr="009904BC">
        <w:rPr>
          <w:rFonts w:ascii="Times New Roman" w:eastAsia="Arial" w:hAnsi="Times New Roman"/>
          <w:bCs/>
          <w:sz w:val="28"/>
          <w:szCs w:val="28"/>
        </w:rPr>
        <w:t xml:space="preserve">. Общие положения </w:t>
      </w:r>
    </w:p>
    <w:p w:rsidR="009904BC" w:rsidRPr="009904BC" w:rsidRDefault="009904BC" w:rsidP="00B04496">
      <w:pPr>
        <w:widowControl w:val="0"/>
        <w:ind w:firstLine="709"/>
        <w:jc w:val="both"/>
        <w:rPr>
          <w:rFonts w:ascii="Times New Roman" w:eastAsia="Arial" w:hAnsi="Times New Roman"/>
          <w:bCs/>
          <w:sz w:val="28"/>
          <w:szCs w:val="28"/>
        </w:rPr>
      </w:pPr>
    </w:p>
    <w:p w:rsidR="00045A4F" w:rsidRPr="00045A4F" w:rsidRDefault="00045A4F" w:rsidP="00045A4F">
      <w:pPr>
        <w:widowControl w:val="0"/>
        <w:ind w:firstLine="709"/>
        <w:jc w:val="both"/>
        <w:rPr>
          <w:rFonts w:ascii="Times New Roman" w:eastAsia="Arial" w:hAnsi="Times New Roman"/>
          <w:bCs/>
          <w:sz w:val="28"/>
          <w:szCs w:val="28"/>
        </w:rPr>
      </w:pPr>
      <w:r w:rsidRPr="00045A4F">
        <w:rPr>
          <w:rFonts w:ascii="Times New Roman" w:eastAsia="Arial" w:hAnsi="Times New Roman"/>
          <w:bCs/>
          <w:sz w:val="28"/>
          <w:szCs w:val="28"/>
        </w:rPr>
        <w:t>1.</w:t>
      </w:r>
      <w:r w:rsidRPr="00045A4F">
        <w:rPr>
          <w:rFonts w:ascii="Times New Roman" w:eastAsia="Arial" w:hAnsi="Times New Roman"/>
          <w:bCs/>
          <w:sz w:val="28"/>
          <w:szCs w:val="28"/>
          <w:lang w:val="en-US"/>
        </w:rPr>
        <w:t> </w:t>
      </w:r>
      <w:r w:rsidRPr="00045A4F">
        <w:rPr>
          <w:rFonts w:ascii="Times New Roman" w:eastAsia="Arial" w:hAnsi="Times New Roman"/>
          <w:bCs/>
          <w:sz w:val="28"/>
          <w:szCs w:val="28"/>
        </w:rPr>
        <w:t>Настоящее Положение определяет механизм выплаты денежного поощрения за</w:t>
      </w:r>
      <w:r w:rsidRPr="00045A4F">
        <w:rPr>
          <w:rFonts w:ascii="Times New Roman" w:hAnsi="Times New Roman"/>
          <w:sz w:val="28"/>
          <w:szCs w:val="28"/>
        </w:rPr>
        <w:t xml:space="preserve"> </w:t>
      </w:r>
      <w:r w:rsidRPr="00045A4F">
        <w:rPr>
          <w:rFonts w:ascii="Times New Roman" w:eastAsia="Arial" w:hAnsi="Times New Roman"/>
          <w:bCs/>
          <w:sz w:val="28"/>
          <w:szCs w:val="28"/>
        </w:rPr>
        <w:t>содействие в привлечении граждан Российской Федерации, иностранных граждан, лиц без гражданства (далее – лица) к заключению контракта о прохождении военной службы в Вооруженных Силах Российской Федерации в целях участия в специальной военной операции (далее – денежное поощрение).</w:t>
      </w:r>
    </w:p>
    <w:p w:rsidR="00045A4F" w:rsidRPr="00045A4F" w:rsidRDefault="00BB3477" w:rsidP="00045A4F">
      <w:pPr>
        <w:ind w:firstLine="709"/>
        <w:jc w:val="both"/>
        <w:rPr>
          <w:rFonts w:ascii="Times New Roman" w:eastAsia="Arial" w:hAnsi="Times New Roman"/>
          <w:sz w:val="28"/>
          <w:szCs w:val="28"/>
        </w:rPr>
      </w:pPr>
      <w:r>
        <w:rPr>
          <w:rFonts w:ascii="Times New Roman" w:eastAsia="Arial" w:hAnsi="Times New Roman"/>
          <w:sz w:val="28"/>
          <w:szCs w:val="28"/>
        </w:rPr>
        <w:t>2. </w:t>
      </w:r>
      <w:proofErr w:type="gramStart"/>
      <w:r w:rsidR="00045A4F" w:rsidRPr="00045A4F">
        <w:rPr>
          <w:rFonts w:ascii="Times New Roman" w:eastAsia="Arial" w:hAnsi="Times New Roman"/>
          <w:sz w:val="28"/>
          <w:szCs w:val="28"/>
        </w:rPr>
        <w:t xml:space="preserve">Право на денежное поощрение имеют </w:t>
      </w:r>
      <w:r>
        <w:rPr>
          <w:rFonts w:ascii="Times New Roman" w:eastAsia="Arial" w:hAnsi="Times New Roman"/>
          <w:sz w:val="28"/>
          <w:szCs w:val="28"/>
        </w:rPr>
        <w:t>лиц</w:t>
      </w:r>
      <w:r w:rsidR="00270E19">
        <w:rPr>
          <w:rFonts w:ascii="Times New Roman" w:eastAsia="Arial" w:hAnsi="Times New Roman"/>
          <w:sz w:val="28"/>
          <w:szCs w:val="28"/>
        </w:rPr>
        <w:t>а</w:t>
      </w:r>
      <w:r w:rsidR="00045A4F" w:rsidRPr="00045A4F">
        <w:rPr>
          <w:rFonts w:ascii="Times New Roman" w:eastAsia="Arial" w:hAnsi="Times New Roman"/>
          <w:sz w:val="28"/>
          <w:szCs w:val="28"/>
        </w:rPr>
        <w:t xml:space="preserve"> (за исключением </w:t>
      </w:r>
      <w:r w:rsidR="00045A4F" w:rsidRPr="00045A4F">
        <w:rPr>
          <w:rFonts w:ascii="Times New Roman" w:eastAsia="Arial" w:hAnsi="Times New Roman"/>
          <w:bCs/>
          <w:sz w:val="28"/>
          <w:szCs w:val="28"/>
        </w:rPr>
        <w:t>сотрудников органов и организаций, в чьи должностные обязанности входит</w:t>
      </w:r>
      <w:proofErr w:type="gramEnd"/>
      <w:r w:rsidR="00045A4F" w:rsidRPr="00045A4F">
        <w:rPr>
          <w:rFonts w:ascii="Times New Roman" w:eastAsia="Arial" w:hAnsi="Times New Roman"/>
          <w:bCs/>
          <w:sz w:val="28"/>
          <w:szCs w:val="28"/>
        </w:rPr>
        <w:t xml:space="preserve"> </w:t>
      </w:r>
      <w:proofErr w:type="gramStart"/>
      <w:r w:rsidR="00045A4F" w:rsidRPr="00045A4F">
        <w:rPr>
          <w:rFonts w:ascii="Times New Roman" w:eastAsia="Arial" w:hAnsi="Times New Roman"/>
          <w:bCs/>
          <w:sz w:val="28"/>
          <w:szCs w:val="28"/>
        </w:rPr>
        <w:t xml:space="preserve">проведение отбора кандидатов для поступления на военную службу по контракту в Вооруженные Силы Российской Федерации), </w:t>
      </w:r>
      <w:r w:rsidR="00045A4F" w:rsidRPr="00045A4F">
        <w:rPr>
          <w:rFonts w:ascii="Times New Roman" w:eastAsia="Arial" w:hAnsi="Times New Roman"/>
          <w:sz w:val="28"/>
          <w:szCs w:val="28"/>
        </w:rPr>
        <w:t>достигшие возраста 18 лет (далее – содействующие лица), при условии, что привлеченные ими лица заключили на территории Рязанской области контракт о прохождении военной службы в Вооруженных Силах Российской Федерации и были зачислены в воинскую часть в целях участия в специальной военной операции по 31 декабря 2025</w:t>
      </w:r>
      <w:proofErr w:type="gramEnd"/>
      <w:r w:rsidR="00045A4F" w:rsidRPr="00045A4F">
        <w:rPr>
          <w:rFonts w:ascii="Times New Roman" w:eastAsia="Arial" w:hAnsi="Times New Roman"/>
          <w:sz w:val="28"/>
          <w:szCs w:val="28"/>
        </w:rPr>
        <w:t xml:space="preserve"> года включительно.</w:t>
      </w:r>
    </w:p>
    <w:p w:rsidR="00045A4F" w:rsidRPr="00045A4F" w:rsidRDefault="00045A4F" w:rsidP="00045A4F">
      <w:pPr>
        <w:ind w:firstLine="709"/>
        <w:jc w:val="both"/>
        <w:rPr>
          <w:rFonts w:ascii="Times New Roman" w:eastAsia="Arial" w:hAnsi="Times New Roman"/>
          <w:sz w:val="28"/>
          <w:szCs w:val="28"/>
        </w:rPr>
      </w:pPr>
      <w:r w:rsidRPr="00045A4F">
        <w:rPr>
          <w:rFonts w:ascii="Times New Roman" w:eastAsia="Arial" w:hAnsi="Times New Roman"/>
          <w:sz w:val="28"/>
          <w:szCs w:val="28"/>
        </w:rPr>
        <w:t xml:space="preserve">3. Одно содействующее лицо может привлечь </w:t>
      </w:r>
      <w:proofErr w:type="gramStart"/>
      <w:r w:rsidRPr="00045A4F">
        <w:rPr>
          <w:rFonts w:ascii="Times New Roman" w:eastAsia="Arial" w:hAnsi="Times New Roman"/>
          <w:sz w:val="28"/>
          <w:szCs w:val="28"/>
        </w:rPr>
        <w:t>к заключению контракта о прохождении военной службы в Вооруженных Силах Российской Федерации в целях участия в специальной военной операции</w:t>
      </w:r>
      <w:proofErr w:type="gramEnd"/>
      <w:r w:rsidRPr="00045A4F">
        <w:rPr>
          <w:rFonts w:ascii="Times New Roman" w:eastAsia="Arial" w:hAnsi="Times New Roman"/>
          <w:sz w:val="28"/>
          <w:szCs w:val="28"/>
        </w:rPr>
        <w:t xml:space="preserve"> одного или нескольких лиц.</w:t>
      </w:r>
    </w:p>
    <w:p w:rsidR="00045A4F" w:rsidRPr="00045A4F" w:rsidRDefault="00045A4F" w:rsidP="00045A4F">
      <w:pPr>
        <w:ind w:firstLine="709"/>
        <w:jc w:val="both"/>
        <w:rPr>
          <w:rFonts w:ascii="Times New Roman" w:eastAsia="Arial" w:hAnsi="Times New Roman"/>
          <w:sz w:val="28"/>
          <w:szCs w:val="28"/>
        </w:rPr>
      </w:pPr>
      <w:proofErr w:type="gramStart"/>
      <w:r w:rsidRPr="00045A4F">
        <w:rPr>
          <w:rFonts w:ascii="Times New Roman" w:eastAsia="Arial" w:hAnsi="Times New Roman"/>
          <w:sz w:val="28"/>
          <w:szCs w:val="28"/>
        </w:rPr>
        <w:t>Денежное поощрение содействующему лицу предоставляется в размере, определяемом исходя из размеров, установленных пунктом 1 постановления Губернатора Рязанской области «О поощрении лиц, оказавших содействие в привлечении граждан, лиц без гражданства к заключению контракта о прохождении военной службы в Вооруженных Силах Российской Федерации»</w:t>
      </w:r>
      <w:r w:rsidR="00BB3477">
        <w:rPr>
          <w:rFonts w:ascii="Times New Roman" w:eastAsia="Arial" w:hAnsi="Times New Roman"/>
          <w:sz w:val="28"/>
          <w:szCs w:val="28"/>
        </w:rPr>
        <w:t>,</w:t>
      </w:r>
      <w:r w:rsidRPr="00045A4F">
        <w:rPr>
          <w:rFonts w:ascii="Times New Roman" w:eastAsia="Arial" w:hAnsi="Times New Roman"/>
          <w:sz w:val="28"/>
          <w:szCs w:val="28"/>
        </w:rPr>
        <w:t xml:space="preserve"> и количества лиц, привлеченных им к заключению контракта о прохождении военной службы в Вооруженных Силах Российской Федерации в целях</w:t>
      </w:r>
      <w:proofErr w:type="gramEnd"/>
      <w:r w:rsidRPr="00045A4F">
        <w:rPr>
          <w:rFonts w:ascii="Times New Roman" w:eastAsia="Arial" w:hAnsi="Times New Roman"/>
          <w:sz w:val="28"/>
          <w:szCs w:val="28"/>
        </w:rPr>
        <w:t xml:space="preserve"> участия в специальной военной операции.</w:t>
      </w:r>
    </w:p>
    <w:p w:rsidR="00045A4F" w:rsidRPr="00045A4F" w:rsidRDefault="00045A4F" w:rsidP="00045A4F">
      <w:pPr>
        <w:ind w:firstLine="709"/>
        <w:jc w:val="both"/>
        <w:rPr>
          <w:rFonts w:ascii="Times New Roman" w:eastAsia="Arial" w:hAnsi="Times New Roman"/>
          <w:sz w:val="28"/>
          <w:szCs w:val="28"/>
        </w:rPr>
      </w:pPr>
      <w:r w:rsidRPr="00045A4F">
        <w:rPr>
          <w:rFonts w:ascii="Times New Roman" w:eastAsia="Arial" w:hAnsi="Times New Roman"/>
          <w:sz w:val="28"/>
          <w:szCs w:val="28"/>
        </w:rPr>
        <w:lastRenderedPageBreak/>
        <w:t>За каждое лицо, привлеченное к заключению контракта о прохождении военной службы в Вооруженных Силах Российской Федерации в целях участия в специальной военной операции, денежное поощрение может быть выплачено не более чем одному содействующему лицу.</w:t>
      </w:r>
    </w:p>
    <w:p w:rsidR="00045A4F" w:rsidRPr="00045A4F" w:rsidRDefault="00045A4F" w:rsidP="00045A4F">
      <w:pPr>
        <w:ind w:firstLine="709"/>
        <w:jc w:val="both"/>
        <w:rPr>
          <w:rFonts w:ascii="Times New Roman" w:eastAsia="Arial" w:hAnsi="Times New Roman"/>
          <w:sz w:val="28"/>
          <w:szCs w:val="28"/>
        </w:rPr>
      </w:pPr>
    </w:p>
    <w:p w:rsidR="00045A4F" w:rsidRPr="00045A4F" w:rsidRDefault="00045A4F" w:rsidP="00BB3477">
      <w:pPr>
        <w:jc w:val="center"/>
        <w:rPr>
          <w:rFonts w:ascii="Times New Roman" w:eastAsia="Arial" w:hAnsi="Times New Roman"/>
          <w:sz w:val="28"/>
          <w:szCs w:val="28"/>
        </w:rPr>
      </w:pPr>
      <w:r w:rsidRPr="00045A4F">
        <w:rPr>
          <w:rFonts w:ascii="Times New Roman" w:eastAsia="Arial" w:hAnsi="Times New Roman"/>
          <w:bCs/>
          <w:sz w:val="28"/>
          <w:szCs w:val="28"/>
          <w:lang w:val="en-US"/>
        </w:rPr>
        <w:t>II</w:t>
      </w:r>
      <w:r w:rsidRPr="00045A4F">
        <w:rPr>
          <w:rFonts w:ascii="Times New Roman" w:eastAsia="Arial" w:hAnsi="Times New Roman"/>
          <w:bCs/>
          <w:sz w:val="28"/>
          <w:szCs w:val="28"/>
        </w:rPr>
        <w:t>. Общий порядок обращения за выплатой</w:t>
      </w:r>
      <w:r w:rsidR="00BB3477">
        <w:rPr>
          <w:rFonts w:ascii="Times New Roman" w:eastAsia="Arial" w:hAnsi="Times New Roman"/>
          <w:bCs/>
          <w:sz w:val="28"/>
          <w:szCs w:val="28"/>
        </w:rPr>
        <w:br/>
      </w:r>
      <w:r w:rsidRPr="00045A4F">
        <w:rPr>
          <w:rFonts w:ascii="Times New Roman" w:eastAsia="Arial" w:hAnsi="Times New Roman"/>
          <w:bCs/>
          <w:sz w:val="28"/>
          <w:szCs w:val="28"/>
        </w:rPr>
        <w:t xml:space="preserve">денежного поощрения </w:t>
      </w:r>
    </w:p>
    <w:p w:rsidR="00045A4F" w:rsidRPr="00045A4F" w:rsidRDefault="00045A4F" w:rsidP="00045A4F">
      <w:pPr>
        <w:ind w:firstLine="709"/>
        <w:jc w:val="both"/>
        <w:rPr>
          <w:rFonts w:ascii="Times New Roman" w:eastAsia="Arial" w:hAnsi="Times New Roman"/>
          <w:sz w:val="28"/>
          <w:szCs w:val="28"/>
        </w:rPr>
      </w:pPr>
    </w:p>
    <w:p w:rsidR="00045A4F" w:rsidRPr="00045A4F" w:rsidRDefault="00045A4F" w:rsidP="00045A4F">
      <w:pPr>
        <w:autoSpaceDE w:val="0"/>
        <w:autoSpaceDN w:val="0"/>
        <w:adjustRightInd w:val="0"/>
        <w:ind w:firstLine="709"/>
        <w:jc w:val="both"/>
        <w:rPr>
          <w:rFonts w:ascii="Times New Roman" w:eastAsia="Arial" w:hAnsi="Times New Roman"/>
          <w:sz w:val="28"/>
          <w:szCs w:val="28"/>
        </w:rPr>
      </w:pPr>
      <w:r w:rsidRPr="00045A4F">
        <w:rPr>
          <w:rFonts w:ascii="Times New Roman" w:eastAsia="Arial" w:hAnsi="Times New Roman"/>
          <w:sz w:val="28"/>
          <w:szCs w:val="28"/>
        </w:rPr>
        <w:t>4.</w:t>
      </w:r>
      <w:r w:rsidR="00BB3477">
        <w:rPr>
          <w:rFonts w:ascii="Times New Roman" w:eastAsia="Arial" w:hAnsi="Times New Roman"/>
          <w:sz w:val="28"/>
          <w:szCs w:val="28"/>
        </w:rPr>
        <w:t> </w:t>
      </w:r>
      <w:proofErr w:type="gramStart"/>
      <w:r w:rsidRPr="00045A4F">
        <w:rPr>
          <w:rFonts w:ascii="Times New Roman" w:eastAsia="Arial" w:hAnsi="Times New Roman"/>
          <w:sz w:val="28"/>
          <w:szCs w:val="28"/>
        </w:rPr>
        <w:t>Заявления о выплате денежного поощрения (далее – заявления)  подаются содействующими лицами (за исключением содействующих лиц, являющихся должностными лицами, сотрудниками органов государственной власти Рязанской области, иных государственных органов Рязанской области, территориальных органов федеральных органов исполнительной власти, осуществляющих деятельность на территории Рязанской области, органов местного самоуправления муниципальных образований Рязанской области</w:t>
      </w:r>
      <w:r w:rsidR="00BB3477">
        <w:rPr>
          <w:rFonts w:ascii="Times New Roman" w:eastAsia="Arial" w:hAnsi="Times New Roman"/>
          <w:sz w:val="28"/>
          <w:szCs w:val="28"/>
        </w:rPr>
        <w:t>,</w:t>
      </w:r>
      <w:r w:rsidRPr="00045A4F">
        <w:rPr>
          <w:rFonts w:ascii="Times New Roman" w:eastAsia="Arial" w:hAnsi="Times New Roman"/>
          <w:sz w:val="28"/>
          <w:szCs w:val="28"/>
        </w:rPr>
        <w:t xml:space="preserve"> для которых разделом </w:t>
      </w:r>
      <w:r w:rsidRPr="00045A4F">
        <w:rPr>
          <w:rFonts w:ascii="Times New Roman" w:eastAsia="Arial" w:hAnsi="Times New Roman"/>
          <w:sz w:val="28"/>
          <w:szCs w:val="28"/>
          <w:lang w:val="en-US"/>
        </w:rPr>
        <w:t>III</w:t>
      </w:r>
      <w:r w:rsidRPr="00045A4F">
        <w:rPr>
          <w:rFonts w:ascii="Times New Roman" w:eastAsia="Arial" w:hAnsi="Times New Roman"/>
          <w:sz w:val="28"/>
          <w:szCs w:val="28"/>
        </w:rPr>
        <w:t xml:space="preserve"> настоящего Положения предусмотрен иной порядок обращения за выплатой денежного</w:t>
      </w:r>
      <w:proofErr w:type="gramEnd"/>
      <w:r w:rsidRPr="00045A4F">
        <w:rPr>
          <w:rFonts w:ascii="Times New Roman" w:eastAsia="Arial" w:hAnsi="Times New Roman"/>
          <w:sz w:val="28"/>
          <w:szCs w:val="28"/>
        </w:rPr>
        <w:t xml:space="preserve"> поощрения) в государственное казенное учреждение Рязанской области «Управление социальной защиты населения Рязанской области» (далее – Управление) лично в письменном виде по форме, установленной приложением № 1 к настоящему Положению. </w:t>
      </w:r>
    </w:p>
    <w:p w:rsidR="00045A4F" w:rsidRPr="00045A4F" w:rsidRDefault="00045A4F" w:rsidP="00045A4F">
      <w:pPr>
        <w:ind w:firstLine="709"/>
        <w:jc w:val="both"/>
        <w:rPr>
          <w:rFonts w:ascii="Times New Roman" w:eastAsia="Arial" w:hAnsi="Times New Roman"/>
          <w:sz w:val="28"/>
          <w:szCs w:val="28"/>
        </w:rPr>
      </w:pPr>
      <w:r w:rsidRPr="00045A4F">
        <w:rPr>
          <w:rFonts w:ascii="Times New Roman" w:eastAsia="Arial" w:hAnsi="Times New Roman"/>
          <w:sz w:val="28"/>
          <w:szCs w:val="28"/>
        </w:rPr>
        <w:t>Заявление должно быть подписано собственноручно содействующим лицом.</w:t>
      </w:r>
    </w:p>
    <w:p w:rsidR="00045A4F" w:rsidRPr="00045A4F" w:rsidRDefault="00045A4F" w:rsidP="00045A4F">
      <w:pPr>
        <w:ind w:firstLine="709"/>
        <w:jc w:val="both"/>
        <w:rPr>
          <w:rFonts w:ascii="Times New Roman" w:eastAsia="Arial" w:hAnsi="Times New Roman"/>
          <w:sz w:val="28"/>
          <w:szCs w:val="28"/>
        </w:rPr>
      </w:pPr>
      <w:r w:rsidRPr="00045A4F">
        <w:rPr>
          <w:rFonts w:ascii="Times New Roman" w:eastAsia="Arial" w:hAnsi="Times New Roman"/>
          <w:sz w:val="28"/>
          <w:szCs w:val="28"/>
        </w:rPr>
        <w:t>К заявлению прилагаются реквизиты счета содействующего лица, открытого в банке или иной кредитной организации, на который будет перечислено денежное поощрение.</w:t>
      </w:r>
    </w:p>
    <w:p w:rsidR="00045A4F" w:rsidRPr="00045A4F" w:rsidRDefault="00045A4F" w:rsidP="00045A4F">
      <w:pPr>
        <w:ind w:firstLine="709"/>
        <w:jc w:val="both"/>
        <w:rPr>
          <w:rFonts w:ascii="Times New Roman" w:eastAsia="Arial" w:hAnsi="Times New Roman"/>
          <w:sz w:val="28"/>
          <w:szCs w:val="28"/>
        </w:rPr>
      </w:pPr>
      <w:r w:rsidRPr="00045A4F">
        <w:rPr>
          <w:rFonts w:ascii="Times New Roman" w:eastAsia="Arial" w:hAnsi="Times New Roman"/>
          <w:sz w:val="28"/>
          <w:szCs w:val="28"/>
        </w:rPr>
        <w:t>Заявления регистрируются как входящий документ в день их представления в Управление.</w:t>
      </w:r>
    </w:p>
    <w:p w:rsidR="00045A4F" w:rsidRPr="00045A4F" w:rsidRDefault="00045A4F" w:rsidP="00045A4F">
      <w:pPr>
        <w:ind w:firstLine="709"/>
        <w:jc w:val="both"/>
        <w:rPr>
          <w:rFonts w:ascii="Times New Roman" w:eastAsia="Arial" w:hAnsi="Times New Roman"/>
          <w:sz w:val="28"/>
          <w:szCs w:val="28"/>
        </w:rPr>
      </w:pPr>
      <w:r w:rsidRPr="00045A4F">
        <w:rPr>
          <w:rFonts w:ascii="Times New Roman" w:eastAsia="Arial" w:hAnsi="Times New Roman"/>
          <w:sz w:val="28"/>
          <w:szCs w:val="28"/>
        </w:rPr>
        <w:t>5.</w:t>
      </w:r>
      <w:r w:rsidR="00BB3477">
        <w:rPr>
          <w:rFonts w:ascii="Times New Roman" w:eastAsia="Arial" w:hAnsi="Times New Roman"/>
          <w:sz w:val="28"/>
          <w:szCs w:val="28"/>
        </w:rPr>
        <w:t> </w:t>
      </w:r>
      <w:proofErr w:type="gramStart"/>
      <w:r w:rsidRPr="00045A4F">
        <w:rPr>
          <w:rFonts w:ascii="Times New Roman" w:eastAsia="Arial" w:hAnsi="Times New Roman"/>
          <w:sz w:val="28"/>
          <w:szCs w:val="28"/>
        </w:rPr>
        <w:t>Управление в течение 3 рабочих дней со дня регистрации заявления запрашивает у военного комиссариата Рязанской области сведения о лицах, привлеченных к заключению контракта о прохождении военной службы в Вооруженных Силах Российской Федерации и зачисленных в воинскую часть в целях участия в специальной военной операции, подтверждающие привлечение их содействующими лицами к заключению данного контракта и зачисление в воинскую часть.</w:t>
      </w:r>
      <w:proofErr w:type="gramEnd"/>
    </w:p>
    <w:p w:rsidR="00045A4F" w:rsidRPr="00045A4F" w:rsidRDefault="00045A4F" w:rsidP="00045A4F">
      <w:pPr>
        <w:ind w:firstLine="709"/>
        <w:jc w:val="both"/>
        <w:rPr>
          <w:rFonts w:ascii="Times New Roman" w:eastAsia="Arial" w:hAnsi="Times New Roman"/>
          <w:sz w:val="28"/>
          <w:szCs w:val="28"/>
        </w:rPr>
      </w:pPr>
      <w:r w:rsidRPr="00045A4F">
        <w:rPr>
          <w:rFonts w:ascii="Times New Roman" w:eastAsia="Arial" w:hAnsi="Times New Roman"/>
          <w:sz w:val="28"/>
          <w:szCs w:val="28"/>
        </w:rPr>
        <w:t>Военный комиссариат Рязанской области в установленном порядке готовит и направляет в Управление запрашиваемые сведения, согласованные с пунктом отбора на военную службу по контракту (2 разряд) г. Рязани, по форме, установленной приложением № 2 к настоящему Положению.</w:t>
      </w:r>
    </w:p>
    <w:p w:rsidR="00045A4F" w:rsidRPr="00045A4F" w:rsidRDefault="00045A4F" w:rsidP="00045A4F">
      <w:pPr>
        <w:ind w:firstLine="709"/>
        <w:jc w:val="both"/>
        <w:rPr>
          <w:rFonts w:ascii="Times New Roman" w:eastAsia="Arial" w:hAnsi="Times New Roman"/>
          <w:sz w:val="28"/>
          <w:szCs w:val="28"/>
        </w:rPr>
      </w:pPr>
      <w:r w:rsidRPr="00045A4F">
        <w:rPr>
          <w:rFonts w:ascii="Times New Roman" w:eastAsia="Arial" w:hAnsi="Times New Roman"/>
          <w:sz w:val="28"/>
          <w:szCs w:val="28"/>
        </w:rPr>
        <w:t>Поступившие в Управление сведения регистрируются как входящий документ в день их поступления.</w:t>
      </w:r>
    </w:p>
    <w:p w:rsidR="00045A4F" w:rsidRPr="00045A4F" w:rsidRDefault="00045A4F" w:rsidP="00045A4F">
      <w:pPr>
        <w:ind w:firstLine="709"/>
        <w:jc w:val="both"/>
        <w:rPr>
          <w:rFonts w:ascii="Times New Roman" w:eastAsia="Arial" w:hAnsi="Times New Roman"/>
          <w:sz w:val="28"/>
          <w:szCs w:val="28"/>
        </w:rPr>
      </w:pPr>
      <w:r w:rsidRPr="00045A4F">
        <w:rPr>
          <w:rFonts w:ascii="Times New Roman" w:eastAsia="Arial" w:hAnsi="Times New Roman"/>
          <w:sz w:val="28"/>
          <w:szCs w:val="28"/>
        </w:rPr>
        <w:t>Управление в течение 10 рабочих дней со дня регистрации сведений передает их и заявление в министерство труда и социальной защиты населения Рязанской области (далее – Министерство) для принятия решения о выплате либо об отказе в выплате денежного поощрения.</w:t>
      </w:r>
    </w:p>
    <w:p w:rsidR="00045A4F" w:rsidRPr="00045A4F" w:rsidRDefault="00045A4F" w:rsidP="00BB3477">
      <w:pPr>
        <w:jc w:val="center"/>
        <w:rPr>
          <w:rFonts w:ascii="Times New Roman" w:eastAsia="Arial" w:hAnsi="Times New Roman"/>
          <w:sz w:val="28"/>
          <w:szCs w:val="28"/>
        </w:rPr>
      </w:pPr>
      <w:r w:rsidRPr="00045A4F">
        <w:rPr>
          <w:rFonts w:ascii="Times New Roman" w:eastAsia="Arial" w:hAnsi="Times New Roman"/>
          <w:bCs/>
          <w:sz w:val="28"/>
          <w:szCs w:val="28"/>
          <w:lang w:val="en-US"/>
        </w:rPr>
        <w:lastRenderedPageBreak/>
        <w:t>III</w:t>
      </w:r>
      <w:r w:rsidRPr="00045A4F">
        <w:rPr>
          <w:rFonts w:ascii="Times New Roman" w:eastAsia="Arial" w:hAnsi="Times New Roman"/>
          <w:bCs/>
          <w:sz w:val="28"/>
          <w:szCs w:val="28"/>
        </w:rPr>
        <w:t>. Порядок обращения за выплатой денежного поощрения</w:t>
      </w:r>
      <w:r w:rsidR="00BB3477">
        <w:rPr>
          <w:rFonts w:ascii="Times New Roman" w:eastAsia="Arial" w:hAnsi="Times New Roman"/>
          <w:bCs/>
          <w:sz w:val="28"/>
          <w:szCs w:val="28"/>
        </w:rPr>
        <w:br/>
      </w:r>
      <w:r w:rsidRPr="00045A4F">
        <w:rPr>
          <w:rFonts w:ascii="Times New Roman" w:eastAsia="Arial" w:hAnsi="Times New Roman"/>
          <w:bCs/>
          <w:sz w:val="28"/>
          <w:szCs w:val="28"/>
        </w:rPr>
        <w:t>для отдельных категорий содействующих лиц</w:t>
      </w:r>
    </w:p>
    <w:p w:rsidR="00045A4F" w:rsidRPr="00045A4F" w:rsidRDefault="00045A4F" w:rsidP="00045A4F">
      <w:pPr>
        <w:ind w:firstLine="709"/>
        <w:jc w:val="both"/>
        <w:rPr>
          <w:rFonts w:ascii="Times New Roman" w:eastAsia="Arial" w:hAnsi="Times New Roman"/>
          <w:sz w:val="28"/>
          <w:szCs w:val="28"/>
        </w:rPr>
      </w:pPr>
    </w:p>
    <w:p w:rsidR="00045A4F" w:rsidRPr="00045A4F" w:rsidRDefault="00045A4F" w:rsidP="00045A4F">
      <w:pPr>
        <w:ind w:firstLine="709"/>
        <w:jc w:val="both"/>
        <w:rPr>
          <w:rFonts w:ascii="Times New Roman" w:eastAsia="Arial" w:hAnsi="Times New Roman"/>
          <w:sz w:val="28"/>
          <w:szCs w:val="28"/>
        </w:rPr>
      </w:pPr>
      <w:r w:rsidRPr="00045A4F">
        <w:rPr>
          <w:rFonts w:ascii="Times New Roman" w:eastAsia="Arial" w:hAnsi="Times New Roman"/>
          <w:sz w:val="28"/>
          <w:szCs w:val="28"/>
        </w:rPr>
        <w:t>6.</w:t>
      </w:r>
      <w:r w:rsidR="00BB3477">
        <w:rPr>
          <w:rFonts w:ascii="Times New Roman" w:eastAsia="Arial" w:hAnsi="Times New Roman"/>
          <w:sz w:val="28"/>
          <w:szCs w:val="28"/>
        </w:rPr>
        <w:t> </w:t>
      </w:r>
      <w:proofErr w:type="gramStart"/>
      <w:r w:rsidRPr="00045A4F">
        <w:rPr>
          <w:rFonts w:ascii="Times New Roman" w:eastAsia="Arial" w:hAnsi="Times New Roman"/>
          <w:sz w:val="28"/>
          <w:szCs w:val="28"/>
        </w:rPr>
        <w:t>В отношении содействующих лиц, являющихся должностными лицами, сотрудниками органов государственной власти Рязанской области, иных государственных органов Рязанской области, территориальных органов федеральных органов исполнительной власти, осуществляющих деятельность на территории Рязанской области, органов местного самоуправления муниципальных образований Рязанской области, право подавать в Управление ходатайство о выплате вышеуказанным содействующим лицам денежного поощрения имеют руководители соответствующих органов по форме, установленной приложением № 3 к настоящему</w:t>
      </w:r>
      <w:proofErr w:type="gramEnd"/>
      <w:r w:rsidRPr="00045A4F">
        <w:rPr>
          <w:rFonts w:ascii="Times New Roman" w:eastAsia="Arial" w:hAnsi="Times New Roman"/>
          <w:sz w:val="28"/>
          <w:szCs w:val="28"/>
        </w:rPr>
        <w:t xml:space="preserve"> Положению.</w:t>
      </w:r>
    </w:p>
    <w:p w:rsidR="00045A4F" w:rsidRPr="00045A4F" w:rsidRDefault="00045A4F" w:rsidP="00045A4F">
      <w:pPr>
        <w:ind w:firstLine="709"/>
        <w:jc w:val="both"/>
        <w:rPr>
          <w:rFonts w:ascii="Times New Roman" w:eastAsia="Arial" w:hAnsi="Times New Roman"/>
          <w:sz w:val="28"/>
          <w:szCs w:val="28"/>
        </w:rPr>
      </w:pPr>
      <w:proofErr w:type="gramStart"/>
      <w:r w:rsidRPr="00045A4F">
        <w:rPr>
          <w:rFonts w:ascii="Times New Roman" w:eastAsia="Arial" w:hAnsi="Times New Roman"/>
          <w:sz w:val="28"/>
          <w:szCs w:val="28"/>
        </w:rPr>
        <w:t>К ходатайству прилагаются сведения о содействующих лицах, выдвинутых для выплаты денежного поощрения, согласованные с военным комиссариатом Рязанской области и пунктом отбора на военную службу по контракту (2 разряд) г. Рязани, подтверждающие, что привлеченное лицо заключило в Рязанской области контракт о прохождении военной службы в Вооруженных Силах Российской Федерации и зачислено в воинскую часть в целях участия в специальной военной операции</w:t>
      </w:r>
      <w:proofErr w:type="gramEnd"/>
      <w:r w:rsidRPr="00045A4F">
        <w:rPr>
          <w:rFonts w:ascii="Times New Roman" w:eastAsia="Arial" w:hAnsi="Times New Roman"/>
          <w:sz w:val="28"/>
          <w:szCs w:val="28"/>
        </w:rPr>
        <w:t>, по форме, установленной приложением № 2 к настоящему Положению.</w:t>
      </w:r>
    </w:p>
    <w:p w:rsidR="00045A4F" w:rsidRPr="00045A4F" w:rsidRDefault="00045A4F" w:rsidP="00045A4F">
      <w:pPr>
        <w:ind w:firstLine="709"/>
        <w:jc w:val="both"/>
        <w:rPr>
          <w:rFonts w:ascii="Times New Roman" w:eastAsia="Arial" w:hAnsi="Times New Roman"/>
          <w:sz w:val="28"/>
          <w:szCs w:val="28"/>
        </w:rPr>
      </w:pPr>
      <w:r w:rsidRPr="00045A4F">
        <w:rPr>
          <w:rFonts w:ascii="Times New Roman" w:eastAsia="Arial" w:hAnsi="Times New Roman"/>
          <w:sz w:val="28"/>
          <w:szCs w:val="28"/>
        </w:rPr>
        <w:t>Ходатайство с приложенными сведениями регистрируется как входящий документ в день его представления в Управление и в течение</w:t>
      </w:r>
      <w:r w:rsidR="00BB3477">
        <w:rPr>
          <w:rFonts w:ascii="Times New Roman" w:eastAsia="Arial" w:hAnsi="Times New Roman"/>
          <w:sz w:val="28"/>
          <w:szCs w:val="28"/>
        </w:rPr>
        <w:br/>
      </w:r>
      <w:r w:rsidRPr="00045A4F">
        <w:rPr>
          <w:rFonts w:ascii="Times New Roman" w:eastAsia="Arial" w:hAnsi="Times New Roman"/>
          <w:sz w:val="28"/>
          <w:szCs w:val="28"/>
        </w:rPr>
        <w:t>10 рабочих дней после регистрации передается в Министерство для принятия решения о выплате либо об отказе в выплате денежного поощрения.</w:t>
      </w:r>
    </w:p>
    <w:p w:rsidR="00045A4F" w:rsidRPr="00045A4F" w:rsidRDefault="00045A4F" w:rsidP="00045A4F">
      <w:pPr>
        <w:ind w:firstLine="709"/>
        <w:jc w:val="center"/>
        <w:rPr>
          <w:rFonts w:ascii="Times New Roman" w:eastAsia="Arial" w:hAnsi="Times New Roman"/>
          <w:strike/>
          <w:sz w:val="28"/>
          <w:szCs w:val="28"/>
        </w:rPr>
      </w:pPr>
    </w:p>
    <w:p w:rsidR="00045A4F" w:rsidRPr="00045A4F" w:rsidRDefault="00045A4F" w:rsidP="00BB3477">
      <w:pPr>
        <w:jc w:val="center"/>
        <w:rPr>
          <w:rFonts w:ascii="Times New Roman" w:eastAsia="Arial" w:hAnsi="Times New Roman"/>
          <w:sz w:val="28"/>
          <w:szCs w:val="28"/>
        </w:rPr>
      </w:pPr>
      <w:r w:rsidRPr="00045A4F">
        <w:rPr>
          <w:rFonts w:ascii="Times New Roman" w:eastAsia="Arial" w:hAnsi="Times New Roman"/>
          <w:bCs/>
          <w:sz w:val="28"/>
          <w:szCs w:val="28"/>
          <w:lang w:val="en-US"/>
        </w:rPr>
        <w:t>IV</w:t>
      </w:r>
      <w:r w:rsidRPr="00045A4F">
        <w:rPr>
          <w:rFonts w:ascii="Times New Roman" w:eastAsia="Arial" w:hAnsi="Times New Roman"/>
          <w:bCs/>
          <w:sz w:val="28"/>
          <w:szCs w:val="28"/>
        </w:rPr>
        <w:t xml:space="preserve">. Принятие решения </w:t>
      </w:r>
      <w:r w:rsidRPr="00045A4F">
        <w:rPr>
          <w:rFonts w:ascii="Times New Roman" w:eastAsia="Arial" w:hAnsi="Times New Roman"/>
          <w:sz w:val="28"/>
          <w:szCs w:val="28"/>
        </w:rPr>
        <w:t>о выплате либо об отказе</w:t>
      </w:r>
      <w:r w:rsidR="00BB3477">
        <w:rPr>
          <w:rFonts w:ascii="Times New Roman" w:eastAsia="Arial" w:hAnsi="Times New Roman"/>
          <w:sz w:val="28"/>
          <w:szCs w:val="28"/>
        </w:rPr>
        <w:br/>
      </w:r>
      <w:r w:rsidRPr="00045A4F">
        <w:rPr>
          <w:rFonts w:ascii="Times New Roman" w:eastAsia="Arial" w:hAnsi="Times New Roman"/>
          <w:sz w:val="28"/>
          <w:szCs w:val="28"/>
        </w:rPr>
        <w:t>в выплате денежного поощрения</w:t>
      </w:r>
    </w:p>
    <w:p w:rsidR="00045A4F" w:rsidRPr="00045A4F" w:rsidRDefault="00045A4F" w:rsidP="00045A4F">
      <w:pPr>
        <w:ind w:firstLine="709"/>
        <w:jc w:val="both"/>
        <w:rPr>
          <w:rFonts w:ascii="Times New Roman" w:eastAsia="Arial" w:hAnsi="Times New Roman"/>
          <w:sz w:val="28"/>
          <w:szCs w:val="28"/>
        </w:rPr>
      </w:pPr>
    </w:p>
    <w:p w:rsidR="00045A4F" w:rsidRPr="00045A4F" w:rsidRDefault="00BB3477" w:rsidP="00045A4F">
      <w:pPr>
        <w:ind w:firstLine="709"/>
        <w:jc w:val="both"/>
        <w:rPr>
          <w:rFonts w:ascii="Times New Roman" w:eastAsia="Arial" w:hAnsi="Times New Roman"/>
          <w:sz w:val="28"/>
          <w:szCs w:val="28"/>
        </w:rPr>
      </w:pPr>
      <w:r>
        <w:rPr>
          <w:rFonts w:ascii="Times New Roman" w:eastAsia="Arial" w:hAnsi="Times New Roman"/>
          <w:sz w:val="28"/>
          <w:szCs w:val="28"/>
        </w:rPr>
        <w:t>7. </w:t>
      </w:r>
      <w:r w:rsidR="00045A4F" w:rsidRPr="00045A4F">
        <w:rPr>
          <w:rFonts w:ascii="Times New Roman" w:eastAsia="Arial" w:hAnsi="Times New Roman"/>
          <w:sz w:val="28"/>
          <w:szCs w:val="28"/>
        </w:rPr>
        <w:t>Решение о выплате либо об отказе в выплате денежного поощрения принимается Министерством в форме приказа в срок не позднее 10 рабочих дней со дня поступления из Управления документов, предусмотренных пункт</w:t>
      </w:r>
      <w:r w:rsidR="00104D2B">
        <w:rPr>
          <w:rFonts w:ascii="Times New Roman" w:eastAsia="Arial" w:hAnsi="Times New Roman"/>
          <w:sz w:val="28"/>
          <w:szCs w:val="28"/>
        </w:rPr>
        <w:t>ом</w:t>
      </w:r>
      <w:r w:rsidR="00045A4F" w:rsidRPr="00045A4F">
        <w:rPr>
          <w:rFonts w:ascii="Times New Roman" w:eastAsia="Arial" w:hAnsi="Times New Roman"/>
          <w:sz w:val="28"/>
          <w:szCs w:val="28"/>
        </w:rPr>
        <w:t xml:space="preserve"> 5, </w:t>
      </w:r>
      <w:r w:rsidR="00104D2B">
        <w:rPr>
          <w:rFonts w:ascii="Times New Roman" w:eastAsia="Arial" w:hAnsi="Times New Roman"/>
          <w:sz w:val="28"/>
          <w:szCs w:val="28"/>
        </w:rPr>
        <w:t xml:space="preserve">пунктом </w:t>
      </w:r>
      <w:r w:rsidR="00045A4F" w:rsidRPr="00045A4F">
        <w:rPr>
          <w:rFonts w:ascii="Times New Roman" w:eastAsia="Arial" w:hAnsi="Times New Roman"/>
          <w:sz w:val="28"/>
          <w:szCs w:val="28"/>
        </w:rPr>
        <w:t>6 настоящего Положения.</w:t>
      </w:r>
    </w:p>
    <w:p w:rsidR="00045A4F" w:rsidRPr="00045A4F" w:rsidRDefault="00045A4F" w:rsidP="00045A4F">
      <w:pPr>
        <w:ind w:firstLine="709"/>
        <w:jc w:val="both"/>
        <w:rPr>
          <w:rFonts w:ascii="Times New Roman" w:eastAsia="Arial" w:hAnsi="Times New Roman"/>
          <w:sz w:val="28"/>
          <w:szCs w:val="28"/>
        </w:rPr>
      </w:pPr>
      <w:r w:rsidRPr="00045A4F">
        <w:rPr>
          <w:rFonts w:ascii="Times New Roman" w:eastAsia="Arial" w:hAnsi="Times New Roman"/>
          <w:sz w:val="28"/>
          <w:szCs w:val="28"/>
        </w:rPr>
        <w:t>8.</w:t>
      </w:r>
      <w:r w:rsidR="00BB3477">
        <w:rPr>
          <w:rFonts w:ascii="Times New Roman" w:eastAsia="Arial" w:hAnsi="Times New Roman"/>
          <w:sz w:val="28"/>
          <w:szCs w:val="28"/>
        </w:rPr>
        <w:t> </w:t>
      </w:r>
      <w:r w:rsidRPr="00045A4F">
        <w:rPr>
          <w:rFonts w:ascii="Times New Roman" w:eastAsia="Arial" w:hAnsi="Times New Roman"/>
          <w:sz w:val="28"/>
          <w:szCs w:val="28"/>
        </w:rPr>
        <w:t>Основаниями для принятия решения об отказе в выплате денежного поощрения являются:</w:t>
      </w:r>
    </w:p>
    <w:p w:rsidR="00045A4F" w:rsidRPr="00045A4F" w:rsidRDefault="00BB3477" w:rsidP="00045A4F">
      <w:pPr>
        <w:ind w:firstLine="709"/>
        <w:jc w:val="both"/>
        <w:rPr>
          <w:rFonts w:ascii="Times New Roman" w:eastAsia="Arial" w:hAnsi="Times New Roman"/>
          <w:sz w:val="28"/>
          <w:szCs w:val="28"/>
        </w:rPr>
      </w:pPr>
      <w:r>
        <w:rPr>
          <w:rFonts w:ascii="Times New Roman" w:eastAsia="Arial" w:hAnsi="Times New Roman"/>
          <w:sz w:val="28"/>
          <w:szCs w:val="28"/>
        </w:rPr>
        <w:t>- </w:t>
      </w:r>
      <w:r w:rsidR="00045A4F" w:rsidRPr="00045A4F">
        <w:rPr>
          <w:rFonts w:ascii="Times New Roman" w:eastAsia="Arial" w:hAnsi="Times New Roman"/>
          <w:sz w:val="28"/>
          <w:szCs w:val="28"/>
        </w:rPr>
        <w:t>несоответствие содействующего лица категориям, указанным в пункте 2 настоящего Положения;</w:t>
      </w:r>
    </w:p>
    <w:p w:rsidR="00045A4F" w:rsidRPr="00045A4F" w:rsidRDefault="00045A4F" w:rsidP="00BB3477">
      <w:pPr>
        <w:ind w:firstLine="709"/>
        <w:jc w:val="both"/>
        <w:rPr>
          <w:rFonts w:ascii="Times New Roman" w:eastAsia="Arial" w:hAnsi="Times New Roman"/>
          <w:sz w:val="28"/>
          <w:szCs w:val="28"/>
        </w:rPr>
      </w:pPr>
      <w:proofErr w:type="gramStart"/>
      <w:r w:rsidRPr="00045A4F">
        <w:rPr>
          <w:rFonts w:ascii="Times New Roman" w:eastAsia="Arial" w:hAnsi="Times New Roman"/>
          <w:sz w:val="28"/>
          <w:szCs w:val="28"/>
        </w:rPr>
        <w:t>-</w:t>
      </w:r>
      <w:r w:rsidR="00BB3477">
        <w:rPr>
          <w:rFonts w:ascii="Times New Roman" w:eastAsia="Arial" w:hAnsi="Times New Roman"/>
          <w:sz w:val="28"/>
          <w:szCs w:val="28"/>
        </w:rPr>
        <w:t> </w:t>
      </w:r>
      <w:r w:rsidRPr="00045A4F">
        <w:rPr>
          <w:rFonts w:ascii="Times New Roman" w:eastAsia="Arial" w:hAnsi="Times New Roman"/>
          <w:sz w:val="28"/>
          <w:szCs w:val="28"/>
        </w:rPr>
        <w:t>непредставление (неполное представление) документов,</w:t>
      </w:r>
      <w:r w:rsidR="00BB3477">
        <w:rPr>
          <w:rFonts w:ascii="Times New Roman" w:eastAsia="Arial" w:hAnsi="Times New Roman"/>
          <w:sz w:val="28"/>
          <w:szCs w:val="28"/>
        </w:rPr>
        <w:t xml:space="preserve"> </w:t>
      </w:r>
      <w:r w:rsidRPr="00045A4F">
        <w:rPr>
          <w:rFonts w:ascii="Times New Roman" w:eastAsia="Arial" w:hAnsi="Times New Roman"/>
          <w:spacing w:val="-6"/>
          <w:sz w:val="28"/>
          <w:szCs w:val="28"/>
        </w:rPr>
        <w:t>предусмотренных пунктами 4</w:t>
      </w:r>
      <w:r w:rsidR="00BB3477" w:rsidRPr="00BB3477">
        <w:rPr>
          <w:rFonts w:ascii="Times New Roman" w:eastAsia="Arial" w:hAnsi="Times New Roman"/>
          <w:spacing w:val="-6"/>
          <w:sz w:val="28"/>
          <w:szCs w:val="28"/>
        </w:rPr>
        <w:t>-</w:t>
      </w:r>
      <w:r w:rsidRPr="00045A4F">
        <w:rPr>
          <w:rFonts w:ascii="Times New Roman" w:eastAsia="Arial" w:hAnsi="Times New Roman"/>
          <w:spacing w:val="-6"/>
          <w:sz w:val="28"/>
          <w:szCs w:val="28"/>
        </w:rPr>
        <w:t>6 настоящего Положения, и (или) непредставление</w:t>
      </w:r>
      <w:r w:rsidRPr="00045A4F">
        <w:rPr>
          <w:rFonts w:ascii="Times New Roman" w:eastAsia="Arial" w:hAnsi="Times New Roman"/>
          <w:sz w:val="28"/>
          <w:szCs w:val="28"/>
        </w:rPr>
        <w:t xml:space="preserve"> (неполное представление) информации, содержащейся в указанных документах;</w:t>
      </w:r>
      <w:proofErr w:type="gramEnd"/>
    </w:p>
    <w:p w:rsidR="00045A4F" w:rsidRPr="00045A4F" w:rsidRDefault="00BB3477" w:rsidP="00045A4F">
      <w:pPr>
        <w:ind w:firstLine="709"/>
        <w:jc w:val="both"/>
        <w:rPr>
          <w:rFonts w:ascii="Times New Roman" w:eastAsia="Arial" w:hAnsi="Times New Roman"/>
          <w:strike/>
          <w:sz w:val="28"/>
          <w:szCs w:val="28"/>
        </w:rPr>
      </w:pPr>
      <w:r>
        <w:rPr>
          <w:rFonts w:ascii="Times New Roman" w:eastAsia="Arial" w:hAnsi="Times New Roman"/>
          <w:sz w:val="28"/>
          <w:szCs w:val="28"/>
        </w:rPr>
        <w:t>- </w:t>
      </w:r>
      <w:r w:rsidR="00045A4F" w:rsidRPr="00045A4F">
        <w:rPr>
          <w:rFonts w:ascii="Times New Roman" w:eastAsia="Arial" w:hAnsi="Times New Roman"/>
          <w:sz w:val="28"/>
          <w:szCs w:val="28"/>
        </w:rPr>
        <w:t xml:space="preserve">представление документов не по формам, установленным настоящим Положением; </w:t>
      </w:r>
    </w:p>
    <w:p w:rsidR="00045A4F" w:rsidRPr="00045A4F" w:rsidRDefault="00BB3477" w:rsidP="00045A4F">
      <w:pPr>
        <w:ind w:firstLine="709"/>
        <w:jc w:val="both"/>
        <w:rPr>
          <w:rFonts w:ascii="Times New Roman" w:eastAsia="Arial" w:hAnsi="Times New Roman"/>
          <w:sz w:val="28"/>
          <w:szCs w:val="28"/>
        </w:rPr>
      </w:pPr>
      <w:r>
        <w:rPr>
          <w:rFonts w:ascii="Times New Roman" w:eastAsia="Arial" w:hAnsi="Times New Roman"/>
          <w:sz w:val="28"/>
          <w:szCs w:val="28"/>
        </w:rPr>
        <w:t>- </w:t>
      </w:r>
      <w:r w:rsidR="00045A4F" w:rsidRPr="00045A4F">
        <w:rPr>
          <w:rFonts w:ascii="Times New Roman" w:eastAsia="Arial" w:hAnsi="Times New Roman"/>
          <w:sz w:val="28"/>
          <w:szCs w:val="28"/>
        </w:rPr>
        <w:t xml:space="preserve">выплата денежного поощрения за лицо, заключившее контракт о прохождении военной службы в Вооруженных Силах Российской Федерации </w:t>
      </w:r>
      <w:r w:rsidR="00045A4F" w:rsidRPr="00045A4F">
        <w:rPr>
          <w:rFonts w:ascii="Times New Roman" w:eastAsia="Arial" w:hAnsi="Times New Roman"/>
          <w:sz w:val="28"/>
          <w:szCs w:val="28"/>
        </w:rPr>
        <w:lastRenderedPageBreak/>
        <w:t>в целях участия в специальной военной операции, была предоставлена содействующему лицу ранее.</w:t>
      </w:r>
    </w:p>
    <w:p w:rsidR="00045A4F" w:rsidRPr="00045A4F" w:rsidRDefault="00BB3477" w:rsidP="00045A4F">
      <w:pPr>
        <w:ind w:firstLine="709"/>
        <w:jc w:val="both"/>
        <w:rPr>
          <w:rFonts w:ascii="Times New Roman" w:eastAsia="Arial" w:hAnsi="Times New Roman"/>
          <w:sz w:val="28"/>
          <w:szCs w:val="28"/>
        </w:rPr>
      </w:pPr>
      <w:r>
        <w:rPr>
          <w:rFonts w:ascii="Times New Roman" w:eastAsia="Arial" w:hAnsi="Times New Roman"/>
          <w:sz w:val="28"/>
          <w:szCs w:val="28"/>
        </w:rPr>
        <w:t>9. </w:t>
      </w:r>
      <w:r w:rsidR="00045A4F" w:rsidRPr="00045A4F">
        <w:rPr>
          <w:rFonts w:ascii="Times New Roman" w:eastAsia="Arial" w:hAnsi="Times New Roman"/>
          <w:sz w:val="28"/>
          <w:szCs w:val="28"/>
        </w:rPr>
        <w:t>Министерство ведет учет содействующих лиц, которым была осуществлена выплата денежного поощрения в соответствии с настоящим Положением.</w:t>
      </w:r>
    </w:p>
    <w:p w:rsidR="00045A4F" w:rsidRPr="00045A4F" w:rsidRDefault="00045A4F" w:rsidP="00045A4F">
      <w:pPr>
        <w:ind w:firstLine="709"/>
        <w:jc w:val="both"/>
        <w:rPr>
          <w:rFonts w:ascii="Times New Roman" w:eastAsia="Arial" w:hAnsi="Times New Roman"/>
          <w:sz w:val="28"/>
          <w:szCs w:val="28"/>
        </w:rPr>
      </w:pPr>
      <w:r w:rsidRPr="00045A4F">
        <w:rPr>
          <w:rFonts w:ascii="Times New Roman" w:eastAsia="Arial" w:hAnsi="Times New Roman"/>
          <w:sz w:val="28"/>
          <w:szCs w:val="28"/>
        </w:rPr>
        <w:t>10. Решение о выплате либо об отказе в выплате денежного поощрения в течение 5 рабочих дней, следующих за днем его принятия, направляется Министерством в Управление.</w:t>
      </w:r>
    </w:p>
    <w:p w:rsidR="00045A4F" w:rsidRPr="00045A4F" w:rsidRDefault="00045A4F" w:rsidP="00045A4F">
      <w:pPr>
        <w:ind w:firstLine="709"/>
        <w:jc w:val="both"/>
        <w:rPr>
          <w:rFonts w:ascii="Times New Roman" w:eastAsia="Arial" w:hAnsi="Times New Roman"/>
          <w:sz w:val="28"/>
          <w:szCs w:val="28"/>
        </w:rPr>
      </w:pPr>
      <w:r w:rsidRPr="00045A4F">
        <w:rPr>
          <w:rFonts w:ascii="Times New Roman" w:eastAsia="Arial" w:hAnsi="Times New Roman"/>
          <w:sz w:val="28"/>
          <w:szCs w:val="28"/>
        </w:rPr>
        <w:t>Управление в течение 2 рабочих дней со дня поступления решения, указанного в абзаце первом настоящего пункта</w:t>
      </w:r>
      <w:r w:rsidR="00BB3477">
        <w:rPr>
          <w:rFonts w:ascii="Times New Roman" w:eastAsia="Arial" w:hAnsi="Times New Roman"/>
          <w:sz w:val="28"/>
          <w:szCs w:val="28"/>
        </w:rPr>
        <w:t>,</w:t>
      </w:r>
      <w:r w:rsidRPr="00045A4F">
        <w:rPr>
          <w:rFonts w:ascii="Times New Roman" w:eastAsia="Arial" w:hAnsi="Times New Roman"/>
          <w:sz w:val="28"/>
          <w:szCs w:val="28"/>
        </w:rPr>
        <w:t xml:space="preserve"> уведомляет о принятом решении:</w:t>
      </w:r>
    </w:p>
    <w:p w:rsidR="00045A4F" w:rsidRPr="00045A4F" w:rsidRDefault="00045A4F" w:rsidP="00045A4F">
      <w:pPr>
        <w:ind w:firstLine="709"/>
        <w:jc w:val="both"/>
        <w:rPr>
          <w:rFonts w:ascii="Times New Roman" w:eastAsia="Arial" w:hAnsi="Times New Roman"/>
          <w:sz w:val="28"/>
          <w:szCs w:val="28"/>
        </w:rPr>
      </w:pPr>
      <w:r w:rsidRPr="00045A4F">
        <w:rPr>
          <w:rFonts w:ascii="Times New Roman" w:eastAsia="Arial" w:hAnsi="Times New Roman"/>
          <w:sz w:val="28"/>
          <w:szCs w:val="28"/>
        </w:rPr>
        <w:t>- содействующих лиц способом, указанном в заявлении;</w:t>
      </w:r>
    </w:p>
    <w:p w:rsidR="00045A4F" w:rsidRPr="00045A4F" w:rsidRDefault="00BB3477" w:rsidP="00045A4F">
      <w:pPr>
        <w:autoSpaceDE w:val="0"/>
        <w:autoSpaceDN w:val="0"/>
        <w:adjustRightInd w:val="0"/>
        <w:ind w:firstLine="709"/>
        <w:jc w:val="both"/>
        <w:rPr>
          <w:rFonts w:ascii="Times New Roman" w:eastAsia="Arial" w:hAnsi="Times New Roman"/>
          <w:sz w:val="28"/>
          <w:szCs w:val="28"/>
        </w:rPr>
      </w:pPr>
      <w:r>
        <w:rPr>
          <w:rFonts w:ascii="Times New Roman" w:eastAsia="Arial" w:hAnsi="Times New Roman"/>
          <w:sz w:val="28"/>
          <w:szCs w:val="28"/>
        </w:rPr>
        <w:t>- </w:t>
      </w:r>
      <w:r w:rsidR="00045A4F" w:rsidRPr="00045A4F">
        <w:rPr>
          <w:rFonts w:ascii="Times New Roman" w:eastAsia="Arial" w:hAnsi="Times New Roman"/>
          <w:sz w:val="28"/>
          <w:szCs w:val="28"/>
        </w:rPr>
        <w:t>органы, указанные в абзаце первом пункта 6 настоящего Положения, способом, позволяющим обеспечить подтверждение факта получения уведомления.</w:t>
      </w:r>
    </w:p>
    <w:p w:rsidR="00045A4F" w:rsidRPr="00045A4F" w:rsidRDefault="00BB3477" w:rsidP="00045A4F">
      <w:pPr>
        <w:ind w:firstLine="709"/>
        <w:jc w:val="both"/>
        <w:rPr>
          <w:rFonts w:ascii="Times New Roman" w:eastAsia="Arial" w:hAnsi="Times New Roman"/>
          <w:sz w:val="28"/>
          <w:szCs w:val="28"/>
        </w:rPr>
      </w:pPr>
      <w:r>
        <w:rPr>
          <w:rFonts w:ascii="Times New Roman" w:eastAsia="Arial" w:hAnsi="Times New Roman"/>
          <w:sz w:val="28"/>
          <w:szCs w:val="28"/>
        </w:rPr>
        <w:t>11. </w:t>
      </w:r>
      <w:r w:rsidR="00045A4F" w:rsidRPr="00045A4F">
        <w:rPr>
          <w:rFonts w:ascii="Times New Roman" w:eastAsia="Arial" w:hAnsi="Times New Roman"/>
          <w:sz w:val="28"/>
          <w:szCs w:val="28"/>
        </w:rPr>
        <w:t xml:space="preserve">Реквизиты счета содействующего лица и копия решения о выплате денежного поощрения не позднее 1 рабочего дня со дня его принятия направляются Министерством в государственное казенное учреждение Рязанской области «Центр социальных выплат Рязанской области». </w:t>
      </w:r>
    </w:p>
    <w:p w:rsidR="00045A4F" w:rsidRPr="00045A4F" w:rsidRDefault="00045A4F" w:rsidP="00045A4F">
      <w:pPr>
        <w:ind w:firstLine="709"/>
        <w:jc w:val="both"/>
        <w:rPr>
          <w:rFonts w:ascii="Times New Roman" w:eastAsia="Arial" w:hAnsi="Times New Roman"/>
          <w:sz w:val="28"/>
          <w:szCs w:val="28"/>
        </w:rPr>
      </w:pPr>
      <w:r w:rsidRPr="00045A4F">
        <w:rPr>
          <w:rFonts w:ascii="Times New Roman" w:eastAsia="Arial" w:hAnsi="Times New Roman"/>
          <w:sz w:val="28"/>
          <w:szCs w:val="28"/>
        </w:rPr>
        <w:t>12.</w:t>
      </w:r>
      <w:r w:rsidR="00BB3477">
        <w:rPr>
          <w:rFonts w:ascii="Times New Roman" w:eastAsia="Arial" w:hAnsi="Times New Roman"/>
          <w:sz w:val="28"/>
          <w:szCs w:val="28"/>
        </w:rPr>
        <w:t> </w:t>
      </w:r>
      <w:r w:rsidRPr="00045A4F">
        <w:rPr>
          <w:rFonts w:ascii="Times New Roman" w:eastAsia="Arial" w:hAnsi="Times New Roman"/>
          <w:sz w:val="28"/>
          <w:szCs w:val="28"/>
        </w:rPr>
        <w:t xml:space="preserve">Денежное поощрение выплачивается государственным казенным учреждением Рязанской области «Центр социальных выплат Рязанской области» в течение </w:t>
      </w:r>
      <w:r w:rsidR="00BB3477">
        <w:rPr>
          <w:rFonts w:ascii="Times New Roman" w:eastAsia="Arial" w:hAnsi="Times New Roman"/>
          <w:sz w:val="28"/>
          <w:szCs w:val="28"/>
        </w:rPr>
        <w:t>3</w:t>
      </w:r>
      <w:r w:rsidRPr="00045A4F">
        <w:rPr>
          <w:rFonts w:ascii="Times New Roman" w:eastAsia="Arial" w:hAnsi="Times New Roman"/>
          <w:sz w:val="28"/>
          <w:szCs w:val="28"/>
        </w:rPr>
        <w:t xml:space="preserve"> рабочих дней со дня принятия решения о предоставлении денежного поощрения путем перечисления денежных средств на указанный содействующим лицом счет, открытый в банке или иной кредитной организации. </w:t>
      </w:r>
    </w:p>
    <w:p w:rsidR="00045A4F" w:rsidRPr="00045A4F" w:rsidRDefault="00045A4F" w:rsidP="00045A4F">
      <w:pPr>
        <w:ind w:firstLine="709"/>
        <w:jc w:val="both"/>
        <w:rPr>
          <w:rFonts w:ascii="Times New Roman" w:eastAsia="Arial" w:hAnsi="Times New Roman"/>
          <w:sz w:val="28"/>
          <w:szCs w:val="28"/>
        </w:rPr>
      </w:pPr>
      <w:r w:rsidRPr="00045A4F">
        <w:rPr>
          <w:rFonts w:ascii="Times New Roman" w:eastAsia="Arial" w:hAnsi="Times New Roman"/>
          <w:sz w:val="28"/>
          <w:szCs w:val="28"/>
        </w:rPr>
        <w:t>13.</w:t>
      </w:r>
      <w:r w:rsidR="00BB3477">
        <w:rPr>
          <w:rFonts w:ascii="Times New Roman" w:eastAsia="Arial" w:hAnsi="Times New Roman"/>
          <w:sz w:val="28"/>
          <w:szCs w:val="28"/>
        </w:rPr>
        <w:t> </w:t>
      </w:r>
      <w:proofErr w:type="gramStart"/>
      <w:r w:rsidRPr="00045A4F">
        <w:rPr>
          <w:rFonts w:ascii="Times New Roman" w:eastAsia="Arial" w:hAnsi="Times New Roman"/>
          <w:sz w:val="28"/>
          <w:szCs w:val="28"/>
        </w:rPr>
        <w:t>Министерство осуществляет контроль за целевым использованием средств областного бюджета, выделяемых на выплату денежного поощрения, в рамках внутреннего финансового контроля и в соответствии Порядком осуществления контроля за деятельностью государственных автономных учреждений Рязанской области, государственных бюджетных учреждений Рязанской области и государственных казенных учреждений Рязанской области, утвержденным постановлением Правительства Рязанской области от 04 октября 2012 г. № 283.</w:t>
      </w:r>
      <w:proofErr w:type="gramEnd"/>
    </w:p>
    <w:p w:rsidR="009904BC" w:rsidRPr="009904BC" w:rsidRDefault="009904BC" w:rsidP="00B04496">
      <w:pPr>
        <w:ind w:firstLine="709"/>
        <w:rPr>
          <w:rFonts w:ascii="Times New Roman" w:eastAsia="Arial" w:hAnsi="Times New Roman"/>
          <w:sz w:val="28"/>
          <w:szCs w:val="28"/>
        </w:rPr>
      </w:pPr>
    </w:p>
    <w:p w:rsidR="009904BC" w:rsidRDefault="009904BC" w:rsidP="00624967">
      <w:pPr>
        <w:spacing w:line="192" w:lineRule="auto"/>
        <w:rPr>
          <w:rFonts w:ascii="Times New Roman" w:hAnsi="Times New Roman"/>
          <w:sz w:val="28"/>
          <w:szCs w:val="28"/>
        </w:rPr>
      </w:pPr>
    </w:p>
    <w:p w:rsidR="0039086F" w:rsidRDefault="0039086F" w:rsidP="00624967">
      <w:pPr>
        <w:spacing w:line="192" w:lineRule="auto"/>
        <w:rPr>
          <w:rFonts w:ascii="Times New Roman" w:hAnsi="Times New Roman"/>
          <w:sz w:val="28"/>
          <w:szCs w:val="28"/>
        </w:rPr>
      </w:pPr>
    </w:p>
    <w:p w:rsidR="0039086F" w:rsidRDefault="0039086F" w:rsidP="00624967">
      <w:pPr>
        <w:spacing w:line="192" w:lineRule="auto"/>
        <w:rPr>
          <w:rFonts w:ascii="Times New Roman" w:hAnsi="Times New Roman"/>
          <w:sz w:val="28"/>
          <w:szCs w:val="28"/>
        </w:rPr>
      </w:pPr>
    </w:p>
    <w:p w:rsidR="0039086F" w:rsidRDefault="0039086F" w:rsidP="00624967">
      <w:pPr>
        <w:spacing w:line="192" w:lineRule="auto"/>
        <w:rPr>
          <w:rFonts w:ascii="Times New Roman" w:hAnsi="Times New Roman"/>
          <w:sz w:val="28"/>
          <w:szCs w:val="28"/>
        </w:rPr>
      </w:pPr>
    </w:p>
    <w:p w:rsidR="0039086F" w:rsidRDefault="0039086F" w:rsidP="00624967">
      <w:pPr>
        <w:spacing w:line="192" w:lineRule="auto"/>
        <w:rPr>
          <w:rFonts w:ascii="Times New Roman" w:hAnsi="Times New Roman"/>
          <w:sz w:val="28"/>
          <w:szCs w:val="28"/>
        </w:rPr>
      </w:pPr>
    </w:p>
    <w:p w:rsidR="0039086F" w:rsidRDefault="0039086F" w:rsidP="00624967">
      <w:pPr>
        <w:spacing w:line="192" w:lineRule="auto"/>
        <w:rPr>
          <w:rFonts w:ascii="Times New Roman" w:hAnsi="Times New Roman"/>
          <w:sz w:val="28"/>
          <w:szCs w:val="28"/>
        </w:rPr>
        <w:sectPr w:rsidR="0039086F" w:rsidSect="00BB3477">
          <w:headerReference w:type="default" r:id="rId9"/>
          <w:type w:val="continuous"/>
          <w:pgSz w:w="11907" w:h="16834" w:code="9"/>
          <w:pgMar w:top="1134" w:right="567" w:bottom="1134" w:left="1985" w:header="272" w:footer="397" w:gutter="0"/>
          <w:cols w:space="720"/>
          <w:formProt w:val="0"/>
          <w:titlePg/>
          <w:docGrid w:linePitch="272"/>
        </w:sectPr>
      </w:pPr>
    </w:p>
    <w:tbl>
      <w:tblPr>
        <w:tblW w:w="9628" w:type="dxa"/>
        <w:tblLook w:val="01E0" w:firstRow="1" w:lastRow="1" w:firstColumn="1" w:lastColumn="1" w:noHBand="0" w:noVBand="0"/>
      </w:tblPr>
      <w:tblGrid>
        <w:gridCol w:w="5008"/>
        <w:gridCol w:w="4620"/>
      </w:tblGrid>
      <w:tr w:rsidR="0039086F" w:rsidRPr="0039086F" w:rsidTr="0039086F">
        <w:tc>
          <w:tcPr>
            <w:tcW w:w="5008" w:type="dxa"/>
          </w:tcPr>
          <w:p w:rsidR="0039086F" w:rsidRPr="0039086F" w:rsidRDefault="0039086F" w:rsidP="0039086F">
            <w:pPr>
              <w:widowControl w:val="0"/>
              <w:spacing w:line="228" w:lineRule="auto"/>
              <w:ind w:left="-57" w:right="-57"/>
              <w:rPr>
                <w:rFonts w:ascii="Times New Roman" w:hAnsi="Times New Roman"/>
                <w:sz w:val="28"/>
                <w:szCs w:val="28"/>
              </w:rPr>
            </w:pPr>
          </w:p>
        </w:tc>
        <w:tc>
          <w:tcPr>
            <w:tcW w:w="4620" w:type="dxa"/>
          </w:tcPr>
          <w:p w:rsidR="0039086F" w:rsidRPr="0039086F" w:rsidRDefault="0039086F" w:rsidP="0039086F">
            <w:pPr>
              <w:spacing w:line="228" w:lineRule="auto"/>
              <w:ind w:left="-57" w:right="-57"/>
              <w:jc w:val="both"/>
              <w:rPr>
                <w:rFonts w:ascii="Times New Roman" w:eastAsia="Arial" w:hAnsi="Times New Roman"/>
                <w:sz w:val="22"/>
                <w:szCs w:val="22"/>
              </w:rPr>
            </w:pPr>
            <w:r w:rsidRPr="0039086F">
              <w:rPr>
                <w:rFonts w:ascii="Times New Roman" w:eastAsia="Arial" w:hAnsi="Times New Roman"/>
                <w:sz w:val="28"/>
                <w:szCs w:val="28"/>
              </w:rPr>
              <w:t xml:space="preserve">Приложение № 1 </w:t>
            </w:r>
          </w:p>
          <w:p w:rsidR="0039086F" w:rsidRPr="0039086F" w:rsidRDefault="0039086F" w:rsidP="0039086F">
            <w:pPr>
              <w:spacing w:line="228" w:lineRule="auto"/>
              <w:ind w:left="-57" w:right="-57"/>
              <w:rPr>
                <w:rFonts w:ascii="Times New Roman" w:eastAsia="Arial" w:hAnsi="Times New Roman"/>
                <w:sz w:val="28"/>
                <w:szCs w:val="28"/>
              </w:rPr>
            </w:pPr>
            <w:r w:rsidRPr="0039086F">
              <w:rPr>
                <w:rFonts w:ascii="Times New Roman" w:eastAsia="Arial" w:hAnsi="Times New Roman"/>
                <w:sz w:val="28"/>
                <w:szCs w:val="28"/>
              </w:rPr>
              <w:t xml:space="preserve">к Положению о порядке выплаты денежного поощрения лицам, которые оказали содействие в привлечении граждан Российской Федерации, иностранных граждан, лиц без гражданства к заключению контракта о прохождении военной службы в Вооруженных Силах Российской Федерации </w:t>
            </w:r>
          </w:p>
          <w:p w:rsidR="0039086F" w:rsidRPr="0039086F" w:rsidRDefault="0039086F" w:rsidP="0039086F">
            <w:pPr>
              <w:spacing w:line="228" w:lineRule="auto"/>
              <w:ind w:left="-57" w:right="-57"/>
              <w:rPr>
                <w:rFonts w:ascii="Times New Roman" w:hAnsi="Times New Roman"/>
                <w:sz w:val="28"/>
                <w:szCs w:val="28"/>
              </w:rPr>
            </w:pPr>
            <w:r w:rsidRPr="0039086F">
              <w:rPr>
                <w:rFonts w:ascii="Times New Roman" w:eastAsia="Arial" w:hAnsi="Times New Roman"/>
                <w:sz w:val="28"/>
                <w:szCs w:val="28"/>
              </w:rPr>
              <w:t>в целях участия в специальной военной операции</w:t>
            </w:r>
          </w:p>
        </w:tc>
      </w:tr>
      <w:tr w:rsidR="0039086F" w:rsidRPr="0039086F" w:rsidTr="0039086F">
        <w:tc>
          <w:tcPr>
            <w:tcW w:w="5008" w:type="dxa"/>
          </w:tcPr>
          <w:p w:rsidR="0039086F" w:rsidRPr="0039086F" w:rsidRDefault="0039086F" w:rsidP="0039086F">
            <w:pPr>
              <w:widowControl w:val="0"/>
              <w:spacing w:line="228" w:lineRule="auto"/>
              <w:ind w:left="-57" w:right="-57"/>
              <w:rPr>
                <w:rFonts w:ascii="Times New Roman" w:hAnsi="Times New Roman"/>
                <w:sz w:val="28"/>
                <w:szCs w:val="28"/>
              </w:rPr>
            </w:pPr>
          </w:p>
        </w:tc>
        <w:tc>
          <w:tcPr>
            <w:tcW w:w="4620" w:type="dxa"/>
          </w:tcPr>
          <w:p w:rsidR="0039086F" w:rsidRPr="0039086F" w:rsidRDefault="0039086F" w:rsidP="0039086F">
            <w:pPr>
              <w:spacing w:line="228" w:lineRule="auto"/>
              <w:ind w:left="-57" w:right="-57"/>
              <w:jc w:val="both"/>
              <w:rPr>
                <w:rFonts w:ascii="Times New Roman" w:eastAsia="Arial" w:hAnsi="Times New Roman"/>
                <w:sz w:val="28"/>
                <w:szCs w:val="28"/>
              </w:rPr>
            </w:pPr>
          </w:p>
        </w:tc>
      </w:tr>
      <w:tr w:rsidR="0039086F" w:rsidRPr="0039086F" w:rsidTr="0039086F">
        <w:tc>
          <w:tcPr>
            <w:tcW w:w="5008" w:type="dxa"/>
          </w:tcPr>
          <w:p w:rsidR="0039086F" w:rsidRPr="0039086F" w:rsidRDefault="0039086F" w:rsidP="0039086F">
            <w:pPr>
              <w:widowControl w:val="0"/>
              <w:spacing w:line="228" w:lineRule="auto"/>
              <w:ind w:left="-57" w:right="-57"/>
              <w:rPr>
                <w:rFonts w:ascii="Times New Roman" w:hAnsi="Times New Roman"/>
                <w:sz w:val="28"/>
                <w:szCs w:val="28"/>
              </w:rPr>
            </w:pPr>
          </w:p>
        </w:tc>
        <w:tc>
          <w:tcPr>
            <w:tcW w:w="4620" w:type="dxa"/>
          </w:tcPr>
          <w:p w:rsidR="0039086F" w:rsidRPr="0039086F" w:rsidRDefault="0039086F" w:rsidP="0039086F">
            <w:pPr>
              <w:tabs>
                <w:tab w:val="left" w:pos="3915"/>
              </w:tabs>
              <w:spacing w:line="228" w:lineRule="auto"/>
              <w:ind w:left="-57" w:right="-57"/>
              <w:rPr>
                <w:rFonts w:ascii="Times New Roman" w:eastAsia="Arial" w:hAnsi="Times New Roman"/>
                <w:sz w:val="28"/>
                <w:szCs w:val="28"/>
              </w:rPr>
            </w:pPr>
            <w:r w:rsidRPr="0039086F">
              <w:rPr>
                <w:rFonts w:ascii="Times New Roman" w:eastAsia="Arial" w:hAnsi="Times New Roman"/>
                <w:sz w:val="24"/>
                <w:szCs w:val="24"/>
              </w:rPr>
              <w:t>Министерство труда и социальной защ</w:t>
            </w:r>
            <w:r>
              <w:rPr>
                <w:rFonts w:ascii="Times New Roman" w:eastAsia="Arial" w:hAnsi="Times New Roman"/>
                <w:sz w:val="24"/>
                <w:szCs w:val="24"/>
              </w:rPr>
              <w:t>иты населения Рязанской области</w:t>
            </w:r>
          </w:p>
        </w:tc>
      </w:tr>
    </w:tbl>
    <w:p w:rsidR="0039086F" w:rsidRPr="0039086F" w:rsidRDefault="0039086F" w:rsidP="0039086F">
      <w:pPr>
        <w:spacing w:line="228" w:lineRule="auto"/>
        <w:ind w:left="-57" w:right="-57"/>
        <w:rPr>
          <w:rFonts w:ascii="Times New Roman" w:hAnsi="Times New Roman"/>
          <w:sz w:val="28"/>
          <w:szCs w:val="28"/>
        </w:rPr>
      </w:pPr>
    </w:p>
    <w:tbl>
      <w:tblPr>
        <w:tblW w:w="9628" w:type="dxa"/>
        <w:tblLook w:val="01E0" w:firstRow="1" w:lastRow="1" w:firstColumn="1" w:lastColumn="1" w:noHBand="0" w:noVBand="0"/>
      </w:tblPr>
      <w:tblGrid>
        <w:gridCol w:w="5022"/>
        <w:gridCol w:w="434"/>
        <w:gridCol w:w="2057"/>
        <w:gridCol w:w="2115"/>
      </w:tblGrid>
      <w:tr w:rsidR="0039086F" w:rsidRPr="0039086F" w:rsidTr="0039086F">
        <w:tc>
          <w:tcPr>
            <w:tcW w:w="5022" w:type="dxa"/>
          </w:tcPr>
          <w:p w:rsidR="0039086F" w:rsidRPr="0039086F" w:rsidRDefault="0039086F" w:rsidP="0039086F">
            <w:pPr>
              <w:widowControl w:val="0"/>
              <w:spacing w:line="228" w:lineRule="auto"/>
              <w:ind w:left="-57" w:right="-57"/>
              <w:rPr>
                <w:rFonts w:ascii="Times New Roman" w:hAnsi="Times New Roman"/>
                <w:sz w:val="28"/>
                <w:szCs w:val="28"/>
              </w:rPr>
            </w:pPr>
          </w:p>
        </w:tc>
        <w:tc>
          <w:tcPr>
            <w:tcW w:w="4606" w:type="dxa"/>
            <w:gridSpan w:val="3"/>
            <w:tcBorders>
              <w:bottom w:val="single" w:sz="4" w:space="0" w:color="auto"/>
            </w:tcBorders>
          </w:tcPr>
          <w:p w:rsidR="0039086F" w:rsidRPr="0039086F" w:rsidRDefault="0039086F" w:rsidP="0039086F">
            <w:pPr>
              <w:tabs>
                <w:tab w:val="left" w:pos="3915"/>
              </w:tabs>
              <w:spacing w:line="228" w:lineRule="auto"/>
              <w:ind w:left="-57" w:right="-57"/>
              <w:rPr>
                <w:rFonts w:ascii="Times New Roman" w:eastAsia="Arial" w:hAnsi="Times New Roman"/>
                <w:sz w:val="28"/>
                <w:szCs w:val="28"/>
              </w:rPr>
            </w:pPr>
          </w:p>
        </w:tc>
      </w:tr>
      <w:tr w:rsidR="0039086F" w:rsidRPr="0039086F" w:rsidTr="0039086F">
        <w:tc>
          <w:tcPr>
            <w:tcW w:w="5022" w:type="dxa"/>
          </w:tcPr>
          <w:p w:rsidR="0039086F" w:rsidRPr="0039086F" w:rsidRDefault="0039086F" w:rsidP="0039086F">
            <w:pPr>
              <w:widowControl w:val="0"/>
              <w:spacing w:line="228" w:lineRule="auto"/>
              <w:ind w:left="-57" w:right="-57"/>
              <w:rPr>
                <w:rFonts w:ascii="Times New Roman" w:hAnsi="Times New Roman"/>
                <w:sz w:val="28"/>
                <w:szCs w:val="28"/>
              </w:rPr>
            </w:pPr>
          </w:p>
        </w:tc>
        <w:tc>
          <w:tcPr>
            <w:tcW w:w="434" w:type="dxa"/>
            <w:tcBorders>
              <w:top w:val="single" w:sz="4" w:space="0" w:color="auto"/>
            </w:tcBorders>
          </w:tcPr>
          <w:p w:rsidR="0039086F" w:rsidRPr="0039086F" w:rsidRDefault="0039086F" w:rsidP="0039086F">
            <w:pPr>
              <w:tabs>
                <w:tab w:val="left" w:pos="3915"/>
              </w:tabs>
              <w:spacing w:line="228" w:lineRule="auto"/>
              <w:ind w:left="-57" w:right="-57"/>
              <w:rPr>
                <w:rFonts w:ascii="Times New Roman" w:eastAsia="Arial" w:hAnsi="Times New Roman"/>
                <w:sz w:val="28"/>
                <w:szCs w:val="28"/>
              </w:rPr>
            </w:pPr>
            <w:r>
              <w:rPr>
                <w:rFonts w:ascii="Times New Roman" w:eastAsia="Arial" w:hAnsi="Times New Roman"/>
                <w:sz w:val="28"/>
                <w:szCs w:val="28"/>
              </w:rPr>
              <w:t>от</w:t>
            </w:r>
          </w:p>
        </w:tc>
        <w:tc>
          <w:tcPr>
            <w:tcW w:w="4172" w:type="dxa"/>
            <w:gridSpan w:val="2"/>
            <w:tcBorders>
              <w:top w:val="single" w:sz="4" w:space="0" w:color="auto"/>
              <w:bottom w:val="single" w:sz="4" w:space="0" w:color="auto"/>
            </w:tcBorders>
          </w:tcPr>
          <w:p w:rsidR="0039086F" w:rsidRPr="0039086F" w:rsidRDefault="0039086F" w:rsidP="0039086F">
            <w:pPr>
              <w:tabs>
                <w:tab w:val="left" w:pos="3915"/>
              </w:tabs>
              <w:spacing w:line="228" w:lineRule="auto"/>
              <w:ind w:left="-57" w:right="-57"/>
              <w:rPr>
                <w:rFonts w:ascii="Times New Roman" w:eastAsia="Arial" w:hAnsi="Times New Roman"/>
                <w:sz w:val="28"/>
                <w:szCs w:val="28"/>
              </w:rPr>
            </w:pPr>
          </w:p>
        </w:tc>
      </w:tr>
      <w:tr w:rsidR="0039086F" w:rsidRPr="0039086F" w:rsidTr="0039086F">
        <w:tc>
          <w:tcPr>
            <w:tcW w:w="5022" w:type="dxa"/>
          </w:tcPr>
          <w:p w:rsidR="0039086F" w:rsidRPr="0039086F" w:rsidRDefault="0039086F" w:rsidP="0039086F">
            <w:pPr>
              <w:widowControl w:val="0"/>
              <w:spacing w:line="228" w:lineRule="auto"/>
              <w:ind w:left="-57" w:right="-57"/>
              <w:rPr>
                <w:rFonts w:ascii="Times New Roman" w:hAnsi="Times New Roman"/>
                <w:sz w:val="28"/>
                <w:szCs w:val="28"/>
              </w:rPr>
            </w:pPr>
          </w:p>
        </w:tc>
        <w:tc>
          <w:tcPr>
            <w:tcW w:w="4606" w:type="dxa"/>
            <w:gridSpan w:val="3"/>
          </w:tcPr>
          <w:p w:rsidR="0039086F" w:rsidRPr="0039086F" w:rsidRDefault="0039086F" w:rsidP="0039086F">
            <w:pPr>
              <w:tabs>
                <w:tab w:val="left" w:pos="3915"/>
              </w:tabs>
              <w:spacing w:line="228" w:lineRule="auto"/>
              <w:ind w:left="-57" w:right="-57"/>
              <w:jc w:val="center"/>
              <w:rPr>
                <w:rFonts w:ascii="Times New Roman" w:eastAsia="Arial" w:hAnsi="Times New Roman"/>
                <w:spacing w:val="-4"/>
                <w:sz w:val="28"/>
                <w:szCs w:val="28"/>
              </w:rPr>
            </w:pPr>
            <w:r w:rsidRPr="0039086F">
              <w:rPr>
                <w:rFonts w:ascii="Times New Roman" w:eastAsia="TimesET Cyr" w:hAnsi="Times New Roman"/>
                <w:spacing w:val="-4"/>
                <w:sz w:val="24"/>
                <w:szCs w:val="24"/>
                <w:lang w:bidi="ru-RU"/>
              </w:rPr>
              <w:t>(фамилия, имя, отчество (при наличии) гражданина)</w:t>
            </w:r>
          </w:p>
        </w:tc>
      </w:tr>
      <w:tr w:rsidR="0039086F" w:rsidRPr="0039086F" w:rsidTr="0039086F">
        <w:tc>
          <w:tcPr>
            <w:tcW w:w="5022" w:type="dxa"/>
          </w:tcPr>
          <w:p w:rsidR="0039086F" w:rsidRPr="0039086F" w:rsidRDefault="0039086F" w:rsidP="0039086F">
            <w:pPr>
              <w:widowControl w:val="0"/>
              <w:spacing w:line="228" w:lineRule="auto"/>
              <w:ind w:left="-57" w:right="-57"/>
              <w:rPr>
                <w:rFonts w:ascii="Times New Roman" w:hAnsi="Times New Roman"/>
                <w:sz w:val="28"/>
                <w:szCs w:val="28"/>
              </w:rPr>
            </w:pPr>
          </w:p>
        </w:tc>
        <w:tc>
          <w:tcPr>
            <w:tcW w:w="2491" w:type="dxa"/>
            <w:gridSpan w:val="2"/>
          </w:tcPr>
          <w:p w:rsidR="0039086F" w:rsidRPr="0039086F" w:rsidRDefault="0039086F" w:rsidP="0039086F">
            <w:pPr>
              <w:tabs>
                <w:tab w:val="left" w:pos="3915"/>
              </w:tabs>
              <w:spacing w:line="228" w:lineRule="auto"/>
              <w:ind w:left="-57" w:right="-57"/>
              <w:rPr>
                <w:rFonts w:ascii="Times New Roman" w:eastAsia="Arial" w:hAnsi="Times New Roman"/>
                <w:sz w:val="28"/>
                <w:szCs w:val="28"/>
              </w:rPr>
            </w:pPr>
            <w:r>
              <w:rPr>
                <w:rFonts w:ascii="Times New Roman" w:eastAsia="Arial" w:hAnsi="Times New Roman"/>
                <w:sz w:val="28"/>
                <w:szCs w:val="28"/>
              </w:rPr>
              <w:t>«___» _________</w:t>
            </w:r>
          </w:p>
        </w:tc>
        <w:tc>
          <w:tcPr>
            <w:tcW w:w="2115" w:type="dxa"/>
          </w:tcPr>
          <w:p w:rsidR="0039086F" w:rsidRPr="0039086F" w:rsidRDefault="0039086F" w:rsidP="0039086F">
            <w:pPr>
              <w:tabs>
                <w:tab w:val="left" w:pos="3915"/>
              </w:tabs>
              <w:spacing w:line="228" w:lineRule="auto"/>
              <w:ind w:left="-57" w:right="-57"/>
              <w:rPr>
                <w:rFonts w:ascii="Times New Roman" w:eastAsia="Arial" w:hAnsi="Times New Roman"/>
                <w:sz w:val="28"/>
                <w:szCs w:val="28"/>
              </w:rPr>
            </w:pPr>
            <w:r>
              <w:rPr>
                <w:rFonts w:ascii="Times New Roman" w:eastAsia="Arial" w:hAnsi="Times New Roman"/>
                <w:sz w:val="28"/>
                <w:szCs w:val="28"/>
              </w:rPr>
              <w:t>года рождения</w:t>
            </w:r>
          </w:p>
        </w:tc>
      </w:tr>
      <w:tr w:rsidR="0039086F" w:rsidRPr="0039086F" w:rsidTr="0039086F">
        <w:tc>
          <w:tcPr>
            <w:tcW w:w="5022" w:type="dxa"/>
          </w:tcPr>
          <w:p w:rsidR="0039086F" w:rsidRPr="0039086F" w:rsidRDefault="0039086F" w:rsidP="0039086F">
            <w:pPr>
              <w:widowControl w:val="0"/>
              <w:spacing w:line="228" w:lineRule="auto"/>
              <w:ind w:left="-57" w:right="-57"/>
              <w:rPr>
                <w:rFonts w:ascii="Times New Roman" w:hAnsi="Times New Roman"/>
                <w:sz w:val="28"/>
                <w:szCs w:val="28"/>
              </w:rPr>
            </w:pPr>
          </w:p>
        </w:tc>
        <w:tc>
          <w:tcPr>
            <w:tcW w:w="4606" w:type="dxa"/>
            <w:gridSpan w:val="3"/>
            <w:tcBorders>
              <w:bottom w:val="single" w:sz="4" w:space="0" w:color="auto"/>
            </w:tcBorders>
          </w:tcPr>
          <w:p w:rsidR="0039086F" w:rsidRPr="0039086F" w:rsidRDefault="0039086F" w:rsidP="0039086F">
            <w:pPr>
              <w:tabs>
                <w:tab w:val="left" w:pos="3915"/>
              </w:tabs>
              <w:spacing w:line="228" w:lineRule="auto"/>
              <w:ind w:left="-57" w:right="-57"/>
              <w:rPr>
                <w:rFonts w:ascii="Times New Roman" w:eastAsia="Arial" w:hAnsi="Times New Roman"/>
                <w:sz w:val="28"/>
                <w:szCs w:val="28"/>
              </w:rPr>
            </w:pPr>
          </w:p>
        </w:tc>
      </w:tr>
      <w:tr w:rsidR="0039086F" w:rsidRPr="0039086F" w:rsidTr="0039086F">
        <w:tc>
          <w:tcPr>
            <w:tcW w:w="5022" w:type="dxa"/>
          </w:tcPr>
          <w:p w:rsidR="0039086F" w:rsidRPr="0039086F" w:rsidRDefault="0039086F" w:rsidP="0039086F">
            <w:pPr>
              <w:widowControl w:val="0"/>
              <w:spacing w:line="228" w:lineRule="auto"/>
              <w:ind w:left="-57" w:right="-57"/>
              <w:rPr>
                <w:rFonts w:ascii="Times New Roman" w:hAnsi="Times New Roman"/>
                <w:sz w:val="28"/>
                <w:szCs w:val="28"/>
              </w:rPr>
            </w:pPr>
          </w:p>
        </w:tc>
        <w:tc>
          <w:tcPr>
            <w:tcW w:w="4606" w:type="dxa"/>
            <w:gridSpan w:val="3"/>
            <w:tcBorders>
              <w:top w:val="single" w:sz="4" w:space="0" w:color="auto"/>
            </w:tcBorders>
          </w:tcPr>
          <w:p w:rsidR="0039086F" w:rsidRPr="0039086F" w:rsidRDefault="0039086F" w:rsidP="0039086F">
            <w:pPr>
              <w:tabs>
                <w:tab w:val="left" w:pos="3915"/>
              </w:tabs>
              <w:spacing w:line="228" w:lineRule="auto"/>
              <w:ind w:left="-57" w:right="-57"/>
              <w:jc w:val="center"/>
              <w:rPr>
                <w:rFonts w:ascii="Times New Roman" w:eastAsia="Arial" w:hAnsi="Times New Roman"/>
                <w:spacing w:val="-4"/>
                <w:sz w:val="28"/>
                <w:szCs w:val="28"/>
              </w:rPr>
            </w:pPr>
            <w:r w:rsidRPr="0039086F">
              <w:rPr>
                <w:rFonts w:ascii="Times New Roman" w:eastAsia="TimesET Cyr" w:hAnsi="Times New Roman"/>
                <w:spacing w:val="-4"/>
                <w:sz w:val="24"/>
                <w:szCs w:val="24"/>
                <w:lang w:bidi="ru-RU"/>
              </w:rPr>
              <w:t>(наименование документа, удостоверяющего личность заявителя и его реквизиты)</w:t>
            </w:r>
          </w:p>
        </w:tc>
      </w:tr>
      <w:tr w:rsidR="0039086F" w:rsidRPr="0039086F" w:rsidTr="0039086F">
        <w:tc>
          <w:tcPr>
            <w:tcW w:w="5022" w:type="dxa"/>
          </w:tcPr>
          <w:p w:rsidR="0039086F" w:rsidRPr="0039086F" w:rsidRDefault="0039086F" w:rsidP="0039086F">
            <w:pPr>
              <w:widowControl w:val="0"/>
              <w:spacing w:line="228" w:lineRule="auto"/>
              <w:ind w:left="-57" w:right="-57"/>
              <w:rPr>
                <w:rFonts w:ascii="Times New Roman" w:hAnsi="Times New Roman"/>
                <w:sz w:val="28"/>
                <w:szCs w:val="28"/>
              </w:rPr>
            </w:pPr>
          </w:p>
        </w:tc>
        <w:tc>
          <w:tcPr>
            <w:tcW w:w="4606" w:type="dxa"/>
            <w:gridSpan w:val="3"/>
            <w:tcBorders>
              <w:bottom w:val="single" w:sz="4" w:space="0" w:color="auto"/>
            </w:tcBorders>
          </w:tcPr>
          <w:p w:rsidR="0039086F" w:rsidRPr="0039086F" w:rsidRDefault="0039086F" w:rsidP="0039086F">
            <w:pPr>
              <w:tabs>
                <w:tab w:val="left" w:pos="3915"/>
              </w:tabs>
              <w:spacing w:line="228" w:lineRule="auto"/>
              <w:ind w:left="-57" w:right="-57"/>
              <w:rPr>
                <w:rFonts w:ascii="Times New Roman" w:eastAsia="Arial" w:hAnsi="Times New Roman"/>
                <w:sz w:val="28"/>
                <w:szCs w:val="28"/>
              </w:rPr>
            </w:pPr>
          </w:p>
        </w:tc>
      </w:tr>
      <w:tr w:rsidR="0039086F" w:rsidRPr="0039086F" w:rsidTr="0039086F">
        <w:tc>
          <w:tcPr>
            <w:tcW w:w="5022" w:type="dxa"/>
          </w:tcPr>
          <w:p w:rsidR="0039086F" w:rsidRPr="0039086F" w:rsidRDefault="0039086F" w:rsidP="0039086F">
            <w:pPr>
              <w:widowControl w:val="0"/>
              <w:spacing w:line="228" w:lineRule="auto"/>
              <w:ind w:left="-57" w:right="-57"/>
              <w:rPr>
                <w:rFonts w:ascii="Times New Roman" w:hAnsi="Times New Roman"/>
                <w:sz w:val="28"/>
                <w:szCs w:val="28"/>
              </w:rPr>
            </w:pPr>
          </w:p>
        </w:tc>
        <w:tc>
          <w:tcPr>
            <w:tcW w:w="4606" w:type="dxa"/>
            <w:gridSpan w:val="3"/>
            <w:tcBorders>
              <w:top w:val="single" w:sz="4" w:space="0" w:color="auto"/>
            </w:tcBorders>
          </w:tcPr>
          <w:p w:rsidR="0039086F" w:rsidRPr="0039086F" w:rsidRDefault="0039086F" w:rsidP="0039086F">
            <w:pPr>
              <w:tabs>
                <w:tab w:val="left" w:pos="3915"/>
              </w:tabs>
              <w:spacing w:line="228" w:lineRule="auto"/>
              <w:ind w:left="-57" w:right="-57"/>
              <w:jc w:val="center"/>
              <w:rPr>
                <w:rFonts w:ascii="Times New Roman" w:eastAsia="Arial" w:hAnsi="Times New Roman"/>
                <w:sz w:val="28"/>
                <w:szCs w:val="28"/>
              </w:rPr>
            </w:pPr>
            <w:r w:rsidRPr="0039086F">
              <w:rPr>
                <w:rFonts w:ascii="Times New Roman" w:eastAsia="TimesET Cyr" w:hAnsi="Times New Roman"/>
                <w:sz w:val="24"/>
                <w:szCs w:val="24"/>
                <w:lang w:bidi="ru-RU"/>
              </w:rPr>
              <w:t>(место регистрации)</w:t>
            </w:r>
          </w:p>
        </w:tc>
      </w:tr>
      <w:tr w:rsidR="0039086F" w:rsidRPr="0039086F" w:rsidTr="0039086F">
        <w:tc>
          <w:tcPr>
            <w:tcW w:w="5022" w:type="dxa"/>
          </w:tcPr>
          <w:p w:rsidR="0039086F" w:rsidRPr="0039086F" w:rsidRDefault="0039086F" w:rsidP="0039086F">
            <w:pPr>
              <w:widowControl w:val="0"/>
              <w:spacing w:line="228" w:lineRule="auto"/>
              <w:ind w:left="-57" w:right="-57"/>
              <w:rPr>
                <w:rFonts w:ascii="Times New Roman" w:hAnsi="Times New Roman"/>
                <w:sz w:val="28"/>
                <w:szCs w:val="28"/>
              </w:rPr>
            </w:pPr>
          </w:p>
        </w:tc>
        <w:tc>
          <w:tcPr>
            <w:tcW w:w="4606" w:type="dxa"/>
            <w:gridSpan w:val="3"/>
            <w:tcBorders>
              <w:bottom w:val="single" w:sz="4" w:space="0" w:color="auto"/>
            </w:tcBorders>
          </w:tcPr>
          <w:p w:rsidR="0039086F" w:rsidRPr="0039086F" w:rsidRDefault="0039086F" w:rsidP="0039086F">
            <w:pPr>
              <w:tabs>
                <w:tab w:val="left" w:pos="3915"/>
              </w:tabs>
              <w:spacing w:line="228" w:lineRule="auto"/>
              <w:ind w:left="-57" w:right="-57"/>
              <w:rPr>
                <w:rFonts w:ascii="Times New Roman" w:eastAsia="Arial" w:hAnsi="Times New Roman"/>
                <w:sz w:val="28"/>
                <w:szCs w:val="28"/>
              </w:rPr>
            </w:pPr>
          </w:p>
        </w:tc>
      </w:tr>
      <w:tr w:rsidR="0039086F" w:rsidRPr="0039086F" w:rsidTr="0039086F">
        <w:tc>
          <w:tcPr>
            <w:tcW w:w="5022" w:type="dxa"/>
          </w:tcPr>
          <w:p w:rsidR="0039086F" w:rsidRPr="0039086F" w:rsidRDefault="0039086F" w:rsidP="0039086F">
            <w:pPr>
              <w:widowControl w:val="0"/>
              <w:spacing w:line="228" w:lineRule="auto"/>
              <w:ind w:left="-57" w:right="-57"/>
              <w:rPr>
                <w:rFonts w:ascii="Times New Roman" w:hAnsi="Times New Roman"/>
                <w:sz w:val="28"/>
                <w:szCs w:val="28"/>
              </w:rPr>
            </w:pPr>
          </w:p>
        </w:tc>
        <w:tc>
          <w:tcPr>
            <w:tcW w:w="4606" w:type="dxa"/>
            <w:gridSpan w:val="3"/>
            <w:tcBorders>
              <w:top w:val="single" w:sz="4" w:space="0" w:color="auto"/>
            </w:tcBorders>
          </w:tcPr>
          <w:p w:rsidR="0039086F" w:rsidRPr="0039086F" w:rsidRDefault="0039086F" w:rsidP="0039086F">
            <w:pPr>
              <w:tabs>
                <w:tab w:val="left" w:pos="3915"/>
              </w:tabs>
              <w:spacing w:line="228" w:lineRule="auto"/>
              <w:jc w:val="center"/>
              <w:rPr>
                <w:rFonts w:ascii="Times New Roman" w:eastAsia="Arial" w:hAnsi="Times New Roman"/>
                <w:sz w:val="28"/>
                <w:szCs w:val="28"/>
              </w:rPr>
            </w:pPr>
            <w:r w:rsidRPr="0039086F">
              <w:rPr>
                <w:rFonts w:ascii="Times New Roman" w:eastAsia="TimesET Cyr" w:hAnsi="Times New Roman"/>
                <w:sz w:val="24"/>
                <w:szCs w:val="24"/>
                <w:lang w:bidi="ru-RU"/>
              </w:rPr>
              <w:t>(место жительства)</w:t>
            </w:r>
          </w:p>
        </w:tc>
      </w:tr>
      <w:tr w:rsidR="0039086F" w:rsidRPr="0039086F" w:rsidTr="0039086F">
        <w:tc>
          <w:tcPr>
            <w:tcW w:w="5022" w:type="dxa"/>
          </w:tcPr>
          <w:p w:rsidR="0039086F" w:rsidRPr="0039086F" w:rsidRDefault="0039086F" w:rsidP="0039086F">
            <w:pPr>
              <w:widowControl w:val="0"/>
              <w:spacing w:line="228" w:lineRule="auto"/>
              <w:ind w:left="-57" w:right="-57"/>
              <w:rPr>
                <w:rFonts w:ascii="Times New Roman" w:hAnsi="Times New Roman"/>
                <w:sz w:val="28"/>
                <w:szCs w:val="28"/>
              </w:rPr>
            </w:pPr>
          </w:p>
        </w:tc>
        <w:tc>
          <w:tcPr>
            <w:tcW w:w="4606" w:type="dxa"/>
            <w:gridSpan w:val="3"/>
            <w:tcBorders>
              <w:bottom w:val="single" w:sz="4" w:space="0" w:color="auto"/>
            </w:tcBorders>
          </w:tcPr>
          <w:p w:rsidR="0039086F" w:rsidRPr="0039086F" w:rsidRDefault="0039086F" w:rsidP="0039086F">
            <w:pPr>
              <w:tabs>
                <w:tab w:val="left" w:pos="3915"/>
              </w:tabs>
              <w:spacing w:line="228" w:lineRule="auto"/>
              <w:ind w:left="-57" w:right="-57"/>
              <w:rPr>
                <w:rFonts w:ascii="Times New Roman" w:eastAsia="Arial" w:hAnsi="Times New Roman"/>
                <w:sz w:val="28"/>
                <w:szCs w:val="28"/>
              </w:rPr>
            </w:pPr>
          </w:p>
        </w:tc>
      </w:tr>
      <w:tr w:rsidR="0039086F" w:rsidRPr="0039086F" w:rsidTr="0039086F">
        <w:tc>
          <w:tcPr>
            <w:tcW w:w="5022" w:type="dxa"/>
          </w:tcPr>
          <w:p w:rsidR="0039086F" w:rsidRPr="0039086F" w:rsidRDefault="0039086F" w:rsidP="0039086F">
            <w:pPr>
              <w:widowControl w:val="0"/>
              <w:spacing w:line="228" w:lineRule="auto"/>
              <w:ind w:left="-57" w:right="-57"/>
              <w:rPr>
                <w:rFonts w:ascii="Times New Roman" w:hAnsi="Times New Roman"/>
                <w:sz w:val="28"/>
                <w:szCs w:val="28"/>
              </w:rPr>
            </w:pPr>
          </w:p>
        </w:tc>
        <w:tc>
          <w:tcPr>
            <w:tcW w:w="4606" w:type="dxa"/>
            <w:gridSpan w:val="3"/>
            <w:tcBorders>
              <w:top w:val="single" w:sz="4" w:space="0" w:color="auto"/>
            </w:tcBorders>
          </w:tcPr>
          <w:p w:rsidR="0039086F" w:rsidRPr="0039086F" w:rsidRDefault="0039086F" w:rsidP="0039086F">
            <w:pPr>
              <w:tabs>
                <w:tab w:val="left" w:pos="3915"/>
              </w:tabs>
              <w:spacing w:line="228" w:lineRule="auto"/>
              <w:ind w:left="-57" w:right="-57"/>
              <w:jc w:val="center"/>
              <w:rPr>
                <w:rFonts w:ascii="Times New Roman" w:eastAsia="Arial" w:hAnsi="Times New Roman"/>
                <w:sz w:val="28"/>
                <w:szCs w:val="28"/>
              </w:rPr>
            </w:pPr>
            <w:r w:rsidRPr="0039086F">
              <w:rPr>
                <w:rFonts w:ascii="Times New Roman" w:eastAsia="TimesET Cyr" w:hAnsi="Times New Roman"/>
                <w:sz w:val="24"/>
                <w:szCs w:val="24"/>
                <w:lang w:bidi="ru-RU"/>
              </w:rPr>
              <w:t>(контактный телефон)</w:t>
            </w:r>
          </w:p>
        </w:tc>
      </w:tr>
    </w:tbl>
    <w:p w:rsidR="0039086F" w:rsidRDefault="0039086F" w:rsidP="0039086F">
      <w:pPr>
        <w:spacing w:line="228" w:lineRule="auto"/>
        <w:jc w:val="center"/>
        <w:rPr>
          <w:rFonts w:ascii="Times New Roman" w:eastAsia="Arial" w:hAnsi="Times New Roman"/>
          <w:sz w:val="28"/>
          <w:szCs w:val="28"/>
        </w:rPr>
      </w:pPr>
    </w:p>
    <w:p w:rsidR="0039086F" w:rsidRPr="0039086F" w:rsidRDefault="00783B0D" w:rsidP="0039086F">
      <w:pPr>
        <w:spacing w:line="228" w:lineRule="auto"/>
        <w:jc w:val="center"/>
        <w:rPr>
          <w:rFonts w:ascii="Times New Roman" w:eastAsia="Arial" w:hAnsi="Times New Roman"/>
          <w:sz w:val="28"/>
          <w:szCs w:val="28"/>
        </w:rPr>
      </w:pPr>
      <w:r>
        <w:rPr>
          <w:rFonts w:ascii="Times New Roman" w:eastAsia="Arial" w:hAnsi="Times New Roman"/>
          <w:sz w:val="28"/>
          <w:szCs w:val="28"/>
        </w:rPr>
        <w:t>з</w:t>
      </w:r>
      <w:r w:rsidR="0039086F" w:rsidRPr="0039086F">
        <w:rPr>
          <w:rFonts w:ascii="Times New Roman" w:eastAsia="Arial" w:hAnsi="Times New Roman"/>
          <w:sz w:val="28"/>
          <w:szCs w:val="28"/>
        </w:rPr>
        <w:t>аявление</w:t>
      </w:r>
      <w:r>
        <w:rPr>
          <w:rFonts w:ascii="Times New Roman" w:eastAsia="Arial" w:hAnsi="Times New Roman"/>
          <w:sz w:val="28"/>
          <w:szCs w:val="28"/>
        </w:rPr>
        <w:t>.</w:t>
      </w:r>
      <w:r w:rsidR="0039086F" w:rsidRPr="0039086F">
        <w:rPr>
          <w:rFonts w:ascii="Times New Roman" w:eastAsia="Arial" w:hAnsi="Times New Roman"/>
          <w:sz w:val="28"/>
          <w:szCs w:val="28"/>
        </w:rPr>
        <w:t xml:space="preserve"> </w:t>
      </w:r>
    </w:p>
    <w:p w:rsidR="0039086F" w:rsidRPr="0039086F" w:rsidRDefault="0039086F" w:rsidP="0039086F">
      <w:pPr>
        <w:spacing w:line="228" w:lineRule="auto"/>
        <w:rPr>
          <w:rFonts w:ascii="Times New Roman" w:eastAsia="Arial" w:hAnsi="Times New Roman"/>
          <w:sz w:val="28"/>
          <w:szCs w:val="28"/>
        </w:rPr>
      </w:pPr>
    </w:p>
    <w:p w:rsidR="0039086F" w:rsidRPr="0039086F" w:rsidRDefault="0039086F" w:rsidP="0039086F">
      <w:pPr>
        <w:spacing w:line="228" w:lineRule="auto"/>
        <w:ind w:firstLine="709"/>
        <w:jc w:val="both"/>
        <w:rPr>
          <w:rFonts w:ascii="Times New Roman" w:eastAsia="Arial" w:hAnsi="Times New Roman"/>
          <w:sz w:val="28"/>
          <w:szCs w:val="28"/>
        </w:rPr>
      </w:pPr>
      <w:proofErr w:type="gramStart"/>
      <w:r w:rsidRPr="0039086F">
        <w:rPr>
          <w:rFonts w:ascii="Times New Roman" w:eastAsia="Arial" w:hAnsi="Times New Roman"/>
          <w:sz w:val="28"/>
          <w:szCs w:val="28"/>
        </w:rPr>
        <w:t>В соответствии с постановлением Губернатора Рязанской области от «___» _________ 2025 г. № ______ «О поощрении лиц, оказавших содействие в привлечении граждан, лиц без гражданства к заключению контракта о прохождении военной службы в Вооруженных Силах Российской Федерации» прошу выплатить мне денежное поощрение в установленном размере за содействие в привлечении к заключению контракта о прохождении военной службы в Вооруженных Силах Российской Федерации в целях участия</w:t>
      </w:r>
      <w:proofErr w:type="gramEnd"/>
      <w:r w:rsidRPr="0039086F">
        <w:rPr>
          <w:rFonts w:ascii="Times New Roman" w:eastAsia="Arial" w:hAnsi="Times New Roman"/>
          <w:sz w:val="28"/>
          <w:szCs w:val="28"/>
        </w:rPr>
        <w:t xml:space="preserve"> в специальной военной операции следующих лиц: </w:t>
      </w:r>
    </w:p>
    <w:p w:rsidR="0039086F" w:rsidRPr="00975BBB" w:rsidRDefault="0039086F" w:rsidP="0039086F">
      <w:pPr>
        <w:spacing w:line="228" w:lineRule="auto"/>
        <w:ind w:firstLine="567"/>
        <w:rPr>
          <w:rFonts w:ascii="Times New Roman" w:eastAsia="Arial" w:hAnsi="Times New Roman"/>
          <w:sz w:val="6"/>
          <w:szCs w:val="6"/>
        </w:rPr>
      </w:pPr>
    </w:p>
    <w:tbl>
      <w:tblPr>
        <w:tblStyle w:val="20"/>
        <w:tblW w:w="9412" w:type="dxa"/>
        <w:tblLayout w:type="fixed"/>
        <w:tblLook w:val="04A0" w:firstRow="1" w:lastRow="0" w:firstColumn="1" w:lastColumn="0" w:noHBand="0" w:noVBand="1"/>
      </w:tblPr>
      <w:tblGrid>
        <w:gridCol w:w="806"/>
        <w:gridCol w:w="3900"/>
        <w:gridCol w:w="2353"/>
        <w:gridCol w:w="2353"/>
      </w:tblGrid>
      <w:tr w:rsidR="0039086F" w:rsidRPr="0039086F" w:rsidTr="00783B0D">
        <w:tc>
          <w:tcPr>
            <w:tcW w:w="816" w:type="dxa"/>
          </w:tcPr>
          <w:p w:rsidR="0039086F" w:rsidRPr="0039086F" w:rsidRDefault="0039086F" w:rsidP="00783B0D">
            <w:pPr>
              <w:spacing w:line="228" w:lineRule="auto"/>
              <w:jc w:val="center"/>
              <w:rPr>
                <w:rFonts w:ascii="Times New Roman" w:hAnsi="Times New Roman"/>
                <w:bCs/>
                <w:sz w:val="24"/>
                <w:szCs w:val="24"/>
              </w:rPr>
            </w:pPr>
            <w:r w:rsidRPr="0039086F">
              <w:rPr>
                <w:rFonts w:ascii="Times New Roman" w:hAnsi="Times New Roman"/>
                <w:bCs/>
                <w:color w:val="000000"/>
                <w:sz w:val="24"/>
                <w:szCs w:val="24"/>
              </w:rPr>
              <w:t xml:space="preserve">№ </w:t>
            </w:r>
            <w:proofErr w:type="gramStart"/>
            <w:r w:rsidRPr="0039086F">
              <w:rPr>
                <w:rFonts w:ascii="Times New Roman" w:hAnsi="Times New Roman"/>
                <w:bCs/>
                <w:color w:val="000000"/>
                <w:sz w:val="24"/>
                <w:szCs w:val="24"/>
              </w:rPr>
              <w:t>п</w:t>
            </w:r>
            <w:proofErr w:type="gramEnd"/>
            <w:r w:rsidRPr="0039086F">
              <w:rPr>
                <w:rFonts w:ascii="Times New Roman" w:hAnsi="Times New Roman"/>
                <w:bCs/>
                <w:color w:val="000000"/>
                <w:sz w:val="24"/>
                <w:szCs w:val="24"/>
              </w:rPr>
              <w:t>/п</w:t>
            </w:r>
          </w:p>
        </w:tc>
        <w:tc>
          <w:tcPr>
            <w:tcW w:w="3969" w:type="dxa"/>
          </w:tcPr>
          <w:p w:rsidR="0039086F" w:rsidRPr="0039086F" w:rsidRDefault="0039086F" w:rsidP="0039086F">
            <w:pPr>
              <w:spacing w:line="228" w:lineRule="auto"/>
              <w:jc w:val="center"/>
              <w:rPr>
                <w:rFonts w:ascii="Times New Roman" w:hAnsi="Times New Roman"/>
                <w:bCs/>
                <w:sz w:val="24"/>
                <w:szCs w:val="24"/>
              </w:rPr>
            </w:pPr>
            <w:r w:rsidRPr="0039086F">
              <w:rPr>
                <w:rFonts w:ascii="Times New Roman" w:hAnsi="Times New Roman"/>
                <w:bCs/>
                <w:sz w:val="24"/>
                <w:szCs w:val="24"/>
              </w:rPr>
              <w:t xml:space="preserve">ФИО </w:t>
            </w:r>
          </w:p>
        </w:tc>
        <w:tc>
          <w:tcPr>
            <w:tcW w:w="2393" w:type="dxa"/>
          </w:tcPr>
          <w:p w:rsidR="0039086F" w:rsidRPr="0039086F" w:rsidRDefault="0039086F" w:rsidP="0039086F">
            <w:pPr>
              <w:spacing w:line="228" w:lineRule="auto"/>
              <w:jc w:val="center"/>
              <w:rPr>
                <w:rFonts w:ascii="Times New Roman" w:hAnsi="Times New Roman"/>
                <w:bCs/>
                <w:sz w:val="24"/>
                <w:szCs w:val="24"/>
              </w:rPr>
            </w:pPr>
            <w:r w:rsidRPr="0039086F">
              <w:rPr>
                <w:rFonts w:ascii="Times New Roman" w:hAnsi="Times New Roman"/>
                <w:bCs/>
                <w:sz w:val="24"/>
                <w:szCs w:val="24"/>
              </w:rPr>
              <w:t xml:space="preserve">Дата рождения </w:t>
            </w:r>
          </w:p>
        </w:tc>
        <w:tc>
          <w:tcPr>
            <w:tcW w:w="2393" w:type="dxa"/>
          </w:tcPr>
          <w:p w:rsidR="0039086F" w:rsidRPr="0039086F" w:rsidRDefault="0039086F" w:rsidP="0039086F">
            <w:pPr>
              <w:spacing w:line="228" w:lineRule="auto"/>
              <w:jc w:val="center"/>
              <w:rPr>
                <w:rFonts w:ascii="Times New Roman" w:hAnsi="Times New Roman"/>
                <w:bCs/>
                <w:sz w:val="24"/>
                <w:szCs w:val="24"/>
              </w:rPr>
            </w:pPr>
            <w:r w:rsidRPr="0039086F">
              <w:rPr>
                <w:rFonts w:ascii="Times New Roman" w:hAnsi="Times New Roman"/>
                <w:bCs/>
                <w:sz w:val="24"/>
                <w:szCs w:val="24"/>
              </w:rPr>
              <w:t>Статус (гражданин РФ/иностранный гражданин/лицо без гражданства)</w:t>
            </w:r>
          </w:p>
        </w:tc>
      </w:tr>
      <w:tr w:rsidR="0039086F" w:rsidRPr="0039086F" w:rsidTr="00783B0D">
        <w:tc>
          <w:tcPr>
            <w:tcW w:w="816" w:type="dxa"/>
          </w:tcPr>
          <w:p w:rsidR="0039086F" w:rsidRPr="0039086F" w:rsidRDefault="0039086F" w:rsidP="00783B0D">
            <w:pPr>
              <w:spacing w:line="228" w:lineRule="auto"/>
              <w:jc w:val="center"/>
              <w:rPr>
                <w:rFonts w:ascii="Times New Roman" w:hAnsi="Times New Roman"/>
                <w:sz w:val="28"/>
                <w:szCs w:val="28"/>
              </w:rPr>
            </w:pPr>
            <w:r w:rsidRPr="0039086F">
              <w:rPr>
                <w:rFonts w:ascii="Times New Roman" w:hAnsi="Times New Roman"/>
                <w:sz w:val="28"/>
                <w:szCs w:val="28"/>
              </w:rPr>
              <w:t>1.</w:t>
            </w:r>
          </w:p>
        </w:tc>
        <w:tc>
          <w:tcPr>
            <w:tcW w:w="3969" w:type="dxa"/>
          </w:tcPr>
          <w:p w:rsidR="0039086F" w:rsidRPr="0039086F" w:rsidRDefault="0039086F" w:rsidP="0039086F">
            <w:pPr>
              <w:spacing w:line="228" w:lineRule="auto"/>
              <w:rPr>
                <w:rFonts w:ascii="Times New Roman" w:hAnsi="Times New Roman"/>
                <w:sz w:val="28"/>
                <w:szCs w:val="28"/>
              </w:rPr>
            </w:pPr>
          </w:p>
        </w:tc>
        <w:tc>
          <w:tcPr>
            <w:tcW w:w="2393" w:type="dxa"/>
          </w:tcPr>
          <w:p w:rsidR="0039086F" w:rsidRPr="0039086F" w:rsidRDefault="0039086F" w:rsidP="0039086F">
            <w:pPr>
              <w:spacing w:line="228" w:lineRule="auto"/>
              <w:rPr>
                <w:rFonts w:ascii="Times New Roman" w:hAnsi="Times New Roman"/>
                <w:sz w:val="28"/>
                <w:szCs w:val="28"/>
              </w:rPr>
            </w:pPr>
          </w:p>
        </w:tc>
        <w:tc>
          <w:tcPr>
            <w:tcW w:w="2393" w:type="dxa"/>
          </w:tcPr>
          <w:p w:rsidR="0039086F" w:rsidRPr="0039086F" w:rsidRDefault="0039086F" w:rsidP="0039086F">
            <w:pPr>
              <w:spacing w:line="228" w:lineRule="auto"/>
              <w:rPr>
                <w:rFonts w:ascii="Times New Roman" w:hAnsi="Times New Roman"/>
                <w:sz w:val="28"/>
                <w:szCs w:val="28"/>
              </w:rPr>
            </w:pPr>
          </w:p>
        </w:tc>
      </w:tr>
      <w:tr w:rsidR="0039086F" w:rsidRPr="0039086F" w:rsidTr="00783B0D">
        <w:tc>
          <w:tcPr>
            <w:tcW w:w="816" w:type="dxa"/>
          </w:tcPr>
          <w:p w:rsidR="0039086F" w:rsidRPr="0039086F" w:rsidRDefault="0039086F" w:rsidP="00783B0D">
            <w:pPr>
              <w:spacing w:line="228" w:lineRule="auto"/>
              <w:jc w:val="center"/>
              <w:rPr>
                <w:rFonts w:ascii="Times New Roman" w:hAnsi="Times New Roman"/>
                <w:sz w:val="28"/>
                <w:szCs w:val="28"/>
              </w:rPr>
            </w:pPr>
            <w:r w:rsidRPr="0039086F">
              <w:rPr>
                <w:rFonts w:ascii="Times New Roman" w:hAnsi="Times New Roman"/>
                <w:sz w:val="28"/>
                <w:szCs w:val="28"/>
              </w:rPr>
              <w:t>2.</w:t>
            </w:r>
          </w:p>
        </w:tc>
        <w:tc>
          <w:tcPr>
            <w:tcW w:w="3969" w:type="dxa"/>
          </w:tcPr>
          <w:p w:rsidR="0039086F" w:rsidRPr="0039086F" w:rsidRDefault="0039086F" w:rsidP="0039086F">
            <w:pPr>
              <w:spacing w:line="228" w:lineRule="auto"/>
              <w:rPr>
                <w:rFonts w:ascii="Times New Roman" w:hAnsi="Times New Roman"/>
                <w:sz w:val="28"/>
                <w:szCs w:val="28"/>
              </w:rPr>
            </w:pPr>
          </w:p>
        </w:tc>
        <w:tc>
          <w:tcPr>
            <w:tcW w:w="2393" w:type="dxa"/>
          </w:tcPr>
          <w:p w:rsidR="0039086F" w:rsidRPr="0039086F" w:rsidRDefault="0039086F" w:rsidP="0039086F">
            <w:pPr>
              <w:spacing w:line="228" w:lineRule="auto"/>
              <w:rPr>
                <w:rFonts w:ascii="Times New Roman" w:hAnsi="Times New Roman"/>
                <w:sz w:val="28"/>
                <w:szCs w:val="28"/>
              </w:rPr>
            </w:pPr>
          </w:p>
        </w:tc>
        <w:tc>
          <w:tcPr>
            <w:tcW w:w="2393" w:type="dxa"/>
          </w:tcPr>
          <w:p w:rsidR="0039086F" w:rsidRPr="0039086F" w:rsidRDefault="0039086F" w:rsidP="0039086F">
            <w:pPr>
              <w:spacing w:line="228" w:lineRule="auto"/>
              <w:rPr>
                <w:rFonts w:ascii="Times New Roman" w:hAnsi="Times New Roman"/>
                <w:sz w:val="28"/>
                <w:szCs w:val="28"/>
              </w:rPr>
            </w:pPr>
          </w:p>
        </w:tc>
      </w:tr>
      <w:tr w:rsidR="00783B0D" w:rsidRPr="0039086F" w:rsidTr="00783B0D">
        <w:tc>
          <w:tcPr>
            <w:tcW w:w="816" w:type="dxa"/>
          </w:tcPr>
          <w:p w:rsidR="00783B0D" w:rsidRPr="0039086F" w:rsidRDefault="00783B0D" w:rsidP="00783B0D">
            <w:pPr>
              <w:spacing w:line="228" w:lineRule="auto"/>
              <w:jc w:val="center"/>
              <w:rPr>
                <w:rFonts w:ascii="Times New Roman" w:hAnsi="Times New Roman"/>
                <w:sz w:val="28"/>
                <w:szCs w:val="28"/>
              </w:rPr>
            </w:pPr>
            <w:r>
              <w:rPr>
                <w:rFonts w:ascii="Times New Roman" w:hAnsi="Times New Roman"/>
                <w:sz w:val="28"/>
                <w:szCs w:val="28"/>
              </w:rPr>
              <w:t>…</w:t>
            </w:r>
          </w:p>
        </w:tc>
        <w:tc>
          <w:tcPr>
            <w:tcW w:w="3969" w:type="dxa"/>
          </w:tcPr>
          <w:p w:rsidR="00783B0D" w:rsidRPr="0039086F" w:rsidRDefault="00783B0D" w:rsidP="0039086F">
            <w:pPr>
              <w:spacing w:line="228" w:lineRule="auto"/>
              <w:rPr>
                <w:rFonts w:ascii="Times New Roman" w:hAnsi="Times New Roman"/>
                <w:sz w:val="28"/>
                <w:szCs w:val="28"/>
              </w:rPr>
            </w:pPr>
          </w:p>
        </w:tc>
        <w:tc>
          <w:tcPr>
            <w:tcW w:w="2393" w:type="dxa"/>
          </w:tcPr>
          <w:p w:rsidR="00783B0D" w:rsidRPr="0039086F" w:rsidRDefault="00783B0D" w:rsidP="0039086F">
            <w:pPr>
              <w:spacing w:line="228" w:lineRule="auto"/>
              <w:rPr>
                <w:rFonts w:ascii="Times New Roman" w:hAnsi="Times New Roman"/>
                <w:sz w:val="28"/>
                <w:szCs w:val="28"/>
              </w:rPr>
            </w:pPr>
          </w:p>
        </w:tc>
        <w:tc>
          <w:tcPr>
            <w:tcW w:w="2393" w:type="dxa"/>
          </w:tcPr>
          <w:p w:rsidR="00783B0D" w:rsidRPr="0039086F" w:rsidRDefault="00783B0D" w:rsidP="0039086F">
            <w:pPr>
              <w:spacing w:line="228" w:lineRule="auto"/>
              <w:rPr>
                <w:rFonts w:ascii="Times New Roman" w:hAnsi="Times New Roman"/>
                <w:sz w:val="28"/>
                <w:szCs w:val="28"/>
              </w:rPr>
            </w:pPr>
          </w:p>
        </w:tc>
      </w:tr>
    </w:tbl>
    <w:p w:rsidR="0039086F" w:rsidRPr="0039086F" w:rsidRDefault="0039086F" w:rsidP="0039086F">
      <w:pPr>
        <w:ind w:firstLine="709"/>
        <w:jc w:val="both"/>
        <w:rPr>
          <w:rFonts w:ascii="Times New Roman" w:eastAsia="Arial" w:hAnsi="Times New Roman"/>
          <w:sz w:val="28"/>
          <w:szCs w:val="28"/>
        </w:rPr>
      </w:pPr>
      <w:r w:rsidRPr="0039086F">
        <w:rPr>
          <w:rFonts w:ascii="Times New Roman" w:eastAsia="Arial" w:hAnsi="Times New Roman"/>
          <w:sz w:val="28"/>
          <w:szCs w:val="28"/>
        </w:rPr>
        <w:lastRenderedPageBreak/>
        <w:t>Я несу ответственность за достоверность сведений, содержащихся в заявлении и представленных мною документах.</w:t>
      </w:r>
    </w:p>
    <w:p w:rsidR="00783B0D" w:rsidRDefault="0039086F" w:rsidP="0039086F">
      <w:pPr>
        <w:ind w:firstLine="709"/>
        <w:jc w:val="both"/>
        <w:rPr>
          <w:rFonts w:ascii="Times New Roman" w:eastAsia="Arial" w:hAnsi="Times New Roman"/>
          <w:sz w:val="28"/>
          <w:szCs w:val="28"/>
        </w:rPr>
      </w:pPr>
      <w:r w:rsidRPr="0039086F">
        <w:rPr>
          <w:rFonts w:ascii="Times New Roman" w:eastAsia="Arial" w:hAnsi="Times New Roman"/>
          <w:sz w:val="28"/>
          <w:szCs w:val="28"/>
        </w:rPr>
        <w:t>О принятом решении (о выплате либо об отказе в выплате денежного поощрения) прошу уведомить меня следующим способом</w:t>
      </w:r>
      <w:r w:rsidR="00783B0D">
        <w:rPr>
          <w:rFonts w:ascii="Times New Roman" w:eastAsia="Arial" w:hAnsi="Times New Roman"/>
          <w:sz w:val="28"/>
          <w:szCs w:val="28"/>
        </w:rPr>
        <w:t xml:space="preserve"> ________________</w:t>
      </w:r>
    </w:p>
    <w:p w:rsidR="0039086F" w:rsidRPr="0039086F" w:rsidRDefault="0039086F" w:rsidP="00783B0D">
      <w:pPr>
        <w:jc w:val="both"/>
        <w:rPr>
          <w:rFonts w:ascii="Times New Roman" w:eastAsia="Arial" w:hAnsi="Times New Roman"/>
          <w:sz w:val="28"/>
          <w:szCs w:val="28"/>
        </w:rPr>
      </w:pPr>
      <w:r w:rsidRPr="0039086F">
        <w:rPr>
          <w:rFonts w:ascii="Times New Roman" w:eastAsia="Arial" w:hAnsi="Times New Roman"/>
          <w:sz w:val="28"/>
          <w:szCs w:val="28"/>
        </w:rPr>
        <w:t>________________________________________________________________</w:t>
      </w:r>
      <w:r w:rsidR="00783B0D">
        <w:rPr>
          <w:rFonts w:ascii="Times New Roman" w:eastAsia="Arial" w:hAnsi="Times New Roman"/>
          <w:sz w:val="28"/>
          <w:szCs w:val="28"/>
        </w:rPr>
        <w:t>__</w:t>
      </w:r>
      <w:r w:rsidRPr="0039086F">
        <w:rPr>
          <w:rFonts w:ascii="Times New Roman" w:eastAsia="Arial" w:hAnsi="Times New Roman"/>
          <w:sz w:val="28"/>
          <w:szCs w:val="28"/>
        </w:rPr>
        <w:t>.</w:t>
      </w:r>
    </w:p>
    <w:p w:rsidR="0039086F" w:rsidRPr="0039086F" w:rsidRDefault="0039086F" w:rsidP="0039086F">
      <w:pPr>
        <w:ind w:firstLine="709"/>
        <w:rPr>
          <w:rFonts w:ascii="Times New Roman" w:eastAsia="Arial" w:hAnsi="Times New Roman"/>
          <w:sz w:val="28"/>
          <w:szCs w:val="28"/>
        </w:rPr>
      </w:pPr>
      <w:r w:rsidRPr="0039086F">
        <w:rPr>
          <w:rFonts w:ascii="Times New Roman" w:eastAsia="Arial" w:hAnsi="Times New Roman"/>
          <w:sz w:val="28"/>
          <w:szCs w:val="28"/>
        </w:rPr>
        <w:t xml:space="preserve">Деньги прошу перечислить на счет № ____________________________, открытый в банке __________________________________________________. </w:t>
      </w:r>
    </w:p>
    <w:p w:rsidR="0039086F" w:rsidRDefault="0039086F" w:rsidP="0039086F">
      <w:pPr>
        <w:ind w:firstLine="709"/>
        <w:jc w:val="both"/>
        <w:rPr>
          <w:rFonts w:ascii="Times New Roman" w:eastAsia="Arial" w:hAnsi="Times New Roman"/>
          <w:sz w:val="28"/>
          <w:szCs w:val="28"/>
        </w:rPr>
      </w:pPr>
      <w:r w:rsidRPr="0039086F">
        <w:rPr>
          <w:rFonts w:ascii="Times New Roman" w:eastAsia="Arial" w:hAnsi="Times New Roman"/>
          <w:sz w:val="28"/>
          <w:szCs w:val="28"/>
        </w:rPr>
        <w:t>Приложение: документ, содержащий реквизиты счета, открытого в банке или иной кредитной организации, на который будет перечислено денежное поощрение.</w:t>
      </w:r>
    </w:p>
    <w:p w:rsidR="00975BBB" w:rsidRDefault="00975BBB" w:rsidP="00975BBB">
      <w:pPr>
        <w:jc w:val="both"/>
        <w:rPr>
          <w:rFonts w:ascii="Times New Roman" w:eastAsia="Arial" w:hAnsi="Times New Roman"/>
          <w:sz w:val="28"/>
          <w:szCs w:val="28"/>
        </w:rPr>
      </w:pPr>
    </w:p>
    <w:p w:rsidR="00975BBB" w:rsidRDefault="00975BBB" w:rsidP="00975BBB">
      <w:pPr>
        <w:jc w:val="both"/>
        <w:rPr>
          <w:rFonts w:ascii="Times New Roman" w:eastAsia="Arial" w:hAnsi="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04"/>
        <w:gridCol w:w="2113"/>
        <w:gridCol w:w="560"/>
        <w:gridCol w:w="2758"/>
      </w:tblGrid>
      <w:tr w:rsidR="00975BBB" w:rsidTr="00762318">
        <w:tc>
          <w:tcPr>
            <w:tcW w:w="3510" w:type="dxa"/>
          </w:tcPr>
          <w:p w:rsidR="00975BBB" w:rsidRDefault="00975BBB" w:rsidP="00975BBB">
            <w:pPr>
              <w:jc w:val="both"/>
              <w:rPr>
                <w:rFonts w:ascii="Times New Roman" w:eastAsia="Arial" w:hAnsi="Times New Roman"/>
                <w:sz w:val="28"/>
                <w:szCs w:val="28"/>
              </w:rPr>
            </w:pPr>
            <w:r w:rsidRPr="0039086F">
              <w:rPr>
                <w:rFonts w:ascii="Times New Roman" w:eastAsia="Arial" w:hAnsi="Times New Roman"/>
                <w:sz w:val="28"/>
                <w:szCs w:val="28"/>
              </w:rPr>
              <w:t>«___» __________ 20___ г.</w:t>
            </w:r>
          </w:p>
        </w:tc>
        <w:tc>
          <w:tcPr>
            <w:tcW w:w="504" w:type="dxa"/>
          </w:tcPr>
          <w:p w:rsidR="00975BBB" w:rsidRDefault="00975BBB" w:rsidP="00975BBB">
            <w:pPr>
              <w:jc w:val="both"/>
              <w:rPr>
                <w:rFonts w:ascii="Times New Roman" w:eastAsia="Arial" w:hAnsi="Times New Roman"/>
                <w:sz w:val="28"/>
                <w:szCs w:val="28"/>
              </w:rPr>
            </w:pPr>
          </w:p>
        </w:tc>
        <w:tc>
          <w:tcPr>
            <w:tcW w:w="2113" w:type="dxa"/>
            <w:tcBorders>
              <w:bottom w:val="single" w:sz="4" w:space="0" w:color="auto"/>
            </w:tcBorders>
          </w:tcPr>
          <w:p w:rsidR="00975BBB" w:rsidRDefault="00975BBB" w:rsidP="00975BBB">
            <w:pPr>
              <w:jc w:val="both"/>
              <w:rPr>
                <w:rFonts w:ascii="Times New Roman" w:eastAsia="Arial" w:hAnsi="Times New Roman"/>
                <w:sz w:val="28"/>
                <w:szCs w:val="28"/>
              </w:rPr>
            </w:pPr>
          </w:p>
        </w:tc>
        <w:tc>
          <w:tcPr>
            <w:tcW w:w="560" w:type="dxa"/>
          </w:tcPr>
          <w:p w:rsidR="00975BBB" w:rsidRDefault="00975BBB" w:rsidP="00975BBB">
            <w:pPr>
              <w:jc w:val="both"/>
              <w:rPr>
                <w:rFonts w:ascii="Times New Roman" w:eastAsia="Arial" w:hAnsi="Times New Roman"/>
                <w:sz w:val="28"/>
                <w:szCs w:val="28"/>
              </w:rPr>
            </w:pPr>
          </w:p>
        </w:tc>
        <w:tc>
          <w:tcPr>
            <w:tcW w:w="2758" w:type="dxa"/>
            <w:tcBorders>
              <w:bottom w:val="single" w:sz="4" w:space="0" w:color="auto"/>
            </w:tcBorders>
          </w:tcPr>
          <w:p w:rsidR="00975BBB" w:rsidRDefault="00975BBB" w:rsidP="00975BBB">
            <w:pPr>
              <w:jc w:val="both"/>
              <w:rPr>
                <w:rFonts w:ascii="Times New Roman" w:eastAsia="Arial" w:hAnsi="Times New Roman"/>
                <w:sz w:val="28"/>
                <w:szCs w:val="28"/>
              </w:rPr>
            </w:pPr>
          </w:p>
        </w:tc>
      </w:tr>
      <w:tr w:rsidR="00975BBB" w:rsidRPr="00762318" w:rsidTr="00762318">
        <w:tc>
          <w:tcPr>
            <w:tcW w:w="3510" w:type="dxa"/>
          </w:tcPr>
          <w:p w:rsidR="00975BBB" w:rsidRPr="00762318" w:rsidRDefault="00762318" w:rsidP="00762318">
            <w:pPr>
              <w:jc w:val="center"/>
              <w:rPr>
                <w:rFonts w:ascii="Times New Roman" w:eastAsia="Arial" w:hAnsi="Times New Roman"/>
                <w:sz w:val="24"/>
                <w:szCs w:val="24"/>
              </w:rPr>
            </w:pPr>
            <w:r>
              <w:rPr>
                <w:rFonts w:ascii="Times New Roman" w:eastAsia="Arial" w:hAnsi="Times New Roman"/>
                <w:sz w:val="24"/>
                <w:szCs w:val="24"/>
              </w:rPr>
              <w:t>(</w:t>
            </w:r>
            <w:r w:rsidRPr="0039086F">
              <w:rPr>
                <w:rFonts w:ascii="Times New Roman" w:eastAsia="Arial" w:hAnsi="Times New Roman"/>
                <w:sz w:val="24"/>
                <w:szCs w:val="24"/>
              </w:rPr>
              <w:t>дата</w:t>
            </w:r>
            <w:r>
              <w:rPr>
                <w:rFonts w:ascii="Times New Roman" w:eastAsia="Arial" w:hAnsi="Times New Roman"/>
                <w:sz w:val="24"/>
                <w:szCs w:val="24"/>
              </w:rPr>
              <w:t>)</w:t>
            </w:r>
          </w:p>
        </w:tc>
        <w:tc>
          <w:tcPr>
            <w:tcW w:w="504" w:type="dxa"/>
          </w:tcPr>
          <w:p w:rsidR="00975BBB" w:rsidRPr="00762318" w:rsidRDefault="00975BBB" w:rsidP="00762318">
            <w:pPr>
              <w:jc w:val="center"/>
              <w:rPr>
                <w:rFonts w:ascii="Times New Roman" w:eastAsia="Arial" w:hAnsi="Times New Roman"/>
                <w:sz w:val="24"/>
                <w:szCs w:val="24"/>
              </w:rPr>
            </w:pPr>
          </w:p>
        </w:tc>
        <w:tc>
          <w:tcPr>
            <w:tcW w:w="2113" w:type="dxa"/>
            <w:tcBorders>
              <w:top w:val="single" w:sz="4" w:space="0" w:color="auto"/>
            </w:tcBorders>
          </w:tcPr>
          <w:p w:rsidR="00975BBB" w:rsidRPr="00762318" w:rsidRDefault="00762318" w:rsidP="00762318">
            <w:pPr>
              <w:jc w:val="center"/>
              <w:rPr>
                <w:rFonts w:ascii="Times New Roman" w:eastAsia="Arial" w:hAnsi="Times New Roman"/>
                <w:sz w:val="24"/>
                <w:szCs w:val="24"/>
              </w:rPr>
            </w:pPr>
            <w:r>
              <w:rPr>
                <w:rFonts w:ascii="Times New Roman" w:eastAsia="Arial" w:hAnsi="Times New Roman"/>
                <w:sz w:val="24"/>
                <w:szCs w:val="24"/>
              </w:rPr>
              <w:t>(</w:t>
            </w:r>
            <w:r w:rsidRPr="0039086F">
              <w:rPr>
                <w:rFonts w:ascii="Times New Roman" w:eastAsia="Arial" w:hAnsi="Times New Roman"/>
                <w:sz w:val="24"/>
                <w:szCs w:val="24"/>
              </w:rPr>
              <w:t>подпись</w:t>
            </w:r>
            <w:r>
              <w:rPr>
                <w:rFonts w:ascii="Times New Roman" w:eastAsia="Arial" w:hAnsi="Times New Roman"/>
                <w:sz w:val="24"/>
                <w:szCs w:val="24"/>
              </w:rPr>
              <w:t>)</w:t>
            </w:r>
          </w:p>
        </w:tc>
        <w:tc>
          <w:tcPr>
            <w:tcW w:w="560" w:type="dxa"/>
          </w:tcPr>
          <w:p w:rsidR="00975BBB" w:rsidRPr="00762318" w:rsidRDefault="00975BBB" w:rsidP="00762318">
            <w:pPr>
              <w:jc w:val="center"/>
              <w:rPr>
                <w:rFonts w:ascii="Times New Roman" w:eastAsia="Arial" w:hAnsi="Times New Roman"/>
                <w:sz w:val="24"/>
                <w:szCs w:val="24"/>
              </w:rPr>
            </w:pPr>
          </w:p>
        </w:tc>
        <w:tc>
          <w:tcPr>
            <w:tcW w:w="2758" w:type="dxa"/>
            <w:tcBorders>
              <w:top w:val="single" w:sz="4" w:space="0" w:color="auto"/>
            </w:tcBorders>
          </w:tcPr>
          <w:p w:rsidR="00975BBB" w:rsidRPr="00762318" w:rsidRDefault="00975BBB" w:rsidP="00762318">
            <w:pPr>
              <w:jc w:val="center"/>
              <w:rPr>
                <w:rFonts w:ascii="Times New Roman" w:eastAsia="Arial" w:hAnsi="Times New Roman"/>
                <w:sz w:val="24"/>
                <w:szCs w:val="24"/>
              </w:rPr>
            </w:pPr>
            <w:r w:rsidRPr="00762318">
              <w:rPr>
                <w:rFonts w:ascii="Times New Roman" w:eastAsia="Arial" w:hAnsi="Times New Roman"/>
                <w:sz w:val="24"/>
                <w:szCs w:val="24"/>
              </w:rPr>
              <w:t>(расшифровка</w:t>
            </w:r>
            <w:r w:rsidR="00762318">
              <w:rPr>
                <w:rFonts w:ascii="Times New Roman" w:eastAsia="Arial" w:hAnsi="Times New Roman"/>
                <w:sz w:val="24"/>
                <w:szCs w:val="24"/>
              </w:rPr>
              <w:t xml:space="preserve"> </w:t>
            </w:r>
            <w:r w:rsidRPr="00762318">
              <w:rPr>
                <w:rFonts w:ascii="Times New Roman" w:eastAsia="Arial" w:hAnsi="Times New Roman"/>
                <w:sz w:val="24"/>
                <w:szCs w:val="24"/>
              </w:rPr>
              <w:t>подписи)</w:t>
            </w:r>
          </w:p>
        </w:tc>
      </w:tr>
      <w:tr w:rsidR="00975BBB" w:rsidTr="00762318">
        <w:tc>
          <w:tcPr>
            <w:tcW w:w="3510" w:type="dxa"/>
          </w:tcPr>
          <w:p w:rsidR="00975BBB" w:rsidRDefault="00975BBB" w:rsidP="00975BBB">
            <w:pPr>
              <w:jc w:val="both"/>
              <w:rPr>
                <w:rFonts w:ascii="Times New Roman" w:eastAsia="Arial" w:hAnsi="Times New Roman"/>
                <w:sz w:val="28"/>
                <w:szCs w:val="28"/>
              </w:rPr>
            </w:pPr>
          </w:p>
        </w:tc>
        <w:tc>
          <w:tcPr>
            <w:tcW w:w="504" w:type="dxa"/>
          </w:tcPr>
          <w:p w:rsidR="00975BBB" w:rsidRDefault="00975BBB" w:rsidP="00975BBB">
            <w:pPr>
              <w:jc w:val="both"/>
              <w:rPr>
                <w:rFonts w:ascii="Times New Roman" w:eastAsia="Arial" w:hAnsi="Times New Roman"/>
                <w:sz w:val="28"/>
                <w:szCs w:val="28"/>
              </w:rPr>
            </w:pPr>
          </w:p>
        </w:tc>
        <w:tc>
          <w:tcPr>
            <w:tcW w:w="2113" w:type="dxa"/>
          </w:tcPr>
          <w:p w:rsidR="00975BBB" w:rsidRDefault="00975BBB" w:rsidP="00975BBB">
            <w:pPr>
              <w:jc w:val="both"/>
              <w:rPr>
                <w:rFonts w:ascii="Times New Roman" w:eastAsia="Arial" w:hAnsi="Times New Roman"/>
                <w:sz w:val="28"/>
                <w:szCs w:val="28"/>
              </w:rPr>
            </w:pPr>
          </w:p>
        </w:tc>
        <w:tc>
          <w:tcPr>
            <w:tcW w:w="560" w:type="dxa"/>
          </w:tcPr>
          <w:p w:rsidR="00975BBB" w:rsidRDefault="00975BBB" w:rsidP="00975BBB">
            <w:pPr>
              <w:jc w:val="both"/>
              <w:rPr>
                <w:rFonts w:ascii="Times New Roman" w:eastAsia="Arial" w:hAnsi="Times New Roman"/>
                <w:sz w:val="28"/>
                <w:szCs w:val="28"/>
              </w:rPr>
            </w:pPr>
          </w:p>
        </w:tc>
        <w:tc>
          <w:tcPr>
            <w:tcW w:w="2758" w:type="dxa"/>
          </w:tcPr>
          <w:p w:rsidR="00975BBB" w:rsidRDefault="00975BBB" w:rsidP="00975BBB">
            <w:pPr>
              <w:jc w:val="both"/>
              <w:rPr>
                <w:rFonts w:ascii="Times New Roman" w:eastAsia="Arial" w:hAnsi="Times New Roman"/>
                <w:sz w:val="28"/>
                <w:szCs w:val="28"/>
              </w:rPr>
            </w:pPr>
          </w:p>
        </w:tc>
      </w:tr>
    </w:tbl>
    <w:p w:rsidR="00762318" w:rsidRDefault="00762318" w:rsidP="00762318">
      <w:pPr>
        <w:jc w:val="both"/>
        <w:rPr>
          <w:rFonts w:ascii="Times New Roman" w:eastAsia="Arial" w:hAnsi="Times New Roman"/>
          <w:sz w:val="24"/>
          <w:szCs w:val="24"/>
        </w:rPr>
      </w:pPr>
    </w:p>
    <w:p w:rsidR="00762318" w:rsidRDefault="00762318" w:rsidP="00762318">
      <w:pPr>
        <w:jc w:val="both"/>
        <w:rPr>
          <w:rFonts w:ascii="Times New Roman" w:eastAsia="Arial" w:hAnsi="Times New Roman"/>
          <w:sz w:val="24"/>
          <w:szCs w:val="24"/>
        </w:rPr>
      </w:pPr>
    </w:p>
    <w:p w:rsidR="00762318" w:rsidRDefault="00762318" w:rsidP="00762318">
      <w:pPr>
        <w:jc w:val="both"/>
        <w:rPr>
          <w:rFonts w:ascii="Times New Roman" w:eastAsia="Arial" w:hAnsi="Times New Roman"/>
          <w:sz w:val="24"/>
          <w:szCs w:val="24"/>
        </w:rPr>
      </w:pPr>
    </w:p>
    <w:p w:rsidR="00762318" w:rsidRDefault="00762318" w:rsidP="00762318">
      <w:pPr>
        <w:jc w:val="both"/>
        <w:rPr>
          <w:rFonts w:ascii="Times New Roman" w:eastAsia="Arial" w:hAnsi="Times New Roman"/>
          <w:sz w:val="24"/>
          <w:szCs w:val="24"/>
        </w:rPr>
      </w:pPr>
    </w:p>
    <w:p w:rsidR="00762318" w:rsidRDefault="00762318" w:rsidP="00762318">
      <w:pPr>
        <w:jc w:val="both"/>
        <w:rPr>
          <w:rFonts w:ascii="Times New Roman" w:eastAsia="Arial" w:hAnsi="Times New Roman"/>
          <w:sz w:val="24"/>
          <w:szCs w:val="24"/>
        </w:rPr>
      </w:pPr>
    </w:p>
    <w:p w:rsidR="00762318" w:rsidRDefault="00762318" w:rsidP="00762318">
      <w:pPr>
        <w:jc w:val="both"/>
        <w:rPr>
          <w:rFonts w:ascii="Times New Roman" w:eastAsia="Arial" w:hAnsi="Times New Roman"/>
          <w:sz w:val="24"/>
          <w:szCs w:val="24"/>
        </w:rPr>
      </w:pPr>
    </w:p>
    <w:p w:rsidR="00762318" w:rsidRDefault="00762318" w:rsidP="00762318">
      <w:pPr>
        <w:jc w:val="both"/>
        <w:rPr>
          <w:rFonts w:ascii="Times New Roman" w:eastAsia="Arial" w:hAnsi="Times New Roman"/>
          <w:sz w:val="24"/>
          <w:szCs w:val="24"/>
        </w:rPr>
      </w:pPr>
    </w:p>
    <w:p w:rsidR="00762318" w:rsidRDefault="00762318" w:rsidP="00762318">
      <w:pPr>
        <w:jc w:val="both"/>
        <w:rPr>
          <w:rFonts w:ascii="Times New Roman" w:eastAsia="Arial" w:hAnsi="Times New Roman"/>
          <w:sz w:val="24"/>
          <w:szCs w:val="24"/>
        </w:rPr>
      </w:pPr>
    </w:p>
    <w:p w:rsidR="00762318" w:rsidRDefault="00762318" w:rsidP="00762318">
      <w:pPr>
        <w:jc w:val="both"/>
        <w:rPr>
          <w:rFonts w:ascii="Times New Roman" w:eastAsia="Arial" w:hAnsi="Times New Roman"/>
          <w:sz w:val="24"/>
          <w:szCs w:val="24"/>
        </w:rPr>
      </w:pPr>
    </w:p>
    <w:p w:rsidR="00762318" w:rsidRDefault="00762318" w:rsidP="00762318">
      <w:pPr>
        <w:jc w:val="both"/>
        <w:rPr>
          <w:rFonts w:ascii="Times New Roman" w:eastAsia="Arial" w:hAnsi="Times New Roman"/>
          <w:sz w:val="24"/>
          <w:szCs w:val="24"/>
        </w:rPr>
      </w:pPr>
    </w:p>
    <w:p w:rsidR="00762318" w:rsidRDefault="00762318" w:rsidP="00762318">
      <w:pPr>
        <w:jc w:val="both"/>
        <w:rPr>
          <w:rFonts w:ascii="Times New Roman" w:eastAsia="Arial" w:hAnsi="Times New Roman"/>
          <w:sz w:val="24"/>
          <w:szCs w:val="24"/>
        </w:rPr>
      </w:pPr>
    </w:p>
    <w:p w:rsidR="00762318" w:rsidRDefault="00762318" w:rsidP="00762318">
      <w:pPr>
        <w:jc w:val="both"/>
        <w:rPr>
          <w:rFonts w:ascii="Times New Roman" w:eastAsia="Arial" w:hAnsi="Times New Roman"/>
          <w:sz w:val="24"/>
          <w:szCs w:val="24"/>
        </w:rPr>
      </w:pPr>
    </w:p>
    <w:p w:rsidR="00762318" w:rsidRDefault="00762318" w:rsidP="00762318">
      <w:pPr>
        <w:jc w:val="both"/>
        <w:rPr>
          <w:rFonts w:ascii="Times New Roman" w:eastAsia="Arial" w:hAnsi="Times New Roman"/>
          <w:sz w:val="24"/>
          <w:szCs w:val="24"/>
        </w:rPr>
      </w:pPr>
    </w:p>
    <w:p w:rsidR="00762318" w:rsidRDefault="00762318" w:rsidP="00762318">
      <w:pPr>
        <w:jc w:val="both"/>
        <w:rPr>
          <w:rFonts w:ascii="Times New Roman" w:eastAsia="Arial" w:hAnsi="Times New Roman"/>
          <w:sz w:val="24"/>
          <w:szCs w:val="24"/>
        </w:rPr>
      </w:pPr>
    </w:p>
    <w:p w:rsidR="00762318" w:rsidRDefault="00762318" w:rsidP="00762318">
      <w:pPr>
        <w:jc w:val="both"/>
        <w:rPr>
          <w:rFonts w:ascii="Times New Roman" w:eastAsia="Arial" w:hAnsi="Times New Roman"/>
          <w:sz w:val="24"/>
          <w:szCs w:val="24"/>
        </w:rPr>
      </w:pPr>
    </w:p>
    <w:p w:rsidR="00762318" w:rsidRDefault="00762318" w:rsidP="00762318">
      <w:pPr>
        <w:jc w:val="both"/>
        <w:rPr>
          <w:rFonts w:ascii="Times New Roman" w:eastAsia="Arial" w:hAnsi="Times New Roman"/>
          <w:sz w:val="24"/>
          <w:szCs w:val="24"/>
        </w:rPr>
      </w:pPr>
    </w:p>
    <w:p w:rsidR="00762318" w:rsidRDefault="00762318" w:rsidP="00762318">
      <w:pPr>
        <w:jc w:val="both"/>
        <w:rPr>
          <w:rFonts w:ascii="Times New Roman" w:eastAsia="Arial" w:hAnsi="Times New Roman"/>
          <w:sz w:val="24"/>
          <w:szCs w:val="24"/>
        </w:rPr>
      </w:pPr>
    </w:p>
    <w:p w:rsidR="00762318" w:rsidRDefault="00762318" w:rsidP="00762318">
      <w:pPr>
        <w:jc w:val="both"/>
        <w:rPr>
          <w:rFonts w:ascii="Times New Roman" w:eastAsia="Arial" w:hAnsi="Times New Roman"/>
          <w:sz w:val="24"/>
          <w:szCs w:val="24"/>
        </w:rPr>
      </w:pPr>
    </w:p>
    <w:p w:rsidR="00762318" w:rsidRDefault="00762318" w:rsidP="00762318">
      <w:pPr>
        <w:jc w:val="both"/>
        <w:rPr>
          <w:rFonts w:ascii="Times New Roman" w:eastAsia="Arial" w:hAnsi="Times New Roman"/>
          <w:sz w:val="24"/>
          <w:szCs w:val="24"/>
        </w:rPr>
      </w:pPr>
    </w:p>
    <w:p w:rsidR="00762318" w:rsidRDefault="00762318" w:rsidP="00762318">
      <w:pPr>
        <w:jc w:val="both"/>
        <w:rPr>
          <w:rFonts w:ascii="Times New Roman" w:eastAsia="Arial" w:hAnsi="Times New Roman"/>
          <w:sz w:val="24"/>
          <w:szCs w:val="24"/>
        </w:rPr>
      </w:pPr>
    </w:p>
    <w:p w:rsidR="00762318" w:rsidRDefault="00762318" w:rsidP="00762318">
      <w:pPr>
        <w:jc w:val="both"/>
        <w:rPr>
          <w:rFonts w:ascii="Times New Roman" w:eastAsia="Arial" w:hAnsi="Times New Roman"/>
          <w:sz w:val="24"/>
          <w:szCs w:val="24"/>
        </w:rPr>
      </w:pPr>
    </w:p>
    <w:p w:rsidR="00762318" w:rsidRDefault="00762318" w:rsidP="00762318">
      <w:pPr>
        <w:jc w:val="both"/>
        <w:rPr>
          <w:rFonts w:ascii="Times New Roman" w:eastAsia="Arial" w:hAnsi="Times New Roman"/>
          <w:sz w:val="24"/>
          <w:szCs w:val="24"/>
        </w:rPr>
      </w:pPr>
    </w:p>
    <w:p w:rsidR="00762318" w:rsidRDefault="00762318" w:rsidP="00762318">
      <w:pPr>
        <w:jc w:val="both"/>
        <w:rPr>
          <w:rFonts w:ascii="Times New Roman" w:eastAsia="Arial" w:hAnsi="Times New Roman"/>
          <w:sz w:val="24"/>
          <w:szCs w:val="24"/>
        </w:rPr>
      </w:pPr>
    </w:p>
    <w:p w:rsidR="00762318" w:rsidRDefault="00762318" w:rsidP="00762318">
      <w:pPr>
        <w:jc w:val="both"/>
        <w:rPr>
          <w:rFonts w:ascii="Times New Roman" w:eastAsia="Arial" w:hAnsi="Times New Roman"/>
          <w:sz w:val="24"/>
          <w:szCs w:val="24"/>
        </w:rPr>
        <w:sectPr w:rsidR="00762318" w:rsidSect="0039086F">
          <w:pgSz w:w="11907" w:h="16834" w:code="9"/>
          <w:pgMar w:top="1134" w:right="567" w:bottom="1134" w:left="1985" w:header="272" w:footer="397" w:gutter="0"/>
          <w:cols w:space="720"/>
          <w:formProt w:val="0"/>
          <w:docGrid w:linePitch="272"/>
        </w:sectPr>
      </w:pPr>
    </w:p>
    <w:tbl>
      <w:tblPr>
        <w:tblW w:w="14538" w:type="dxa"/>
        <w:tblLook w:val="01E0" w:firstRow="1" w:lastRow="1" w:firstColumn="1" w:lastColumn="1" w:noHBand="0" w:noVBand="0"/>
      </w:tblPr>
      <w:tblGrid>
        <w:gridCol w:w="8549"/>
        <w:gridCol w:w="5989"/>
      </w:tblGrid>
      <w:tr w:rsidR="00762318" w:rsidRPr="00CE38EE" w:rsidTr="00762318">
        <w:tc>
          <w:tcPr>
            <w:tcW w:w="8549" w:type="dxa"/>
            <w:shd w:val="clear" w:color="auto" w:fill="auto"/>
          </w:tcPr>
          <w:p w:rsidR="00762318" w:rsidRPr="00CE38EE" w:rsidRDefault="00762318" w:rsidP="00031980">
            <w:pPr>
              <w:widowControl w:val="0"/>
              <w:rPr>
                <w:rFonts w:ascii="Times New Roman" w:hAnsi="Times New Roman"/>
                <w:sz w:val="28"/>
                <w:szCs w:val="28"/>
              </w:rPr>
            </w:pPr>
          </w:p>
        </w:tc>
        <w:tc>
          <w:tcPr>
            <w:tcW w:w="5989" w:type="dxa"/>
            <w:shd w:val="clear" w:color="auto" w:fill="auto"/>
          </w:tcPr>
          <w:p w:rsidR="00762318" w:rsidRDefault="00762318" w:rsidP="00762318">
            <w:pPr>
              <w:jc w:val="both"/>
              <w:rPr>
                <w:rFonts w:ascii="Times New Roman" w:hAnsi="Times New Roman"/>
                <w:sz w:val="28"/>
                <w:szCs w:val="28"/>
              </w:rPr>
            </w:pPr>
            <w:r w:rsidRPr="00CE38EE">
              <w:rPr>
                <w:rFonts w:ascii="Times New Roman" w:hAnsi="Times New Roman"/>
                <w:sz w:val="28"/>
                <w:szCs w:val="28"/>
              </w:rPr>
              <w:t xml:space="preserve">Приложение </w:t>
            </w:r>
            <w:r>
              <w:rPr>
                <w:rFonts w:ascii="Times New Roman" w:hAnsi="Times New Roman"/>
                <w:sz w:val="28"/>
                <w:szCs w:val="28"/>
              </w:rPr>
              <w:t xml:space="preserve">№ 2 </w:t>
            </w:r>
          </w:p>
          <w:p w:rsidR="00762318" w:rsidRDefault="00762318" w:rsidP="00762318">
            <w:pPr>
              <w:rPr>
                <w:rFonts w:ascii="Times New Roman" w:hAnsi="Times New Roman"/>
                <w:sz w:val="28"/>
                <w:szCs w:val="28"/>
              </w:rPr>
            </w:pPr>
            <w:r>
              <w:rPr>
                <w:rFonts w:ascii="Times New Roman" w:hAnsi="Times New Roman"/>
                <w:sz w:val="28"/>
                <w:szCs w:val="28"/>
              </w:rPr>
              <w:t xml:space="preserve">к Положению о порядке выплаты денежного поощрения лицам, которые оказали содействие в привлечении граждан Российской Федерации, иностранных граждан, лиц без гражданства </w:t>
            </w:r>
          </w:p>
          <w:p w:rsidR="00762318" w:rsidRDefault="00762318" w:rsidP="00762318">
            <w:pPr>
              <w:rPr>
                <w:rFonts w:ascii="Times New Roman" w:hAnsi="Times New Roman"/>
                <w:sz w:val="28"/>
                <w:szCs w:val="28"/>
              </w:rPr>
            </w:pPr>
            <w:r>
              <w:rPr>
                <w:rFonts w:ascii="Times New Roman" w:hAnsi="Times New Roman"/>
                <w:sz w:val="28"/>
                <w:szCs w:val="28"/>
              </w:rPr>
              <w:t xml:space="preserve">к заключению контракта о прохождении военной службы в </w:t>
            </w:r>
            <w:r w:rsidRPr="00C53055">
              <w:rPr>
                <w:rFonts w:ascii="Times New Roman" w:hAnsi="Times New Roman"/>
                <w:sz w:val="28"/>
                <w:szCs w:val="28"/>
              </w:rPr>
              <w:t>Вооруженных Силах Российской Федерации в целях участия</w:t>
            </w:r>
          </w:p>
          <w:p w:rsidR="00762318" w:rsidRPr="00CE38EE" w:rsidRDefault="00762318" w:rsidP="00762318">
            <w:pPr>
              <w:rPr>
                <w:rFonts w:ascii="Times New Roman" w:hAnsi="Times New Roman"/>
                <w:sz w:val="28"/>
                <w:szCs w:val="28"/>
              </w:rPr>
            </w:pPr>
            <w:r w:rsidRPr="00C53055">
              <w:rPr>
                <w:rFonts w:ascii="Times New Roman" w:hAnsi="Times New Roman"/>
                <w:sz w:val="28"/>
                <w:szCs w:val="28"/>
              </w:rPr>
              <w:t xml:space="preserve"> в специальной военной операции</w:t>
            </w:r>
          </w:p>
        </w:tc>
      </w:tr>
    </w:tbl>
    <w:p w:rsidR="00762318" w:rsidRDefault="00762318" w:rsidP="00762318">
      <w:pPr>
        <w:ind w:left="5529"/>
        <w:rPr>
          <w:rFonts w:ascii="Times New Roman" w:hAnsi="Times New Roman"/>
          <w:sz w:val="28"/>
          <w:szCs w:val="28"/>
        </w:rPr>
      </w:pPr>
    </w:p>
    <w:p w:rsidR="00974B7F" w:rsidRDefault="00974B7F" w:rsidP="00762318">
      <w:pPr>
        <w:ind w:left="5529"/>
        <w:rPr>
          <w:rFonts w:ascii="Times New Roman" w:hAnsi="Times New Roman"/>
          <w:sz w:val="28"/>
          <w:szCs w:val="28"/>
        </w:rPr>
      </w:pPr>
    </w:p>
    <w:p w:rsidR="00762318" w:rsidRDefault="00762318" w:rsidP="00031980">
      <w:pPr>
        <w:jc w:val="center"/>
        <w:rPr>
          <w:rFonts w:ascii="Times New Roman" w:hAnsi="Times New Roman"/>
          <w:sz w:val="28"/>
          <w:szCs w:val="28"/>
        </w:rPr>
      </w:pPr>
      <w:r>
        <w:rPr>
          <w:rFonts w:ascii="Times New Roman" w:hAnsi="Times New Roman"/>
          <w:sz w:val="28"/>
          <w:szCs w:val="28"/>
        </w:rPr>
        <w:t>СВЕДЕНИЯ</w:t>
      </w:r>
    </w:p>
    <w:p w:rsidR="00031980" w:rsidRDefault="00762318" w:rsidP="00031980">
      <w:pPr>
        <w:jc w:val="center"/>
        <w:rPr>
          <w:rFonts w:ascii="Times New Roman" w:hAnsi="Times New Roman"/>
          <w:sz w:val="28"/>
          <w:szCs w:val="28"/>
        </w:rPr>
      </w:pPr>
      <w:r>
        <w:rPr>
          <w:rFonts w:ascii="Times New Roman" w:hAnsi="Times New Roman"/>
          <w:sz w:val="28"/>
          <w:szCs w:val="28"/>
        </w:rPr>
        <w:t>о лицах, оказавших содействие в привлечении граждан Российской Федерации,</w:t>
      </w:r>
      <w:r w:rsidR="00031980">
        <w:rPr>
          <w:rFonts w:ascii="Times New Roman" w:hAnsi="Times New Roman"/>
          <w:sz w:val="28"/>
          <w:szCs w:val="28"/>
        </w:rPr>
        <w:t xml:space="preserve"> </w:t>
      </w:r>
      <w:r>
        <w:rPr>
          <w:rFonts w:ascii="Times New Roman" w:hAnsi="Times New Roman"/>
          <w:sz w:val="28"/>
          <w:szCs w:val="28"/>
        </w:rPr>
        <w:t>иностранных</w:t>
      </w:r>
      <w:r w:rsidR="00031980">
        <w:rPr>
          <w:rFonts w:ascii="Times New Roman" w:hAnsi="Times New Roman"/>
          <w:sz w:val="28"/>
          <w:szCs w:val="28"/>
        </w:rPr>
        <w:t xml:space="preserve"> </w:t>
      </w:r>
      <w:r>
        <w:rPr>
          <w:rFonts w:ascii="Times New Roman" w:hAnsi="Times New Roman"/>
          <w:sz w:val="28"/>
          <w:szCs w:val="28"/>
        </w:rPr>
        <w:t>граждан,</w:t>
      </w:r>
    </w:p>
    <w:p w:rsidR="00031980" w:rsidRDefault="00762318" w:rsidP="00031980">
      <w:pPr>
        <w:jc w:val="center"/>
        <w:rPr>
          <w:rFonts w:ascii="Times New Roman" w:hAnsi="Times New Roman"/>
          <w:sz w:val="28"/>
          <w:szCs w:val="28"/>
        </w:rPr>
      </w:pPr>
      <w:r>
        <w:rPr>
          <w:rFonts w:ascii="Times New Roman" w:hAnsi="Times New Roman"/>
          <w:sz w:val="28"/>
          <w:szCs w:val="28"/>
        </w:rPr>
        <w:t>лиц без гражданства к заключению контракта о прохождении</w:t>
      </w:r>
      <w:r w:rsidR="00031980">
        <w:rPr>
          <w:rFonts w:ascii="Times New Roman" w:hAnsi="Times New Roman"/>
          <w:sz w:val="28"/>
          <w:szCs w:val="28"/>
        </w:rPr>
        <w:t xml:space="preserve"> </w:t>
      </w:r>
      <w:r>
        <w:rPr>
          <w:rFonts w:ascii="Times New Roman" w:hAnsi="Times New Roman"/>
          <w:sz w:val="28"/>
          <w:szCs w:val="28"/>
        </w:rPr>
        <w:t xml:space="preserve">военной службы в </w:t>
      </w:r>
      <w:r w:rsidRPr="00C53055">
        <w:rPr>
          <w:rFonts w:ascii="Times New Roman" w:hAnsi="Times New Roman"/>
          <w:sz w:val="28"/>
          <w:szCs w:val="28"/>
        </w:rPr>
        <w:t>Вооруженных Силах</w:t>
      </w:r>
    </w:p>
    <w:p w:rsidR="00031980" w:rsidRDefault="00762318" w:rsidP="00031980">
      <w:pPr>
        <w:jc w:val="center"/>
        <w:rPr>
          <w:rFonts w:ascii="Times New Roman" w:hAnsi="Times New Roman"/>
          <w:sz w:val="28"/>
          <w:szCs w:val="28"/>
        </w:rPr>
      </w:pPr>
      <w:r w:rsidRPr="00C53055">
        <w:rPr>
          <w:rFonts w:ascii="Times New Roman" w:hAnsi="Times New Roman"/>
          <w:sz w:val="28"/>
          <w:szCs w:val="28"/>
        </w:rPr>
        <w:t>Российской Федерации в целях участия в специальной военной операции</w:t>
      </w:r>
      <w:r>
        <w:rPr>
          <w:rFonts w:ascii="Times New Roman" w:hAnsi="Times New Roman"/>
          <w:sz w:val="28"/>
          <w:szCs w:val="28"/>
        </w:rPr>
        <w:t xml:space="preserve"> и лицах, заключивших</w:t>
      </w:r>
    </w:p>
    <w:p w:rsidR="00031980" w:rsidRDefault="00762318" w:rsidP="00031980">
      <w:pPr>
        <w:jc w:val="center"/>
        <w:rPr>
          <w:rFonts w:ascii="Times New Roman" w:hAnsi="Times New Roman"/>
          <w:sz w:val="28"/>
          <w:szCs w:val="28"/>
        </w:rPr>
      </w:pPr>
      <w:r>
        <w:rPr>
          <w:rFonts w:ascii="Times New Roman" w:hAnsi="Times New Roman"/>
          <w:sz w:val="28"/>
          <w:szCs w:val="28"/>
        </w:rPr>
        <w:t>контракт</w:t>
      </w:r>
      <w:r w:rsidRPr="00782486">
        <w:rPr>
          <w:rFonts w:ascii="Times New Roman" w:hAnsi="Times New Roman"/>
          <w:sz w:val="28"/>
          <w:szCs w:val="28"/>
        </w:rPr>
        <w:t xml:space="preserve"> о прохождении военной службы в Вооруженных Силах Российской Федерации</w:t>
      </w:r>
    </w:p>
    <w:p w:rsidR="00762318" w:rsidRDefault="00762318" w:rsidP="00031980">
      <w:pPr>
        <w:jc w:val="center"/>
        <w:rPr>
          <w:rFonts w:ascii="Times New Roman" w:hAnsi="Times New Roman"/>
          <w:sz w:val="28"/>
          <w:szCs w:val="28"/>
        </w:rPr>
      </w:pPr>
      <w:proofErr w:type="gramStart"/>
      <w:r w:rsidRPr="00782486">
        <w:rPr>
          <w:rFonts w:ascii="Times New Roman" w:hAnsi="Times New Roman"/>
          <w:sz w:val="28"/>
          <w:szCs w:val="28"/>
        </w:rPr>
        <w:t>и зачисленных в воинскую часть в целях участия в специальной военной операции</w:t>
      </w:r>
      <w:r>
        <w:rPr>
          <w:rFonts w:ascii="Times New Roman" w:hAnsi="Times New Roman"/>
          <w:sz w:val="28"/>
          <w:szCs w:val="28"/>
        </w:rPr>
        <w:t xml:space="preserve"> </w:t>
      </w:r>
      <w:proofErr w:type="gramEnd"/>
    </w:p>
    <w:p w:rsidR="00762318" w:rsidRDefault="00762318" w:rsidP="00762318">
      <w:pPr>
        <w:jc w:val="both"/>
      </w:pPr>
    </w:p>
    <w:p w:rsidR="00762318" w:rsidRDefault="00762318" w:rsidP="00762318">
      <w:pPr>
        <w:jc w:val="both"/>
      </w:pPr>
    </w:p>
    <w:tbl>
      <w:tblPr>
        <w:tblStyle w:val="a9"/>
        <w:tblW w:w="14645" w:type="dxa"/>
        <w:tblInd w:w="-186" w:type="dxa"/>
        <w:tblLayout w:type="fixed"/>
        <w:tblLook w:val="04A0" w:firstRow="1" w:lastRow="0" w:firstColumn="1" w:lastColumn="0" w:noHBand="0" w:noVBand="1"/>
      </w:tblPr>
      <w:tblGrid>
        <w:gridCol w:w="602"/>
        <w:gridCol w:w="462"/>
        <w:gridCol w:w="462"/>
        <w:gridCol w:w="476"/>
        <w:gridCol w:w="476"/>
        <w:gridCol w:w="518"/>
        <w:gridCol w:w="560"/>
        <w:gridCol w:w="1792"/>
        <w:gridCol w:w="560"/>
        <w:gridCol w:w="489"/>
        <w:gridCol w:w="490"/>
        <w:gridCol w:w="546"/>
        <w:gridCol w:w="546"/>
        <w:gridCol w:w="476"/>
        <w:gridCol w:w="504"/>
        <w:gridCol w:w="518"/>
        <w:gridCol w:w="966"/>
        <w:gridCol w:w="924"/>
        <w:gridCol w:w="517"/>
        <w:gridCol w:w="546"/>
        <w:gridCol w:w="532"/>
        <w:gridCol w:w="630"/>
        <w:gridCol w:w="462"/>
        <w:gridCol w:w="591"/>
      </w:tblGrid>
      <w:tr w:rsidR="004B7DB3" w:rsidRPr="00045A4F" w:rsidTr="00BE02FA">
        <w:tc>
          <w:tcPr>
            <w:tcW w:w="602" w:type="dxa"/>
            <w:vMerge w:val="restart"/>
            <w:tcBorders>
              <w:bottom w:val="nil"/>
            </w:tcBorders>
            <w:textDirection w:val="btLr"/>
            <w:vAlign w:val="center"/>
          </w:tcPr>
          <w:p w:rsidR="00762318" w:rsidRPr="00045A4F" w:rsidRDefault="00762318" w:rsidP="00031980">
            <w:pPr>
              <w:ind w:left="113" w:right="113"/>
              <w:jc w:val="center"/>
              <w:rPr>
                <w:rFonts w:ascii="Times New Roman" w:hAnsi="Times New Roman"/>
                <w:sz w:val="22"/>
                <w:szCs w:val="22"/>
              </w:rPr>
            </w:pPr>
            <w:r w:rsidRPr="00045A4F">
              <w:rPr>
                <w:rFonts w:ascii="Times New Roman" w:hAnsi="Times New Roman"/>
                <w:color w:val="000000"/>
                <w:sz w:val="22"/>
                <w:szCs w:val="22"/>
              </w:rPr>
              <w:t xml:space="preserve"> </w:t>
            </w:r>
            <w:proofErr w:type="gramStart"/>
            <w:r w:rsidRPr="00045A4F">
              <w:rPr>
                <w:rFonts w:ascii="Times New Roman" w:hAnsi="Times New Roman"/>
                <w:color w:val="000000"/>
                <w:sz w:val="22"/>
                <w:szCs w:val="22"/>
              </w:rPr>
              <w:t>п</w:t>
            </w:r>
            <w:proofErr w:type="gramEnd"/>
            <w:r w:rsidRPr="00045A4F">
              <w:rPr>
                <w:rFonts w:ascii="Times New Roman" w:hAnsi="Times New Roman"/>
                <w:color w:val="000000"/>
                <w:sz w:val="22"/>
                <w:szCs w:val="22"/>
              </w:rPr>
              <w:t>/п</w:t>
            </w:r>
          </w:p>
        </w:tc>
        <w:tc>
          <w:tcPr>
            <w:tcW w:w="462" w:type="dxa"/>
            <w:vMerge w:val="restart"/>
            <w:tcBorders>
              <w:bottom w:val="nil"/>
            </w:tcBorders>
            <w:textDirection w:val="btLr"/>
            <w:vAlign w:val="center"/>
          </w:tcPr>
          <w:p w:rsidR="00762318" w:rsidRPr="00045A4F" w:rsidRDefault="00762318" w:rsidP="00031980">
            <w:pPr>
              <w:ind w:left="-93" w:right="113"/>
              <w:jc w:val="center"/>
              <w:rPr>
                <w:rFonts w:ascii="Times New Roman" w:hAnsi="Times New Roman"/>
                <w:color w:val="000000"/>
                <w:sz w:val="22"/>
                <w:szCs w:val="22"/>
              </w:rPr>
            </w:pPr>
            <w:r w:rsidRPr="00045A4F">
              <w:rPr>
                <w:rFonts w:ascii="Times New Roman" w:hAnsi="Times New Roman"/>
                <w:color w:val="000000"/>
                <w:sz w:val="22"/>
                <w:szCs w:val="22"/>
              </w:rPr>
              <w:t>Фамилия</w:t>
            </w:r>
          </w:p>
        </w:tc>
        <w:tc>
          <w:tcPr>
            <w:tcW w:w="462" w:type="dxa"/>
            <w:vMerge w:val="restart"/>
            <w:tcBorders>
              <w:bottom w:val="nil"/>
            </w:tcBorders>
            <w:textDirection w:val="btLr"/>
            <w:vAlign w:val="center"/>
          </w:tcPr>
          <w:p w:rsidR="00762318" w:rsidRPr="00045A4F" w:rsidRDefault="00762318" w:rsidP="00031980">
            <w:pPr>
              <w:ind w:left="-93" w:right="113"/>
              <w:jc w:val="center"/>
              <w:rPr>
                <w:rFonts w:ascii="Times New Roman" w:hAnsi="Times New Roman"/>
                <w:color w:val="000000"/>
                <w:sz w:val="22"/>
                <w:szCs w:val="22"/>
              </w:rPr>
            </w:pPr>
            <w:r w:rsidRPr="00045A4F">
              <w:rPr>
                <w:rFonts w:ascii="Times New Roman" w:hAnsi="Times New Roman"/>
                <w:color w:val="000000"/>
                <w:sz w:val="22"/>
                <w:szCs w:val="22"/>
              </w:rPr>
              <w:t>Имя</w:t>
            </w:r>
          </w:p>
        </w:tc>
        <w:tc>
          <w:tcPr>
            <w:tcW w:w="476" w:type="dxa"/>
            <w:vMerge w:val="restart"/>
            <w:tcBorders>
              <w:bottom w:val="nil"/>
            </w:tcBorders>
            <w:textDirection w:val="btLr"/>
            <w:vAlign w:val="center"/>
          </w:tcPr>
          <w:p w:rsidR="00762318" w:rsidRPr="00045A4F" w:rsidRDefault="00762318" w:rsidP="00031980">
            <w:pPr>
              <w:ind w:left="-93" w:right="113"/>
              <w:jc w:val="center"/>
              <w:rPr>
                <w:rFonts w:ascii="Times New Roman" w:hAnsi="Times New Roman"/>
                <w:color w:val="000000"/>
                <w:sz w:val="22"/>
                <w:szCs w:val="22"/>
              </w:rPr>
            </w:pPr>
            <w:r w:rsidRPr="00045A4F">
              <w:rPr>
                <w:rFonts w:ascii="Times New Roman" w:hAnsi="Times New Roman"/>
                <w:color w:val="000000"/>
                <w:sz w:val="22"/>
                <w:szCs w:val="22"/>
              </w:rPr>
              <w:t>Отчество</w:t>
            </w:r>
          </w:p>
        </w:tc>
        <w:tc>
          <w:tcPr>
            <w:tcW w:w="476" w:type="dxa"/>
            <w:vMerge w:val="restart"/>
            <w:tcBorders>
              <w:bottom w:val="nil"/>
            </w:tcBorders>
            <w:textDirection w:val="btLr"/>
            <w:vAlign w:val="center"/>
          </w:tcPr>
          <w:p w:rsidR="00762318" w:rsidRPr="00045A4F" w:rsidRDefault="00762318" w:rsidP="00031980">
            <w:pPr>
              <w:ind w:left="113" w:right="113"/>
              <w:jc w:val="center"/>
              <w:rPr>
                <w:rFonts w:ascii="Times New Roman" w:hAnsi="Times New Roman"/>
                <w:sz w:val="22"/>
                <w:szCs w:val="22"/>
              </w:rPr>
            </w:pPr>
            <w:r w:rsidRPr="00045A4F">
              <w:rPr>
                <w:rFonts w:ascii="Times New Roman" w:hAnsi="Times New Roman"/>
                <w:color w:val="000000"/>
                <w:sz w:val="22"/>
                <w:szCs w:val="22"/>
              </w:rPr>
              <w:t>Дата рождения</w:t>
            </w:r>
          </w:p>
        </w:tc>
        <w:tc>
          <w:tcPr>
            <w:tcW w:w="518" w:type="dxa"/>
            <w:vMerge w:val="restart"/>
            <w:tcBorders>
              <w:bottom w:val="nil"/>
            </w:tcBorders>
            <w:textDirection w:val="btLr"/>
            <w:vAlign w:val="center"/>
          </w:tcPr>
          <w:p w:rsidR="00762318" w:rsidRPr="00045A4F" w:rsidRDefault="00762318" w:rsidP="00031980">
            <w:pPr>
              <w:ind w:left="113" w:right="113"/>
              <w:jc w:val="center"/>
              <w:rPr>
                <w:rFonts w:ascii="Times New Roman" w:hAnsi="Times New Roman"/>
                <w:sz w:val="22"/>
                <w:szCs w:val="22"/>
              </w:rPr>
            </w:pPr>
            <w:r w:rsidRPr="00045A4F">
              <w:rPr>
                <w:rFonts w:ascii="Times New Roman" w:hAnsi="Times New Roman"/>
                <w:sz w:val="22"/>
                <w:szCs w:val="22"/>
              </w:rPr>
              <w:t>СНИЛС</w:t>
            </w:r>
          </w:p>
        </w:tc>
        <w:tc>
          <w:tcPr>
            <w:tcW w:w="560" w:type="dxa"/>
            <w:vMerge w:val="restart"/>
            <w:tcBorders>
              <w:bottom w:val="nil"/>
            </w:tcBorders>
            <w:textDirection w:val="btLr"/>
            <w:vAlign w:val="center"/>
          </w:tcPr>
          <w:p w:rsidR="00762318" w:rsidRPr="00045A4F" w:rsidRDefault="00762318" w:rsidP="00031980">
            <w:pPr>
              <w:ind w:left="113" w:right="113"/>
              <w:jc w:val="center"/>
              <w:rPr>
                <w:rFonts w:ascii="Times New Roman" w:hAnsi="Times New Roman"/>
                <w:sz w:val="22"/>
                <w:szCs w:val="22"/>
              </w:rPr>
            </w:pPr>
            <w:r w:rsidRPr="00045A4F">
              <w:rPr>
                <w:rFonts w:ascii="Times New Roman" w:hAnsi="Times New Roman"/>
                <w:sz w:val="22"/>
                <w:szCs w:val="22"/>
              </w:rPr>
              <w:t>ИНН</w:t>
            </w:r>
          </w:p>
        </w:tc>
        <w:tc>
          <w:tcPr>
            <w:tcW w:w="1792" w:type="dxa"/>
            <w:vMerge w:val="restart"/>
            <w:tcBorders>
              <w:bottom w:val="nil"/>
            </w:tcBorders>
          </w:tcPr>
          <w:p w:rsidR="004B7DB3" w:rsidRDefault="00762318" w:rsidP="00045A4F">
            <w:pPr>
              <w:ind w:left="-57" w:right="-57"/>
              <w:jc w:val="center"/>
              <w:rPr>
                <w:rFonts w:ascii="Times New Roman" w:hAnsi="Times New Roman"/>
                <w:sz w:val="22"/>
                <w:szCs w:val="22"/>
              </w:rPr>
            </w:pPr>
            <w:r w:rsidRPr="00045A4F">
              <w:rPr>
                <w:rFonts w:ascii="Times New Roman" w:hAnsi="Times New Roman"/>
                <w:sz w:val="22"/>
                <w:szCs w:val="22"/>
              </w:rPr>
              <w:t>Адрес регистрации/</w:t>
            </w:r>
          </w:p>
          <w:p w:rsidR="00031980" w:rsidRPr="00045A4F" w:rsidRDefault="00762318" w:rsidP="00045A4F">
            <w:pPr>
              <w:ind w:left="-57" w:right="-57"/>
              <w:jc w:val="center"/>
              <w:rPr>
                <w:rFonts w:ascii="Times New Roman" w:hAnsi="Times New Roman"/>
                <w:sz w:val="22"/>
                <w:szCs w:val="22"/>
              </w:rPr>
            </w:pPr>
            <w:r w:rsidRPr="00045A4F">
              <w:rPr>
                <w:rFonts w:ascii="Times New Roman" w:hAnsi="Times New Roman"/>
                <w:sz w:val="22"/>
                <w:szCs w:val="22"/>
              </w:rPr>
              <w:t>адрес места жительства</w:t>
            </w:r>
          </w:p>
          <w:p w:rsidR="00031980" w:rsidRPr="00045A4F" w:rsidRDefault="00031980" w:rsidP="00045A4F">
            <w:pPr>
              <w:ind w:left="-57" w:right="-57"/>
              <w:jc w:val="center"/>
              <w:rPr>
                <w:rFonts w:ascii="Times New Roman" w:hAnsi="Times New Roman"/>
                <w:sz w:val="22"/>
                <w:szCs w:val="22"/>
              </w:rPr>
            </w:pPr>
          </w:p>
          <w:p w:rsidR="00031980" w:rsidRPr="00045A4F" w:rsidRDefault="00031980" w:rsidP="00045A4F">
            <w:pPr>
              <w:ind w:left="-57" w:right="-57"/>
              <w:jc w:val="center"/>
              <w:rPr>
                <w:rFonts w:ascii="Times New Roman" w:hAnsi="Times New Roman"/>
                <w:sz w:val="22"/>
                <w:szCs w:val="22"/>
              </w:rPr>
            </w:pPr>
          </w:p>
          <w:p w:rsidR="00031980" w:rsidRPr="00045A4F" w:rsidRDefault="00031980" w:rsidP="00045A4F">
            <w:pPr>
              <w:ind w:left="-57" w:right="-57"/>
              <w:jc w:val="center"/>
              <w:rPr>
                <w:rFonts w:ascii="Times New Roman" w:hAnsi="Times New Roman"/>
                <w:sz w:val="22"/>
                <w:szCs w:val="22"/>
              </w:rPr>
            </w:pPr>
          </w:p>
          <w:p w:rsidR="00031980" w:rsidRPr="00045A4F" w:rsidRDefault="00031980" w:rsidP="00045A4F">
            <w:pPr>
              <w:ind w:left="-57" w:right="-57"/>
              <w:jc w:val="center"/>
              <w:rPr>
                <w:rFonts w:ascii="Times New Roman" w:hAnsi="Times New Roman"/>
                <w:sz w:val="22"/>
                <w:szCs w:val="22"/>
              </w:rPr>
            </w:pPr>
          </w:p>
          <w:p w:rsidR="00031980" w:rsidRDefault="00031980" w:rsidP="00045A4F">
            <w:pPr>
              <w:ind w:left="-57" w:right="-57"/>
              <w:jc w:val="center"/>
              <w:rPr>
                <w:rFonts w:ascii="Times New Roman" w:hAnsi="Times New Roman"/>
                <w:sz w:val="22"/>
                <w:szCs w:val="22"/>
              </w:rPr>
            </w:pPr>
          </w:p>
          <w:p w:rsidR="00A00C02" w:rsidRPr="00045A4F" w:rsidRDefault="00A00C02" w:rsidP="00045A4F">
            <w:pPr>
              <w:ind w:left="-57" w:right="-57"/>
              <w:jc w:val="center"/>
              <w:rPr>
                <w:rFonts w:ascii="Times New Roman" w:hAnsi="Times New Roman"/>
                <w:sz w:val="22"/>
                <w:szCs w:val="22"/>
              </w:rPr>
            </w:pPr>
          </w:p>
          <w:p w:rsidR="00031980" w:rsidRPr="00045A4F" w:rsidRDefault="00031980" w:rsidP="00045A4F">
            <w:pPr>
              <w:ind w:left="-57" w:right="-57"/>
              <w:jc w:val="center"/>
              <w:rPr>
                <w:rFonts w:ascii="Times New Roman" w:hAnsi="Times New Roman"/>
                <w:sz w:val="22"/>
                <w:szCs w:val="22"/>
              </w:rPr>
            </w:pPr>
          </w:p>
          <w:p w:rsidR="00031980" w:rsidRPr="00045A4F" w:rsidRDefault="00031980" w:rsidP="00045A4F">
            <w:pPr>
              <w:ind w:left="-57" w:right="-57"/>
              <w:jc w:val="center"/>
              <w:rPr>
                <w:rFonts w:ascii="Times New Roman" w:hAnsi="Times New Roman"/>
                <w:sz w:val="22"/>
                <w:szCs w:val="22"/>
              </w:rPr>
            </w:pPr>
          </w:p>
          <w:p w:rsidR="00031980" w:rsidRPr="00045A4F" w:rsidRDefault="00031980" w:rsidP="00045A4F">
            <w:pPr>
              <w:ind w:left="-57" w:right="-57"/>
              <w:jc w:val="center"/>
              <w:rPr>
                <w:rFonts w:ascii="Times New Roman" w:hAnsi="Times New Roman"/>
                <w:sz w:val="22"/>
                <w:szCs w:val="22"/>
              </w:rPr>
            </w:pPr>
          </w:p>
        </w:tc>
        <w:tc>
          <w:tcPr>
            <w:tcW w:w="2631" w:type="dxa"/>
            <w:gridSpan w:val="5"/>
            <w:tcBorders>
              <w:bottom w:val="single" w:sz="4" w:space="0" w:color="auto"/>
            </w:tcBorders>
          </w:tcPr>
          <w:p w:rsidR="00762318" w:rsidRPr="00045A4F" w:rsidRDefault="00762318" w:rsidP="00031980">
            <w:pPr>
              <w:jc w:val="center"/>
              <w:rPr>
                <w:rFonts w:ascii="Times New Roman" w:hAnsi="Times New Roman"/>
                <w:sz w:val="22"/>
                <w:szCs w:val="22"/>
              </w:rPr>
            </w:pPr>
            <w:r w:rsidRPr="00045A4F">
              <w:rPr>
                <w:rFonts w:ascii="Times New Roman" w:hAnsi="Times New Roman"/>
                <w:sz w:val="22"/>
                <w:szCs w:val="22"/>
              </w:rPr>
              <w:t>Паспортные данные</w:t>
            </w:r>
          </w:p>
        </w:tc>
        <w:tc>
          <w:tcPr>
            <w:tcW w:w="1498" w:type="dxa"/>
            <w:gridSpan w:val="3"/>
            <w:tcBorders>
              <w:bottom w:val="single" w:sz="4" w:space="0" w:color="auto"/>
            </w:tcBorders>
          </w:tcPr>
          <w:p w:rsidR="00762318" w:rsidRPr="00045A4F" w:rsidRDefault="00762318" w:rsidP="00031980">
            <w:pPr>
              <w:jc w:val="center"/>
              <w:rPr>
                <w:rFonts w:ascii="Times New Roman" w:hAnsi="Times New Roman"/>
                <w:sz w:val="22"/>
                <w:szCs w:val="22"/>
              </w:rPr>
            </w:pPr>
            <w:r w:rsidRPr="00045A4F">
              <w:rPr>
                <w:rFonts w:ascii="Times New Roman" w:hAnsi="Times New Roman"/>
                <w:sz w:val="22"/>
                <w:szCs w:val="22"/>
              </w:rPr>
              <w:t xml:space="preserve">Банковские реквизиты </w:t>
            </w:r>
          </w:p>
        </w:tc>
        <w:tc>
          <w:tcPr>
            <w:tcW w:w="966" w:type="dxa"/>
            <w:vMerge w:val="restart"/>
            <w:tcBorders>
              <w:bottom w:val="nil"/>
            </w:tcBorders>
          </w:tcPr>
          <w:p w:rsidR="00762318" w:rsidRPr="00045A4F" w:rsidRDefault="00762318" w:rsidP="00031980">
            <w:pPr>
              <w:ind w:left="-57" w:right="-57"/>
              <w:jc w:val="center"/>
              <w:rPr>
                <w:rFonts w:ascii="Times New Roman" w:hAnsi="Times New Roman"/>
                <w:sz w:val="22"/>
                <w:szCs w:val="22"/>
              </w:rPr>
            </w:pPr>
            <w:r w:rsidRPr="00045A4F">
              <w:rPr>
                <w:rFonts w:ascii="Times New Roman" w:hAnsi="Times New Roman"/>
                <w:sz w:val="22"/>
                <w:szCs w:val="22"/>
              </w:rPr>
              <w:t>Сумма выплаты</w:t>
            </w:r>
          </w:p>
        </w:tc>
        <w:tc>
          <w:tcPr>
            <w:tcW w:w="4202" w:type="dxa"/>
            <w:gridSpan w:val="7"/>
            <w:tcBorders>
              <w:bottom w:val="single" w:sz="4" w:space="0" w:color="auto"/>
            </w:tcBorders>
          </w:tcPr>
          <w:p w:rsidR="00762318" w:rsidRPr="00045A4F" w:rsidRDefault="00762318" w:rsidP="00031980">
            <w:pPr>
              <w:jc w:val="center"/>
              <w:rPr>
                <w:rFonts w:ascii="Times New Roman" w:hAnsi="Times New Roman"/>
                <w:sz w:val="22"/>
                <w:szCs w:val="22"/>
              </w:rPr>
            </w:pPr>
            <w:r w:rsidRPr="00045A4F">
              <w:rPr>
                <w:rFonts w:ascii="Times New Roman" w:hAnsi="Times New Roman"/>
                <w:sz w:val="22"/>
                <w:szCs w:val="22"/>
              </w:rPr>
              <w:t xml:space="preserve">Лицо, привлеченное к заключению контракта </w:t>
            </w:r>
          </w:p>
        </w:tc>
      </w:tr>
      <w:tr w:rsidR="00A00C02" w:rsidRPr="00045A4F" w:rsidTr="00BE02FA">
        <w:trPr>
          <w:cantSplit/>
          <w:trHeight w:val="1134"/>
        </w:trPr>
        <w:tc>
          <w:tcPr>
            <w:tcW w:w="602" w:type="dxa"/>
            <w:vMerge/>
            <w:tcBorders>
              <w:bottom w:val="nil"/>
            </w:tcBorders>
          </w:tcPr>
          <w:p w:rsidR="00762318" w:rsidRPr="00045A4F" w:rsidRDefault="00762318" w:rsidP="00031980">
            <w:pPr>
              <w:rPr>
                <w:sz w:val="22"/>
                <w:szCs w:val="22"/>
              </w:rPr>
            </w:pPr>
          </w:p>
        </w:tc>
        <w:tc>
          <w:tcPr>
            <w:tcW w:w="462" w:type="dxa"/>
            <w:vMerge/>
            <w:tcBorders>
              <w:bottom w:val="nil"/>
            </w:tcBorders>
          </w:tcPr>
          <w:p w:rsidR="00762318" w:rsidRPr="00045A4F" w:rsidRDefault="00762318" w:rsidP="00031980">
            <w:pPr>
              <w:rPr>
                <w:sz w:val="22"/>
                <w:szCs w:val="22"/>
              </w:rPr>
            </w:pPr>
          </w:p>
        </w:tc>
        <w:tc>
          <w:tcPr>
            <w:tcW w:w="462" w:type="dxa"/>
            <w:vMerge/>
            <w:tcBorders>
              <w:bottom w:val="nil"/>
            </w:tcBorders>
          </w:tcPr>
          <w:p w:rsidR="00762318" w:rsidRPr="00045A4F" w:rsidRDefault="00762318" w:rsidP="00031980">
            <w:pPr>
              <w:rPr>
                <w:sz w:val="22"/>
                <w:szCs w:val="22"/>
              </w:rPr>
            </w:pPr>
          </w:p>
        </w:tc>
        <w:tc>
          <w:tcPr>
            <w:tcW w:w="476" w:type="dxa"/>
            <w:vMerge/>
            <w:tcBorders>
              <w:bottom w:val="nil"/>
            </w:tcBorders>
          </w:tcPr>
          <w:p w:rsidR="00762318" w:rsidRPr="00045A4F" w:rsidRDefault="00762318" w:rsidP="00031980">
            <w:pPr>
              <w:rPr>
                <w:sz w:val="22"/>
                <w:szCs w:val="22"/>
              </w:rPr>
            </w:pPr>
          </w:p>
        </w:tc>
        <w:tc>
          <w:tcPr>
            <w:tcW w:w="476" w:type="dxa"/>
            <w:vMerge/>
            <w:tcBorders>
              <w:bottom w:val="nil"/>
            </w:tcBorders>
          </w:tcPr>
          <w:p w:rsidR="00762318" w:rsidRPr="00045A4F" w:rsidRDefault="00762318" w:rsidP="00031980">
            <w:pPr>
              <w:rPr>
                <w:sz w:val="22"/>
                <w:szCs w:val="22"/>
              </w:rPr>
            </w:pPr>
          </w:p>
        </w:tc>
        <w:tc>
          <w:tcPr>
            <w:tcW w:w="518" w:type="dxa"/>
            <w:vMerge/>
            <w:tcBorders>
              <w:bottom w:val="nil"/>
            </w:tcBorders>
          </w:tcPr>
          <w:p w:rsidR="00762318" w:rsidRPr="00045A4F" w:rsidRDefault="00762318" w:rsidP="00031980">
            <w:pPr>
              <w:rPr>
                <w:sz w:val="22"/>
                <w:szCs w:val="22"/>
              </w:rPr>
            </w:pPr>
          </w:p>
        </w:tc>
        <w:tc>
          <w:tcPr>
            <w:tcW w:w="560" w:type="dxa"/>
            <w:vMerge/>
            <w:tcBorders>
              <w:bottom w:val="nil"/>
            </w:tcBorders>
          </w:tcPr>
          <w:p w:rsidR="00762318" w:rsidRPr="00045A4F" w:rsidRDefault="00762318" w:rsidP="00031980">
            <w:pPr>
              <w:rPr>
                <w:sz w:val="22"/>
                <w:szCs w:val="22"/>
              </w:rPr>
            </w:pPr>
          </w:p>
        </w:tc>
        <w:tc>
          <w:tcPr>
            <w:tcW w:w="1792" w:type="dxa"/>
            <w:vMerge/>
            <w:tcBorders>
              <w:bottom w:val="nil"/>
            </w:tcBorders>
          </w:tcPr>
          <w:p w:rsidR="00762318" w:rsidRPr="00045A4F" w:rsidRDefault="00762318" w:rsidP="00031980">
            <w:pPr>
              <w:rPr>
                <w:sz w:val="22"/>
                <w:szCs w:val="22"/>
              </w:rPr>
            </w:pPr>
          </w:p>
        </w:tc>
        <w:tc>
          <w:tcPr>
            <w:tcW w:w="560" w:type="dxa"/>
            <w:tcBorders>
              <w:bottom w:val="nil"/>
            </w:tcBorders>
            <w:textDirection w:val="btLr"/>
            <w:vAlign w:val="center"/>
          </w:tcPr>
          <w:p w:rsidR="00762318" w:rsidRPr="00045A4F" w:rsidRDefault="00762318" w:rsidP="00A00C02">
            <w:pPr>
              <w:ind w:left="113" w:right="113"/>
              <w:jc w:val="center"/>
              <w:rPr>
                <w:rFonts w:ascii="Times New Roman" w:hAnsi="Times New Roman"/>
                <w:sz w:val="22"/>
                <w:szCs w:val="22"/>
              </w:rPr>
            </w:pPr>
            <w:r w:rsidRPr="00045A4F">
              <w:rPr>
                <w:rFonts w:ascii="Times New Roman" w:hAnsi="Times New Roman"/>
                <w:sz w:val="22"/>
                <w:szCs w:val="22"/>
              </w:rPr>
              <w:t>Тип документа</w:t>
            </w:r>
          </w:p>
        </w:tc>
        <w:tc>
          <w:tcPr>
            <w:tcW w:w="489" w:type="dxa"/>
            <w:tcBorders>
              <w:bottom w:val="nil"/>
            </w:tcBorders>
            <w:textDirection w:val="btLr"/>
            <w:vAlign w:val="center"/>
          </w:tcPr>
          <w:p w:rsidR="00762318" w:rsidRPr="00045A4F" w:rsidRDefault="00762318" w:rsidP="00A00C02">
            <w:pPr>
              <w:ind w:left="113" w:right="113"/>
              <w:jc w:val="center"/>
              <w:rPr>
                <w:rFonts w:ascii="Times New Roman" w:hAnsi="Times New Roman"/>
                <w:sz w:val="22"/>
                <w:szCs w:val="22"/>
              </w:rPr>
            </w:pPr>
            <w:r w:rsidRPr="00045A4F">
              <w:rPr>
                <w:rFonts w:ascii="Times New Roman" w:hAnsi="Times New Roman"/>
                <w:sz w:val="22"/>
                <w:szCs w:val="22"/>
              </w:rPr>
              <w:t>Серия</w:t>
            </w:r>
          </w:p>
        </w:tc>
        <w:tc>
          <w:tcPr>
            <w:tcW w:w="490" w:type="dxa"/>
            <w:tcBorders>
              <w:bottom w:val="nil"/>
            </w:tcBorders>
            <w:textDirection w:val="btLr"/>
            <w:vAlign w:val="center"/>
          </w:tcPr>
          <w:p w:rsidR="00762318" w:rsidRPr="00045A4F" w:rsidRDefault="00762318" w:rsidP="00A00C02">
            <w:pPr>
              <w:ind w:left="113" w:right="113"/>
              <w:jc w:val="center"/>
              <w:rPr>
                <w:rFonts w:ascii="Times New Roman" w:hAnsi="Times New Roman"/>
                <w:sz w:val="22"/>
                <w:szCs w:val="22"/>
              </w:rPr>
            </w:pPr>
            <w:r w:rsidRPr="00045A4F">
              <w:rPr>
                <w:rFonts w:ascii="Times New Roman" w:hAnsi="Times New Roman"/>
                <w:sz w:val="22"/>
                <w:szCs w:val="22"/>
              </w:rPr>
              <w:t>Номер</w:t>
            </w:r>
          </w:p>
        </w:tc>
        <w:tc>
          <w:tcPr>
            <w:tcW w:w="546" w:type="dxa"/>
            <w:tcBorders>
              <w:bottom w:val="nil"/>
            </w:tcBorders>
            <w:textDirection w:val="btLr"/>
            <w:vAlign w:val="center"/>
          </w:tcPr>
          <w:p w:rsidR="00762318" w:rsidRPr="00045A4F" w:rsidRDefault="00762318" w:rsidP="00A00C02">
            <w:pPr>
              <w:ind w:left="113" w:right="113"/>
              <w:jc w:val="center"/>
              <w:rPr>
                <w:rFonts w:ascii="Times New Roman" w:hAnsi="Times New Roman"/>
                <w:sz w:val="22"/>
                <w:szCs w:val="22"/>
              </w:rPr>
            </w:pPr>
            <w:r w:rsidRPr="00045A4F">
              <w:rPr>
                <w:rFonts w:ascii="Times New Roman" w:hAnsi="Times New Roman"/>
                <w:sz w:val="22"/>
                <w:szCs w:val="22"/>
              </w:rPr>
              <w:t xml:space="preserve">Кем </w:t>
            </w:r>
            <w:proofErr w:type="gramStart"/>
            <w:r w:rsidRPr="00045A4F">
              <w:rPr>
                <w:rFonts w:ascii="Times New Roman" w:hAnsi="Times New Roman"/>
                <w:sz w:val="22"/>
                <w:szCs w:val="22"/>
              </w:rPr>
              <w:t>выдан</w:t>
            </w:r>
            <w:proofErr w:type="gramEnd"/>
          </w:p>
        </w:tc>
        <w:tc>
          <w:tcPr>
            <w:tcW w:w="546" w:type="dxa"/>
            <w:tcBorders>
              <w:bottom w:val="nil"/>
            </w:tcBorders>
            <w:textDirection w:val="btLr"/>
            <w:vAlign w:val="center"/>
          </w:tcPr>
          <w:p w:rsidR="00762318" w:rsidRPr="00045A4F" w:rsidRDefault="00762318" w:rsidP="00A00C02">
            <w:pPr>
              <w:ind w:left="113" w:right="113"/>
              <w:jc w:val="center"/>
              <w:rPr>
                <w:rFonts w:ascii="Times New Roman" w:hAnsi="Times New Roman"/>
                <w:sz w:val="22"/>
                <w:szCs w:val="22"/>
              </w:rPr>
            </w:pPr>
            <w:r w:rsidRPr="00045A4F">
              <w:rPr>
                <w:rFonts w:ascii="Times New Roman" w:hAnsi="Times New Roman"/>
                <w:sz w:val="22"/>
                <w:szCs w:val="22"/>
              </w:rPr>
              <w:t>Код подразделения</w:t>
            </w:r>
          </w:p>
        </w:tc>
        <w:tc>
          <w:tcPr>
            <w:tcW w:w="476" w:type="dxa"/>
            <w:tcBorders>
              <w:bottom w:val="nil"/>
            </w:tcBorders>
            <w:textDirection w:val="btLr"/>
            <w:vAlign w:val="center"/>
          </w:tcPr>
          <w:p w:rsidR="00762318" w:rsidRPr="00045A4F" w:rsidRDefault="00762318" w:rsidP="00A00C02">
            <w:pPr>
              <w:ind w:left="113" w:right="113"/>
              <w:jc w:val="center"/>
              <w:rPr>
                <w:rFonts w:ascii="Times New Roman" w:hAnsi="Times New Roman"/>
                <w:sz w:val="22"/>
                <w:szCs w:val="22"/>
              </w:rPr>
            </w:pPr>
            <w:r w:rsidRPr="00045A4F">
              <w:rPr>
                <w:rFonts w:ascii="Times New Roman" w:hAnsi="Times New Roman"/>
                <w:sz w:val="22"/>
                <w:szCs w:val="22"/>
              </w:rPr>
              <w:t>Банк</w:t>
            </w:r>
          </w:p>
        </w:tc>
        <w:tc>
          <w:tcPr>
            <w:tcW w:w="504" w:type="dxa"/>
            <w:tcBorders>
              <w:bottom w:val="nil"/>
            </w:tcBorders>
            <w:textDirection w:val="btLr"/>
            <w:vAlign w:val="center"/>
          </w:tcPr>
          <w:p w:rsidR="00762318" w:rsidRPr="00045A4F" w:rsidRDefault="00762318" w:rsidP="00A00C02">
            <w:pPr>
              <w:ind w:left="113" w:right="113"/>
              <w:jc w:val="center"/>
              <w:rPr>
                <w:rFonts w:ascii="Times New Roman" w:hAnsi="Times New Roman"/>
                <w:sz w:val="22"/>
                <w:szCs w:val="22"/>
              </w:rPr>
            </w:pPr>
            <w:r w:rsidRPr="00045A4F">
              <w:rPr>
                <w:rFonts w:ascii="Times New Roman" w:hAnsi="Times New Roman"/>
                <w:sz w:val="22"/>
                <w:szCs w:val="22"/>
              </w:rPr>
              <w:t>БИК</w:t>
            </w:r>
          </w:p>
        </w:tc>
        <w:tc>
          <w:tcPr>
            <w:tcW w:w="518" w:type="dxa"/>
            <w:tcBorders>
              <w:bottom w:val="nil"/>
            </w:tcBorders>
            <w:textDirection w:val="btLr"/>
            <w:vAlign w:val="center"/>
          </w:tcPr>
          <w:p w:rsidR="00762318" w:rsidRPr="00045A4F" w:rsidRDefault="00762318" w:rsidP="00A00C02">
            <w:pPr>
              <w:ind w:left="113" w:right="113"/>
              <w:jc w:val="center"/>
              <w:rPr>
                <w:rFonts w:ascii="Times New Roman" w:hAnsi="Times New Roman"/>
                <w:sz w:val="22"/>
                <w:szCs w:val="22"/>
              </w:rPr>
            </w:pPr>
            <w:r w:rsidRPr="00045A4F">
              <w:rPr>
                <w:rFonts w:ascii="Times New Roman" w:hAnsi="Times New Roman"/>
                <w:sz w:val="22"/>
                <w:szCs w:val="22"/>
              </w:rPr>
              <w:t>№ счета</w:t>
            </w:r>
          </w:p>
        </w:tc>
        <w:tc>
          <w:tcPr>
            <w:tcW w:w="966" w:type="dxa"/>
            <w:vMerge/>
            <w:tcBorders>
              <w:bottom w:val="nil"/>
            </w:tcBorders>
          </w:tcPr>
          <w:p w:rsidR="00762318" w:rsidRPr="00045A4F" w:rsidRDefault="00762318" w:rsidP="00031980">
            <w:pPr>
              <w:rPr>
                <w:sz w:val="22"/>
                <w:szCs w:val="22"/>
              </w:rPr>
            </w:pPr>
          </w:p>
        </w:tc>
        <w:tc>
          <w:tcPr>
            <w:tcW w:w="924" w:type="dxa"/>
            <w:tcBorders>
              <w:bottom w:val="nil"/>
            </w:tcBorders>
            <w:textDirection w:val="btLr"/>
            <w:vAlign w:val="center"/>
          </w:tcPr>
          <w:p w:rsidR="00045A4F" w:rsidRPr="00045A4F" w:rsidRDefault="00762318" w:rsidP="00A00C02">
            <w:pPr>
              <w:ind w:left="113" w:right="113"/>
              <w:jc w:val="center"/>
              <w:rPr>
                <w:rFonts w:ascii="Times New Roman" w:hAnsi="Times New Roman"/>
                <w:bCs/>
                <w:sz w:val="22"/>
                <w:szCs w:val="22"/>
              </w:rPr>
            </w:pPr>
            <w:proofErr w:type="gramStart"/>
            <w:r w:rsidRPr="00045A4F">
              <w:rPr>
                <w:rFonts w:ascii="Times New Roman" w:hAnsi="Times New Roman"/>
                <w:sz w:val="22"/>
                <w:szCs w:val="22"/>
              </w:rPr>
              <w:t xml:space="preserve">Статус </w:t>
            </w:r>
            <w:r w:rsidRPr="00045A4F">
              <w:rPr>
                <w:rFonts w:ascii="Times New Roman" w:hAnsi="Times New Roman"/>
                <w:bCs/>
                <w:sz w:val="22"/>
                <w:szCs w:val="22"/>
              </w:rPr>
              <w:t>(гражданин РФ/</w:t>
            </w:r>
            <w:r w:rsidR="00045A4F" w:rsidRPr="00045A4F">
              <w:rPr>
                <w:rFonts w:ascii="Times New Roman" w:hAnsi="Times New Roman"/>
                <w:bCs/>
                <w:sz w:val="22"/>
                <w:szCs w:val="22"/>
              </w:rPr>
              <w:t xml:space="preserve"> </w:t>
            </w:r>
            <w:r w:rsidRPr="00045A4F">
              <w:rPr>
                <w:rFonts w:ascii="Times New Roman" w:hAnsi="Times New Roman"/>
                <w:bCs/>
                <w:sz w:val="22"/>
                <w:szCs w:val="22"/>
              </w:rPr>
              <w:t xml:space="preserve">иностранный </w:t>
            </w:r>
            <w:r w:rsidR="00045A4F">
              <w:rPr>
                <w:rFonts w:ascii="Times New Roman" w:hAnsi="Times New Roman"/>
                <w:bCs/>
                <w:sz w:val="22"/>
                <w:szCs w:val="22"/>
              </w:rPr>
              <w:t>г</w:t>
            </w:r>
            <w:r w:rsidRPr="00045A4F">
              <w:rPr>
                <w:rFonts w:ascii="Times New Roman" w:hAnsi="Times New Roman"/>
                <w:bCs/>
                <w:sz w:val="22"/>
                <w:szCs w:val="22"/>
              </w:rPr>
              <w:t>ражданин/</w:t>
            </w:r>
            <w:proofErr w:type="gramEnd"/>
          </w:p>
          <w:p w:rsidR="00762318" w:rsidRPr="00045A4F" w:rsidRDefault="00762318" w:rsidP="00A00C02">
            <w:pPr>
              <w:ind w:left="113" w:right="113"/>
              <w:jc w:val="center"/>
              <w:rPr>
                <w:rFonts w:ascii="Times New Roman" w:hAnsi="Times New Roman"/>
                <w:sz w:val="22"/>
                <w:szCs w:val="22"/>
              </w:rPr>
            </w:pPr>
            <w:r w:rsidRPr="00045A4F">
              <w:rPr>
                <w:rFonts w:ascii="Times New Roman" w:hAnsi="Times New Roman"/>
                <w:bCs/>
                <w:sz w:val="22"/>
                <w:szCs w:val="22"/>
              </w:rPr>
              <w:t>лицо без гражданства)</w:t>
            </w:r>
          </w:p>
        </w:tc>
        <w:tc>
          <w:tcPr>
            <w:tcW w:w="517" w:type="dxa"/>
            <w:tcBorders>
              <w:bottom w:val="nil"/>
            </w:tcBorders>
            <w:textDirection w:val="btLr"/>
            <w:vAlign w:val="center"/>
          </w:tcPr>
          <w:p w:rsidR="00762318" w:rsidRPr="00045A4F" w:rsidRDefault="00762318" w:rsidP="00A00C02">
            <w:pPr>
              <w:ind w:left="113" w:right="113"/>
              <w:jc w:val="center"/>
              <w:rPr>
                <w:rFonts w:ascii="Times New Roman" w:hAnsi="Times New Roman"/>
                <w:sz w:val="22"/>
                <w:szCs w:val="22"/>
              </w:rPr>
            </w:pPr>
            <w:r w:rsidRPr="00045A4F">
              <w:rPr>
                <w:rFonts w:ascii="Times New Roman" w:hAnsi="Times New Roman"/>
                <w:sz w:val="22"/>
                <w:szCs w:val="22"/>
              </w:rPr>
              <w:t>ФИО</w:t>
            </w:r>
          </w:p>
        </w:tc>
        <w:tc>
          <w:tcPr>
            <w:tcW w:w="546" w:type="dxa"/>
            <w:tcBorders>
              <w:bottom w:val="nil"/>
            </w:tcBorders>
            <w:textDirection w:val="btLr"/>
            <w:vAlign w:val="center"/>
          </w:tcPr>
          <w:p w:rsidR="00762318" w:rsidRPr="00045A4F" w:rsidRDefault="00762318" w:rsidP="00A00C02">
            <w:pPr>
              <w:ind w:left="113" w:right="113"/>
              <w:jc w:val="center"/>
              <w:rPr>
                <w:rFonts w:ascii="Times New Roman" w:hAnsi="Times New Roman"/>
                <w:sz w:val="22"/>
                <w:szCs w:val="22"/>
              </w:rPr>
            </w:pPr>
            <w:r w:rsidRPr="00045A4F">
              <w:rPr>
                <w:rFonts w:ascii="Times New Roman" w:hAnsi="Times New Roman"/>
                <w:sz w:val="22"/>
                <w:szCs w:val="22"/>
              </w:rPr>
              <w:t>Дата рождения</w:t>
            </w:r>
          </w:p>
        </w:tc>
        <w:tc>
          <w:tcPr>
            <w:tcW w:w="532" w:type="dxa"/>
            <w:tcBorders>
              <w:bottom w:val="nil"/>
              <w:right w:val="single" w:sz="4" w:space="0" w:color="auto"/>
            </w:tcBorders>
            <w:textDirection w:val="btLr"/>
            <w:vAlign w:val="center"/>
          </w:tcPr>
          <w:p w:rsidR="00762318" w:rsidRPr="00045A4F" w:rsidRDefault="00762318" w:rsidP="00A00C02">
            <w:pPr>
              <w:ind w:left="113" w:right="113"/>
              <w:jc w:val="center"/>
              <w:rPr>
                <w:rFonts w:ascii="Times New Roman" w:hAnsi="Times New Roman"/>
                <w:sz w:val="22"/>
                <w:szCs w:val="22"/>
              </w:rPr>
            </w:pPr>
            <w:r w:rsidRPr="00045A4F">
              <w:rPr>
                <w:rFonts w:ascii="Times New Roman" w:hAnsi="Times New Roman"/>
                <w:sz w:val="22"/>
                <w:szCs w:val="22"/>
              </w:rPr>
              <w:t>Паспортные данные</w:t>
            </w:r>
          </w:p>
        </w:tc>
        <w:tc>
          <w:tcPr>
            <w:tcW w:w="630" w:type="dxa"/>
            <w:tcBorders>
              <w:left w:val="single" w:sz="4" w:space="0" w:color="auto"/>
              <w:bottom w:val="nil"/>
            </w:tcBorders>
            <w:textDirection w:val="btLr"/>
            <w:vAlign w:val="center"/>
          </w:tcPr>
          <w:p w:rsidR="00762318" w:rsidRPr="00045A4F" w:rsidRDefault="00762318" w:rsidP="00A00C02">
            <w:pPr>
              <w:ind w:left="113" w:right="113"/>
              <w:jc w:val="center"/>
              <w:rPr>
                <w:rFonts w:ascii="Times New Roman" w:hAnsi="Times New Roman"/>
                <w:sz w:val="22"/>
                <w:szCs w:val="22"/>
              </w:rPr>
            </w:pPr>
            <w:r w:rsidRPr="00045A4F">
              <w:rPr>
                <w:rFonts w:ascii="Times New Roman" w:hAnsi="Times New Roman"/>
                <w:sz w:val="22"/>
                <w:szCs w:val="22"/>
              </w:rPr>
              <w:t>Адрес регистрации/адрес места жительства</w:t>
            </w:r>
          </w:p>
        </w:tc>
        <w:tc>
          <w:tcPr>
            <w:tcW w:w="462" w:type="dxa"/>
            <w:tcBorders>
              <w:bottom w:val="nil"/>
            </w:tcBorders>
            <w:textDirection w:val="btLr"/>
            <w:vAlign w:val="center"/>
          </w:tcPr>
          <w:p w:rsidR="00762318" w:rsidRPr="00045A4F" w:rsidRDefault="00762318" w:rsidP="00A00C02">
            <w:pPr>
              <w:ind w:left="113" w:right="113"/>
              <w:jc w:val="center"/>
              <w:rPr>
                <w:rFonts w:ascii="Times New Roman" w:hAnsi="Times New Roman"/>
                <w:sz w:val="22"/>
                <w:szCs w:val="22"/>
              </w:rPr>
            </w:pPr>
            <w:r w:rsidRPr="00045A4F">
              <w:rPr>
                <w:rFonts w:ascii="Times New Roman" w:hAnsi="Times New Roman"/>
                <w:sz w:val="22"/>
                <w:szCs w:val="22"/>
              </w:rPr>
              <w:t>Реквизиты контракта</w:t>
            </w:r>
          </w:p>
        </w:tc>
        <w:tc>
          <w:tcPr>
            <w:tcW w:w="591" w:type="dxa"/>
            <w:tcBorders>
              <w:bottom w:val="nil"/>
            </w:tcBorders>
            <w:textDirection w:val="btLr"/>
            <w:vAlign w:val="center"/>
          </w:tcPr>
          <w:p w:rsidR="00762318" w:rsidRPr="00045A4F" w:rsidRDefault="00762318" w:rsidP="00A00C02">
            <w:pPr>
              <w:ind w:left="113" w:right="113"/>
              <w:jc w:val="center"/>
              <w:rPr>
                <w:rFonts w:ascii="Times New Roman" w:hAnsi="Times New Roman"/>
                <w:sz w:val="22"/>
                <w:szCs w:val="22"/>
              </w:rPr>
            </w:pPr>
            <w:r w:rsidRPr="00045A4F">
              <w:rPr>
                <w:rFonts w:ascii="Times New Roman" w:hAnsi="Times New Roman"/>
                <w:sz w:val="22"/>
                <w:szCs w:val="22"/>
              </w:rPr>
              <w:t>Приказ о зачислении в во</w:t>
            </w:r>
            <w:r w:rsidR="00A00C02">
              <w:rPr>
                <w:rFonts w:ascii="Times New Roman" w:hAnsi="Times New Roman"/>
                <w:sz w:val="22"/>
                <w:szCs w:val="22"/>
              </w:rPr>
              <w:t>и</w:t>
            </w:r>
            <w:r w:rsidRPr="00045A4F">
              <w:rPr>
                <w:rFonts w:ascii="Times New Roman" w:hAnsi="Times New Roman"/>
                <w:sz w:val="22"/>
                <w:szCs w:val="22"/>
              </w:rPr>
              <w:t>нскую часть</w:t>
            </w:r>
          </w:p>
        </w:tc>
      </w:tr>
    </w:tbl>
    <w:p w:rsidR="00BE02FA" w:rsidRPr="00BE02FA" w:rsidRDefault="00BE02FA">
      <w:pPr>
        <w:rPr>
          <w:rFonts w:ascii="Times New Roman" w:hAnsi="Times New Roman"/>
          <w:sz w:val="2"/>
          <w:szCs w:val="2"/>
        </w:rPr>
      </w:pPr>
    </w:p>
    <w:tbl>
      <w:tblPr>
        <w:tblStyle w:val="a9"/>
        <w:tblW w:w="14645" w:type="dxa"/>
        <w:tblInd w:w="-186" w:type="dxa"/>
        <w:tblLayout w:type="fixed"/>
        <w:tblLook w:val="04A0" w:firstRow="1" w:lastRow="0" w:firstColumn="1" w:lastColumn="0" w:noHBand="0" w:noVBand="1"/>
      </w:tblPr>
      <w:tblGrid>
        <w:gridCol w:w="602"/>
        <w:gridCol w:w="462"/>
        <w:gridCol w:w="462"/>
        <w:gridCol w:w="476"/>
        <w:gridCol w:w="476"/>
        <w:gridCol w:w="518"/>
        <w:gridCol w:w="560"/>
        <w:gridCol w:w="1792"/>
        <w:gridCol w:w="560"/>
        <w:gridCol w:w="489"/>
        <w:gridCol w:w="490"/>
        <w:gridCol w:w="546"/>
        <w:gridCol w:w="546"/>
        <w:gridCol w:w="476"/>
        <w:gridCol w:w="504"/>
        <w:gridCol w:w="518"/>
        <w:gridCol w:w="966"/>
        <w:gridCol w:w="924"/>
        <w:gridCol w:w="517"/>
        <w:gridCol w:w="546"/>
        <w:gridCol w:w="532"/>
        <w:gridCol w:w="630"/>
        <w:gridCol w:w="462"/>
        <w:gridCol w:w="591"/>
      </w:tblGrid>
      <w:tr w:rsidR="00BE02FA" w:rsidRPr="00045A4F" w:rsidTr="00BE02FA">
        <w:trPr>
          <w:trHeight w:val="274"/>
          <w:tblHeader/>
        </w:trPr>
        <w:tc>
          <w:tcPr>
            <w:tcW w:w="602" w:type="dxa"/>
          </w:tcPr>
          <w:p w:rsidR="00BE02FA" w:rsidRPr="00045A4F" w:rsidRDefault="00BE02FA" w:rsidP="00BE02FA">
            <w:pPr>
              <w:jc w:val="center"/>
              <w:rPr>
                <w:rFonts w:ascii="Times New Roman" w:hAnsi="Times New Roman"/>
                <w:sz w:val="22"/>
                <w:szCs w:val="22"/>
              </w:rPr>
            </w:pPr>
            <w:r>
              <w:rPr>
                <w:rFonts w:ascii="Times New Roman" w:hAnsi="Times New Roman"/>
                <w:sz w:val="22"/>
                <w:szCs w:val="22"/>
              </w:rPr>
              <w:t>1</w:t>
            </w:r>
          </w:p>
        </w:tc>
        <w:tc>
          <w:tcPr>
            <w:tcW w:w="462" w:type="dxa"/>
          </w:tcPr>
          <w:p w:rsidR="00BE02FA" w:rsidRPr="00045A4F" w:rsidRDefault="00BE02FA" w:rsidP="00BE02FA">
            <w:pPr>
              <w:jc w:val="center"/>
              <w:rPr>
                <w:rFonts w:ascii="Times New Roman" w:hAnsi="Times New Roman"/>
                <w:sz w:val="22"/>
                <w:szCs w:val="22"/>
              </w:rPr>
            </w:pPr>
            <w:r>
              <w:rPr>
                <w:rFonts w:ascii="Times New Roman" w:hAnsi="Times New Roman"/>
                <w:sz w:val="22"/>
                <w:szCs w:val="22"/>
              </w:rPr>
              <w:t>2</w:t>
            </w:r>
          </w:p>
        </w:tc>
        <w:tc>
          <w:tcPr>
            <w:tcW w:w="462" w:type="dxa"/>
          </w:tcPr>
          <w:p w:rsidR="00BE02FA" w:rsidRPr="00045A4F" w:rsidRDefault="00BE02FA" w:rsidP="00BE02FA">
            <w:pPr>
              <w:jc w:val="center"/>
              <w:rPr>
                <w:rFonts w:ascii="Times New Roman" w:hAnsi="Times New Roman"/>
                <w:sz w:val="22"/>
                <w:szCs w:val="22"/>
              </w:rPr>
            </w:pPr>
            <w:r>
              <w:rPr>
                <w:rFonts w:ascii="Times New Roman" w:hAnsi="Times New Roman"/>
                <w:sz w:val="22"/>
                <w:szCs w:val="22"/>
              </w:rPr>
              <w:t>3</w:t>
            </w:r>
          </w:p>
        </w:tc>
        <w:tc>
          <w:tcPr>
            <w:tcW w:w="476" w:type="dxa"/>
          </w:tcPr>
          <w:p w:rsidR="00BE02FA" w:rsidRPr="00045A4F" w:rsidRDefault="00BE02FA" w:rsidP="00BE02FA">
            <w:pPr>
              <w:jc w:val="center"/>
              <w:rPr>
                <w:rFonts w:ascii="Times New Roman" w:hAnsi="Times New Roman"/>
                <w:sz w:val="22"/>
                <w:szCs w:val="22"/>
              </w:rPr>
            </w:pPr>
            <w:r>
              <w:rPr>
                <w:rFonts w:ascii="Times New Roman" w:hAnsi="Times New Roman"/>
                <w:sz w:val="22"/>
                <w:szCs w:val="22"/>
              </w:rPr>
              <w:t>4</w:t>
            </w:r>
          </w:p>
        </w:tc>
        <w:tc>
          <w:tcPr>
            <w:tcW w:w="476" w:type="dxa"/>
          </w:tcPr>
          <w:p w:rsidR="00BE02FA" w:rsidRPr="00045A4F" w:rsidRDefault="00BE02FA" w:rsidP="00BE02FA">
            <w:pPr>
              <w:jc w:val="center"/>
              <w:rPr>
                <w:rFonts w:ascii="Times New Roman" w:hAnsi="Times New Roman"/>
                <w:sz w:val="22"/>
                <w:szCs w:val="22"/>
              </w:rPr>
            </w:pPr>
            <w:r>
              <w:rPr>
                <w:rFonts w:ascii="Times New Roman" w:hAnsi="Times New Roman"/>
                <w:sz w:val="22"/>
                <w:szCs w:val="22"/>
              </w:rPr>
              <w:t>5</w:t>
            </w:r>
          </w:p>
        </w:tc>
        <w:tc>
          <w:tcPr>
            <w:tcW w:w="518" w:type="dxa"/>
          </w:tcPr>
          <w:p w:rsidR="00BE02FA" w:rsidRPr="00045A4F" w:rsidRDefault="00BE02FA" w:rsidP="00BE02FA">
            <w:pPr>
              <w:jc w:val="center"/>
              <w:rPr>
                <w:rFonts w:ascii="Times New Roman" w:hAnsi="Times New Roman"/>
                <w:sz w:val="22"/>
                <w:szCs w:val="22"/>
              </w:rPr>
            </w:pPr>
            <w:r>
              <w:rPr>
                <w:rFonts w:ascii="Times New Roman" w:hAnsi="Times New Roman"/>
                <w:sz w:val="22"/>
                <w:szCs w:val="22"/>
              </w:rPr>
              <w:t>6</w:t>
            </w:r>
          </w:p>
        </w:tc>
        <w:tc>
          <w:tcPr>
            <w:tcW w:w="560" w:type="dxa"/>
          </w:tcPr>
          <w:p w:rsidR="00BE02FA" w:rsidRPr="00045A4F" w:rsidRDefault="00BE02FA" w:rsidP="00BE02FA">
            <w:pPr>
              <w:jc w:val="center"/>
              <w:rPr>
                <w:rFonts w:ascii="Times New Roman" w:hAnsi="Times New Roman"/>
                <w:sz w:val="22"/>
                <w:szCs w:val="22"/>
              </w:rPr>
            </w:pPr>
            <w:r>
              <w:rPr>
                <w:rFonts w:ascii="Times New Roman" w:hAnsi="Times New Roman"/>
                <w:sz w:val="22"/>
                <w:szCs w:val="22"/>
              </w:rPr>
              <w:t>7</w:t>
            </w:r>
          </w:p>
        </w:tc>
        <w:tc>
          <w:tcPr>
            <w:tcW w:w="1792" w:type="dxa"/>
          </w:tcPr>
          <w:p w:rsidR="00BE02FA" w:rsidRPr="00045A4F" w:rsidRDefault="00BE02FA" w:rsidP="00BE02FA">
            <w:pPr>
              <w:jc w:val="center"/>
              <w:rPr>
                <w:rFonts w:ascii="Times New Roman" w:hAnsi="Times New Roman"/>
                <w:sz w:val="22"/>
                <w:szCs w:val="22"/>
              </w:rPr>
            </w:pPr>
            <w:r>
              <w:rPr>
                <w:rFonts w:ascii="Times New Roman" w:hAnsi="Times New Roman"/>
                <w:sz w:val="22"/>
                <w:szCs w:val="22"/>
              </w:rPr>
              <w:t>8</w:t>
            </w:r>
          </w:p>
        </w:tc>
        <w:tc>
          <w:tcPr>
            <w:tcW w:w="560" w:type="dxa"/>
          </w:tcPr>
          <w:p w:rsidR="00BE02FA" w:rsidRPr="00045A4F" w:rsidRDefault="00BE02FA" w:rsidP="00BE02FA">
            <w:pPr>
              <w:jc w:val="center"/>
              <w:rPr>
                <w:rFonts w:ascii="Times New Roman" w:hAnsi="Times New Roman"/>
                <w:sz w:val="22"/>
                <w:szCs w:val="22"/>
              </w:rPr>
            </w:pPr>
            <w:r>
              <w:rPr>
                <w:rFonts w:ascii="Times New Roman" w:hAnsi="Times New Roman"/>
                <w:sz w:val="22"/>
                <w:szCs w:val="22"/>
              </w:rPr>
              <w:t>9</w:t>
            </w:r>
          </w:p>
        </w:tc>
        <w:tc>
          <w:tcPr>
            <w:tcW w:w="489" w:type="dxa"/>
          </w:tcPr>
          <w:p w:rsidR="00BE02FA" w:rsidRPr="00045A4F" w:rsidRDefault="00BE02FA" w:rsidP="00BE02FA">
            <w:pPr>
              <w:jc w:val="center"/>
              <w:rPr>
                <w:rFonts w:ascii="Times New Roman" w:hAnsi="Times New Roman"/>
                <w:sz w:val="22"/>
                <w:szCs w:val="22"/>
              </w:rPr>
            </w:pPr>
            <w:r>
              <w:rPr>
                <w:rFonts w:ascii="Times New Roman" w:hAnsi="Times New Roman"/>
                <w:sz w:val="22"/>
                <w:szCs w:val="22"/>
              </w:rPr>
              <w:t>10</w:t>
            </w:r>
          </w:p>
        </w:tc>
        <w:tc>
          <w:tcPr>
            <w:tcW w:w="490" w:type="dxa"/>
          </w:tcPr>
          <w:p w:rsidR="00BE02FA" w:rsidRPr="00045A4F" w:rsidRDefault="00BE02FA" w:rsidP="00BE02FA">
            <w:pPr>
              <w:jc w:val="center"/>
              <w:rPr>
                <w:rFonts w:ascii="Times New Roman" w:hAnsi="Times New Roman"/>
                <w:sz w:val="22"/>
                <w:szCs w:val="22"/>
              </w:rPr>
            </w:pPr>
            <w:r>
              <w:rPr>
                <w:rFonts w:ascii="Times New Roman" w:hAnsi="Times New Roman"/>
                <w:sz w:val="22"/>
                <w:szCs w:val="22"/>
              </w:rPr>
              <w:t>11</w:t>
            </w:r>
          </w:p>
        </w:tc>
        <w:tc>
          <w:tcPr>
            <w:tcW w:w="546" w:type="dxa"/>
          </w:tcPr>
          <w:p w:rsidR="00BE02FA" w:rsidRPr="00045A4F" w:rsidRDefault="00BE02FA" w:rsidP="00BE02FA">
            <w:pPr>
              <w:jc w:val="center"/>
              <w:rPr>
                <w:rFonts w:ascii="Times New Roman" w:hAnsi="Times New Roman"/>
                <w:sz w:val="22"/>
                <w:szCs w:val="22"/>
              </w:rPr>
            </w:pPr>
            <w:r>
              <w:rPr>
                <w:rFonts w:ascii="Times New Roman" w:hAnsi="Times New Roman"/>
                <w:sz w:val="22"/>
                <w:szCs w:val="22"/>
              </w:rPr>
              <w:t>12</w:t>
            </w:r>
          </w:p>
        </w:tc>
        <w:tc>
          <w:tcPr>
            <w:tcW w:w="546" w:type="dxa"/>
          </w:tcPr>
          <w:p w:rsidR="00BE02FA" w:rsidRPr="00045A4F" w:rsidRDefault="00BE02FA" w:rsidP="00BE02FA">
            <w:pPr>
              <w:jc w:val="center"/>
              <w:rPr>
                <w:rFonts w:ascii="Times New Roman" w:hAnsi="Times New Roman"/>
                <w:sz w:val="22"/>
                <w:szCs w:val="22"/>
              </w:rPr>
            </w:pPr>
            <w:r>
              <w:rPr>
                <w:rFonts w:ascii="Times New Roman" w:hAnsi="Times New Roman"/>
                <w:sz w:val="22"/>
                <w:szCs w:val="22"/>
              </w:rPr>
              <w:t>13</w:t>
            </w:r>
          </w:p>
        </w:tc>
        <w:tc>
          <w:tcPr>
            <w:tcW w:w="476" w:type="dxa"/>
          </w:tcPr>
          <w:p w:rsidR="00BE02FA" w:rsidRPr="00045A4F" w:rsidRDefault="00BE02FA" w:rsidP="00BE02FA">
            <w:pPr>
              <w:jc w:val="center"/>
              <w:rPr>
                <w:rFonts w:ascii="Times New Roman" w:hAnsi="Times New Roman"/>
                <w:sz w:val="22"/>
                <w:szCs w:val="22"/>
              </w:rPr>
            </w:pPr>
            <w:r>
              <w:rPr>
                <w:rFonts w:ascii="Times New Roman" w:hAnsi="Times New Roman"/>
                <w:sz w:val="22"/>
                <w:szCs w:val="22"/>
              </w:rPr>
              <w:t>14</w:t>
            </w:r>
          </w:p>
        </w:tc>
        <w:tc>
          <w:tcPr>
            <w:tcW w:w="504" w:type="dxa"/>
          </w:tcPr>
          <w:p w:rsidR="00BE02FA" w:rsidRPr="00045A4F" w:rsidRDefault="00BE02FA" w:rsidP="00BE02FA">
            <w:pPr>
              <w:jc w:val="center"/>
              <w:rPr>
                <w:rFonts w:ascii="Times New Roman" w:hAnsi="Times New Roman"/>
                <w:sz w:val="22"/>
                <w:szCs w:val="22"/>
              </w:rPr>
            </w:pPr>
            <w:r>
              <w:rPr>
                <w:rFonts w:ascii="Times New Roman" w:hAnsi="Times New Roman"/>
                <w:sz w:val="22"/>
                <w:szCs w:val="22"/>
              </w:rPr>
              <w:t>15</w:t>
            </w:r>
          </w:p>
        </w:tc>
        <w:tc>
          <w:tcPr>
            <w:tcW w:w="518" w:type="dxa"/>
          </w:tcPr>
          <w:p w:rsidR="00BE02FA" w:rsidRPr="00045A4F" w:rsidRDefault="00BE02FA" w:rsidP="00BE02FA">
            <w:pPr>
              <w:jc w:val="center"/>
              <w:rPr>
                <w:rFonts w:ascii="Times New Roman" w:hAnsi="Times New Roman"/>
                <w:sz w:val="22"/>
                <w:szCs w:val="22"/>
              </w:rPr>
            </w:pPr>
            <w:r>
              <w:rPr>
                <w:rFonts w:ascii="Times New Roman" w:hAnsi="Times New Roman"/>
                <w:sz w:val="22"/>
                <w:szCs w:val="22"/>
              </w:rPr>
              <w:t>16</w:t>
            </w:r>
          </w:p>
        </w:tc>
        <w:tc>
          <w:tcPr>
            <w:tcW w:w="966" w:type="dxa"/>
          </w:tcPr>
          <w:p w:rsidR="00BE02FA" w:rsidRPr="00045A4F" w:rsidRDefault="00BE02FA" w:rsidP="00BE02FA">
            <w:pPr>
              <w:jc w:val="center"/>
              <w:rPr>
                <w:rFonts w:ascii="Times New Roman" w:hAnsi="Times New Roman"/>
                <w:sz w:val="22"/>
                <w:szCs w:val="22"/>
              </w:rPr>
            </w:pPr>
            <w:r>
              <w:rPr>
                <w:rFonts w:ascii="Times New Roman" w:hAnsi="Times New Roman"/>
                <w:sz w:val="22"/>
                <w:szCs w:val="22"/>
              </w:rPr>
              <w:t>17</w:t>
            </w:r>
          </w:p>
        </w:tc>
        <w:tc>
          <w:tcPr>
            <w:tcW w:w="924" w:type="dxa"/>
          </w:tcPr>
          <w:p w:rsidR="00BE02FA" w:rsidRPr="00045A4F" w:rsidRDefault="00BE02FA" w:rsidP="00BE02FA">
            <w:pPr>
              <w:jc w:val="center"/>
              <w:rPr>
                <w:rFonts w:ascii="Times New Roman" w:hAnsi="Times New Roman"/>
                <w:sz w:val="22"/>
                <w:szCs w:val="22"/>
              </w:rPr>
            </w:pPr>
            <w:r>
              <w:rPr>
                <w:rFonts w:ascii="Times New Roman" w:hAnsi="Times New Roman"/>
                <w:sz w:val="22"/>
                <w:szCs w:val="22"/>
              </w:rPr>
              <w:t>18</w:t>
            </w:r>
          </w:p>
        </w:tc>
        <w:tc>
          <w:tcPr>
            <w:tcW w:w="517" w:type="dxa"/>
          </w:tcPr>
          <w:p w:rsidR="00BE02FA" w:rsidRPr="00045A4F" w:rsidRDefault="00BE02FA" w:rsidP="00BE02FA">
            <w:pPr>
              <w:jc w:val="center"/>
              <w:rPr>
                <w:rFonts w:ascii="Times New Roman" w:hAnsi="Times New Roman"/>
                <w:sz w:val="22"/>
                <w:szCs w:val="22"/>
              </w:rPr>
            </w:pPr>
            <w:r>
              <w:rPr>
                <w:rFonts w:ascii="Times New Roman" w:hAnsi="Times New Roman"/>
                <w:sz w:val="22"/>
                <w:szCs w:val="22"/>
              </w:rPr>
              <w:t>19</w:t>
            </w:r>
          </w:p>
        </w:tc>
        <w:tc>
          <w:tcPr>
            <w:tcW w:w="546" w:type="dxa"/>
          </w:tcPr>
          <w:p w:rsidR="00BE02FA" w:rsidRPr="00045A4F" w:rsidRDefault="00BE02FA" w:rsidP="00BE02FA">
            <w:pPr>
              <w:jc w:val="center"/>
              <w:rPr>
                <w:rFonts w:ascii="Times New Roman" w:hAnsi="Times New Roman"/>
                <w:sz w:val="22"/>
                <w:szCs w:val="22"/>
              </w:rPr>
            </w:pPr>
            <w:r>
              <w:rPr>
                <w:rFonts w:ascii="Times New Roman" w:hAnsi="Times New Roman"/>
                <w:sz w:val="22"/>
                <w:szCs w:val="22"/>
              </w:rPr>
              <w:t>20</w:t>
            </w:r>
          </w:p>
        </w:tc>
        <w:tc>
          <w:tcPr>
            <w:tcW w:w="532" w:type="dxa"/>
            <w:tcBorders>
              <w:right w:val="single" w:sz="4" w:space="0" w:color="auto"/>
            </w:tcBorders>
          </w:tcPr>
          <w:p w:rsidR="00BE02FA" w:rsidRPr="00045A4F" w:rsidRDefault="00BE02FA" w:rsidP="00BE02FA">
            <w:pPr>
              <w:jc w:val="center"/>
              <w:rPr>
                <w:rFonts w:ascii="Times New Roman" w:hAnsi="Times New Roman"/>
                <w:sz w:val="22"/>
                <w:szCs w:val="22"/>
              </w:rPr>
            </w:pPr>
            <w:r>
              <w:rPr>
                <w:rFonts w:ascii="Times New Roman" w:hAnsi="Times New Roman"/>
                <w:sz w:val="22"/>
                <w:szCs w:val="22"/>
              </w:rPr>
              <w:t>21</w:t>
            </w:r>
          </w:p>
        </w:tc>
        <w:tc>
          <w:tcPr>
            <w:tcW w:w="630" w:type="dxa"/>
            <w:tcBorders>
              <w:left w:val="single" w:sz="4" w:space="0" w:color="auto"/>
            </w:tcBorders>
          </w:tcPr>
          <w:p w:rsidR="00BE02FA" w:rsidRPr="00045A4F" w:rsidRDefault="00BE02FA" w:rsidP="00BE02FA">
            <w:pPr>
              <w:jc w:val="center"/>
              <w:rPr>
                <w:rFonts w:ascii="Times New Roman" w:hAnsi="Times New Roman"/>
                <w:sz w:val="22"/>
                <w:szCs w:val="22"/>
              </w:rPr>
            </w:pPr>
            <w:r>
              <w:rPr>
                <w:rFonts w:ascii="Times New Roman" w:hAnsi="Times New Roman"/>
                <w:sz w:val="22"/>
                <w:szCs w:val="22"/>
              </w:rPr>
              <w:t>22</w:t>
            </w:r>
          </w:p>
        </w:tc>
        <w:tc>
          <w:tcPr>
            <w:tcW w:w="462" w:type="dxa"/>
          </w:tcPr>
          <w:p w:rsidR="00BE02FA" w:rsidRPr="00045A4F" w:rsidRDefault="00BE02FA" w:rsidP="00BE02FA">
            <w:pPr>
              <w:jc w:val="center"/>
              <w:rPr>
                <w:rFonts w:ascii="Times New Roman" w:hAnsi="Times New Roman"/>
                <w:sz w:val="22"/>
                <w:szCs w:val="22"/>
              </w:rPr>
            </w:pPr>
            <w:r>
              <w:rPr>
                <w:rFonts w:ascii="Times New Roman" w:hAnsi="Times New Roman"/>
                <w:sz w:val="22"/>
                <w:szCs w:val="22"/>
              </w:rPr>
              <w:t>23</w:t>
            </w:r>
          </w:p>
        </w:tc>
        <w:tc>
          <w:tcPr>
            <w:tcW w:w="591" w:type="dxa"/>
          </w:tcPr>
          <w:p w:rsidR="00BE02FA" w:rsidRPr="00045A4F" w:rsidRDefault="00BE02FA" w:rsidP="00BE02FA">
            <w:pPr>
              <w:jc w:val="center"/>
              <w:rPr>
                <w:rFonts w:ascii="Times New Roman" w:hAnsi="Times New Roman"/>
                <w:sz w:val="22"/>
                <w:szCs w:val="22"/>
              </w:rPr>
            </w:pPr>
            <w:r>
              <w:rPr>
                <w:rFonts w:ascii="Times New Roman" w:hAnsi="Times New Roman"/>
                <w:sz w:val="22"/>
                <w:szCs w:val="22"/>
              </w:rPr>
              <w:t>24</w:t>
            </w:r>
          </w:p>
        </w:tc>
      </w:tr>
      <w:tr w:rsidR="00BE02FA" w:rsidRPr="00045A4F" w:rsidTr="00BE02FA">
        <w:trPr>
          <w:cantSplit/>
          <w:trHeight w:val="274"/>
        </w:trPr>
        <w:tc>
          <w:tcPr>
            <w:tcW w:w="602" w:type="dxa"/>
          </w:tcPr>
          <w:p w:rsidR="00BE02FA" w:rsidRDefault="00BE02FA" w:rsidP="00BE02FA">
            <w:pPr>
              <w:jc w:val="center"/>
              <w:rPr>
                <w:rFonts w:ascii="Times New Roman" w:hAnsi="Times New Roman"/>
                <w:sz w:val="22"/>
                <w:szCs w:val="22"/>
              </w:rPr>
            </w:pPr>
            <w:r>
              <w:rPr>
                <w:rFonts w:ascii="Times New Roman" w:hAnsi="Times New Roman"/>
                <w:sz w:val="22"/>
                <w:szCs w:val="22"/>
              </w:rPr>
              <w:lastRenderedPageBreak/>
              <w:t>1</w:t>
            </w:r>
          </w:p>
          <w:p w:rsidR="00BE02FA" w:rsidRDefault="00BE02FA" w:rsidP="00BE02FA">
            <w:pPr>
              <w:jc w:val="center"/>
              <w:rPr>
                <w:rFonts w:ascii="Times New Roman" w:hAnsi="Times New Roman"/>
                <w:sz w:val="22"/>
                <w:szCs w:val="22"/>
              </w:rPr>
            </w:pPr>
          </w:p>
          <w:p w:rsidR="00BE02FA" w:rsidRDefault="00BE02FA" w:rsidP="00BE02FA">
            <w:pPr>
              <w:jc w:val="center"/>
              <w:rPr>
                <w:rFonts w:ascii="Times New Roman" w:hAnsi="Times New Roman"/>
                <w:sz w:val="22"/>
                <w:szCs w:val="22"/>
              </w:rPr>
            </w:pPr>
          </w:p>
          <w:p w:rsidR="00BE02FA" w:rsidRDefault="00BE02FA" w:rsidP="00BE02FA">
            <w:pPr>
              <w:jc w:val="center"/>
              <w:rPr>
                <w:rFonts w:ascii="Times New Roman" w:hAnsi="Times New Roman"/>
                <w:sz w:val="22"/>
                <w:szCs w:val="22"/>
              </w:rPr>
            </w:pPr>
          </w:p>
        </w:tc>
        <w:tc>
          <w:tcPr>
            <w:tcW w:w="462" w:type="dxa"/>
          </w:tcPr>
          <w:p w:rsidR="00BE02FA" w:rsidRDefault="00BE02FA" w:rsidP="00BE02FA">
            <w:pPr>
              <w:jc w:val="center"/>
              <w:rPr>
                <w:rFonts w:ascii="Times New Roman" w:hAnsi="Times New Roman"/>
                <w:sz w:val="22"/>
                <w:szCs w:val="22"/>
              </w:rPr>
            </w:pPr>
          </w:p>
        </w:tc>
        <w:tc>
          <w:tcPr>
            <w:tcW w:w="462" w:type="dxa"/>
          </w:tcPr>
          <w:p w:rsidR="00BE02FA" w:rsidRDefault="00BE02FA" w:rsidP="00BE02FA">
            <w:pPr>
              <w:jc w:val="center"/>
              <w:rPr>
                <w:rFonts w:ascii="Times New Roman" w:hAnsi="Times New Roman"/>
                <w:sz w:val="22"/>
                <w:szCs w:val="22"/>
              </w:rPr>
            </w:pPr>
          </w:p>
        </w:tc>
        <w:tc>
          <w:tcPr>
            <w:tcW w:w="476" w:type="dxa"/>
          </w:tcPr>
          <w:p w:rsidR="00BE02FA" w:rsidRDefault="00BE02FA" w:rsidP="00BE02FA">
            <w:pPr>
              <w:jc w:val="center"/>
              <w:rPr>
                <w:rFonts w:ascii="Times New Roman" w:hAnsi="Times New Roman"/>
                <w:sz w:val="22"/>
                <w:szCs w:val="22"/>
              </w:rPr>
            </w:pPr>
          </w:p>
        </w:tc>
        <w:tc>
          <w:tcPr>
            <w:tcW w:w="476" w:type="dxa"/>
          </w:tcPr>
          <w:p w:rsidR="00BE02FA" w:rsidRDefault="00BE02FA" w:rsidP="00BE02FA">
            <w:pPr>
              <w:jc w:val="center"/>
              <w:rPr>
                <w:rFonts w:ascii="Times New Roman" w:hAnsi="Times New Roman"/>
                <w:sz w:val="22"/>
                <w:szCs w:val="22"/>
              </w:rPr>
            </w:pPr>
          </w:p>
        </w:tc>
        <w:tc>
          <w:tcPr>
            <w:tcW w:w="518" w:type="dxa"/>
          </w:tcPr>
          <w:p w:rsidR="00BE02FA" w:rsidRDefault="00BE02FA" w:rsidP="00BE02FA">
            <w:pPr>
              <w:jc w:val="center"/>
              <w:rPr>
                <w:rFonts w:ascii="Times New Roman" w:hAnsi="Times New Roman"/>
                <w:sz w:val="22"/>
                <w:szCs w:val="22"/>
              </w:rPr>
            </w:pPr>
          </w:p>
        </w:tc>
        <w:tc>
          <w:tcPr>
            <w:tcW w:w="560" w:type="dxa"/>
          </w:tcPr>
          <w:p w:rsidR="00BE02FA" w:rsidRDefault="00BE02FA" w:rsidP="00BE02FA">
            <w:pPr>
              <w:jc w:val="center"/>
              <w:rPr>
                <w:rFonts w:ascii="Times New Roman" w:hAnsi="Times New Roman"/>
                <w:sz w:val="22"/>
                <w:szCs w:val="22"/>
              </w:rPr>
            </w:pPr>
          </w:p>
        </w:tc>
        <w:tc>
          <w:tcPr>
            <w:tcW w:w="1792" w:type="dxa"/>
          </w:tcPr>
          <w:p w:rsidR="00BE02FA" w:rsidRDefault="00BE02FA" w:rsidP="00BE02FA">
            <w:pPr>
              <w:jc w:val="center"/>
              <w:rPr>
                <w:rFonts w:ascii="Times New Roman" w:hAnsi="Times New Roman"/>
                <w:sz w:val="22"/>
                <w:szCs w:val="22"/>
              </w:rPr>
            </w:pPr>
          </w:p>
        </w:tc>
        <w:tc>
          <w:tcPr>
            <w:tcW w:w="560" w:type="dxa"/>
          </w:tcPr>
          <w:p w:rsidR="00BE02FA" w:rsidRDefault="00BE02FA" w:rsidP="00BE02FA">
            <w:pPr>
              <w:jc w:val="center"/>
              <w:rPr>
                <w:rFonts w:ascii="Times New Roman" w:hAnsi="Times New Roman"/>
                <w:sz w:val="22"/>
                <w:szCs w:val="22"/>
              </w:rPr>
            </w:pPr>
          </w:p>
        </w:tc>
        <w:tc>
          <w:tcPr>
            <w:tcW w:w="489" w:type="dxa"/>
          </w:tcPr>
          <w:p w:rsidR="00BE02FA" w:rsidRDefault="00BE02FA" w:rsidP="00BE02FA">
            <w:pPr>
              <w:jc w:val="center"/>
              <w:rPr>
                <w:rFonts w:ascii="Times New Roman" w:hAnsi="Times New Roman"/>
                <w:sz w:val="22"/>
                <w:szCs w:val="22"/>
              </w:rPr>
            </w:pPr>
          </w:p>
        </w:tc>
        <w:tc>
          <w:tcPr>
            <w:tcW w:w="490" w:type="dxa"/>
          </w:tcPr>
          <w:p w:rsidR="00BE02FA" w:rsidRDefault="00BE02FA" w:rsidP="00BE02FA">
            <w:pPr>
              <w:jc w:val="center"/>
              <w:rPr>
                <w:rFonts w:ascii="Times New Roman" w:hAnsi="Times New Roman"/>
                <w:sz w:val="22"/>
                <w:szCs w:val="22"/>
              </w:rPr>
            </w:pPr>
          </w:p>
        </w:tc>
        <w:tc>
          <w:tcPr>
            <w:tcW w:w="546" w:type="dxa"/>
          </w:tcPr>
          <w:p w:rsidR="00BE02FA" w:rsidRDefault="00BE02FA" w:rsidP="00BE02FA">
            <w:pPr>
              <w:jc w:val="center"/>
              <w:rPr>
                <w:rFonts w:ascii="Times New Roman" w:hAnsi="Times New Roman"/>
                <w:sz w:val="22"/>
                <w:szCs w:val="22"/>
              </w:rPr>
            </w:pPr>
          </w:p>
        </w:tc>
        <w:tc>
          <w:tcPr>
            <w:tcW w:w="546" w:type="dxa"/>
          </w:tcPr>
          <w:p w:rsidR="00BE02FA" w:rsidRDefault="00BE02FA" w:rsidP="00BE02FA">
            <w:pPr>
              <w:jc w:val="center"/>
              <w:rPr>
                <w:rFonts w:ascii="Times New Roman" w:hAnsi="Times New Roman"/>
                <w:sz w:val="22"/>
                <w:szCs w:val="22"/>
              </w:rPr>
            </w:pPr>
          </w:p>
        </w:tc>
        <w:tc>
          <w:tcPr>
            <w:tcW w:w="476" w:type="dxa"/>
          </w:tcPr>
          <w:p w:rsidR="00BE02FA" w:rsidRDefault="00BE02FA" w:rsidP="00BE02FA">
            <w:pPr>
              <w:jc w:val="center"/>
              <w:rPr>
                <w:rFonts w:ascii="Times New Roman" w:hAnsi="Times New Roman"/>
                <w:sz w:val="22"/>
                <w:szCs w:val="22"/>
              </w:rPr>
            </w:pPr>
          </w:p>
        </w:tc>
        <w:tc>
          <w:tcPr>
            <w:tcW w:w="504" w:type="dxa"/>
          </w:tcPr>
          <w:p w:rsidR="00BE02FA" w:rsidRDefault="00BE02FA" w:rsidP="00BE02FA">
            <w:pPr>
              <w:jc w:val="center"/>
              <w:rPr>
                <w:rFonts w:ascii="Times New Roman" w:hAnsi="Times New Roman"/>
                <w:sz w:val="22"/>
                <w:szCs w:val="22"/>
              </w:rPr>
            </w:pPr>
          </w:p>
        </w:tc>
        <w:tc>
          <w:tcPr>
            <w:tcW w:w="518" w:type="dxa"/>
          </w:tcPr>
          <w:p w:rsidR="00BE02FA" w:rsidRDefault="00BE02FA" w:rsidP="00BE02FA">
            <w:pPr>
              <w:jc w:val="center"/>
              <w:rPr>
                <w:rFonts w:ascii="Times New Roman" w:hAnsi="Times New Roman"/>
                <w:sz w:val="22"/>
                <w:szCs w:val="22"/>
              </w:rPr>
            </w:pPr>
          </w:p>
        </w:tc>
        <w:tc>
          <w:tcPr>
            <w:tcW w:w="966" w:type="dxa"/>
          </w:tcPr>
          <w:p w:rsidR="00BE02FA" w:rsidRDefault="00BE02FA" w:rsidP="00BE02FA">
            <w:pPr>
              <w:jc w:val="center"/>
              <w:rPr>
                <w:rFonts w:ascii="Times New Roman" w:hAnsi="Times New Roman"/>
                <w:sz w:val="22"/>
                <w:szCs w:val="22"/>
              </w:rPr>
            </w:pPr>
          </w:p>
        </w:tc>
        <w:tc>
          <w:tcPr>
            <w:tcW w:w="924" w:type="dxa"/>
          </w:tcPr>
          <w:p w:rsidR="00BE02FA" w:rsidRDefault="00BE02FA" w:rsidP="00BE02FA">
            <w:pPr>
              <w:jc w:val="center"/>
              <w:rPr>
                <w:rFonts w:ascii="Times New Roman" w:hAnsi="Times New Roman"/>
                <w:sz w:val="22"/>
                <w:szCs w:val="22"/>
              </w:rPr>
            </w:pPr>
          </w:p>
        </w:tc>
        <w:tc>
          <w:tcPr>
            <w:tcW w:w="517" w:type="dxa"/>
          </w:tcPr>
          <w:p w:rsidR="00BE02FA" w:rsidRDefault="00BE02FA" w:rsidP="00BE02FA">
            <w:pPr>
              <w:jc w:val="center"/>
              <w:rPr>
                <w:rFonts w:ascii="Times New Roman" w:hAnsi="Times New Roman"/>
                <w:sz w:val="22"/>
                <w:szCs w:val="22"/>
              </w:rPr>
            </w:pPr>
          </w:p>
        </w:tc>
        <w:tc>
          <w:tcPr>
            <w:tcW w:w="546" w:type="dxa"/>
          </w:tcPr>
          <w:p w:rsidR="00BE02FA" w:rsidRDefault="00BE02FA" w:rsidP="00BE02FA">
            <w:pPr>
              <w:jc w:val="center"/>
              <w:rPr>
                <w:rFonts w:ascii="Times New Roman" w:hAnsi="Times New Roman"/>
                <w:sz w:val="22"/>
                <w:szCs w:val="22"/>
              </w:rPr>
            </w:pPr>
          </w:p>
        </w:tc>
        <w:tc>
          <w:tcPr>
            <w:tcW w:w="532" w:type="dxa"/>
            <w:tcBorders>
              <w:right w:val="single" w:sz="4" w:space="0" w:color="auto"/>
            </w:tcBorders>
          </w:tcPr>
          <w:p w:rsidR="00BE02FA" w:rsidRDefault="00BE02FA" w:rsidP="00BE02FA">
            <w:pPr>
              <w:jc w:val="center"/>
              <w:rPr>
                <w:rFonts w:ascii="Times New Roman" w:hAnsi="Times New Roman"/>
                <w:sz w:val="22"/>
                <w:szCs w:val="22"/>
              </w:rPr>
            </w:pPr>
          </w:p>
        </w:tc>
        <w:tc>
          <w:tcPr>
            <w:tcW w:w="630" w:type="dxa"/>
            <w:tcBorders>
              <w:left w:val="single" w:sz="4" w:space="0" w:color="auto"/>
            </w:tcBorders>
          </w:tcPr>
          <w:p w:rsidR="00BE02FA" w:rsidRDefault="00BE02FA" w:rsidP="00BE02FA">
            <w:pPr>
              <w:jc w:val="center"/>
              <w:rPr>
                <w:rFonts w:ascii="Times New Roman" w:hAnsi="Times New Roman"/>
                <w:sz w:val="22"/>
                <w:szCs w:val="22"/>
              </w:rPr>
            </w:pPr>
          </w:p>
        </w:tc>
        <w:tc>
          <w:tcPr>
            <w:tcW w:w="462" w:type="dxa"/>
          </w:tcPr>
          <w:p w:rsidR="00BE02FA" w:rsidRDefault="00BE02FA" w:rsidP="00BE02FA">
            <w:pPr>
              <w:jc w:val="center"/>
              <w:rPr>
                <w:rFonts w:ascii="Times New Roman" w:hAnsi="Times New Roman"/>
                <w:sz w:val="22"/>
                <w:szCs w:val="22"/>
              </w:rPr>
            </w:pPr>
          </w:p>
        </w:tc>
        <w:tc>
          <w:tcPr>
            <w:tcW w:w="591" w:type="dxa"/>
          </w:tcPr>
          <w:p w:rsidR="00BE02FA" w:rsidRDefault="00BE02FA" w:rsidP="00BE02FA">
            <w:pPr>
              <w:jc w:val="center"/>
              <w:rPr>
                <w:rFonts w:ascii="Times New Roman" w:hAnsi="Times New Roman"/>
                <w:sz w:val="22"/>
                <w:szCs w:val="22"/>
              </w:rPr>
            </w:pPr>
          </w:p>
        </w:tc>
      </w:tr>
      <w:tr w:rsidR="00BE02FA" w:rsidRPr="00045A4F" w:rsidTr="00BE02FA">
        <w:trPr>
          <w:cantSplit/>
          <w:trHeight w:val="274"/>
        </w:trPr>
        <w:tc>
          <w:tcPr>
            <w:tcW w:w="602" w:type="dxa"/>
          </w:tcPr>
          <w:p w:rsidR="00BE02FA" w:rsidRDefault="00BE02FA" w:rsidP="00BE02FA">
            <w:pPr>
              <w:jc w:val="center"/>
              <w:rPr>
                <w:rFonts w:ascii="Times New Roman" w:hAnsi="Times New Roman"/>
                <w:sz w:val="22"/>
                <w:szCs w:val="22"/>
              </w:rPr>
            </w:pPr>
            <w:r>
              <w:rPr>
                <w:rFonts w:ascii="Times New Roman" w:hAnsi="Times New Roman"/>
                <w:sz w:val="22"/>
                <w:szCs w:val="22"/>
              </w:rPr>
              <w:t>2</w:t>
            </w:r>
          </w:p>
          <w:p w:rsidR="00BE02FA" w:rsidRDefault="00BE02FA" w:rsidP="00BE02FA">
            <w:pPr>
              <w:jc w:val="center"/>
              <w:rPr>
                <w:rFonts w:ascii="Times New Roman" w:hAnsi="Times New Roman"/>
                <w:sz w:val="22"/>
                <w:szCs w:val="22"/>
              </w:rPr>
            </w:pPr>
          </w:p>
          <w:p w:rsidR="00BE02FA" w:rsidRDefault="00BE02FA" w:rsidP="00BE02FA">
            <w:pPr>
              <w:jc w:val="center"/>
              <w:rPr>
                <w:rFonts w:ascii="Times New Roman" w:hAnsi="Times New Roman"/>
                <w:sz w:val="22"/>
                <w:szCs w:val="22"/>
              </w:rPr>
            </w:pPr>
          </w:p>
          <w:p w:rsidR="00BE02FA" w:rsidRDefault="00BE02FA" w:rsidP="00BE02FA">
            <w:pPr>
              <w:jc w:val="center"/>
              <w:rPr>
                <w:rFonts w:ascii="Times New Roman" w:hAnsi="Times New Roman"/>
                <w:sz w:val="22"/>
                <w:szCs w:val="22"/>
              </w:rPr>
            </w:pPr>
          </w:p>
        </w:tc>
        <w:tc>
          <w:tcPr>
            <w:tcW w:w="462" w:type="dxa"/>
          </w:tcPr>
          <w:p w:rsidR="00BE02FA" w:rsidRDefault="00BE02FA" w:rsidP="00BE02FA">
            <w:pPr>
              <w:jc w:val="center"/>
              <w:rPr>
                <w:rFonts w:ascii="Times New Roman" w:hAnsi="Times New Roman"/>
                <w:sz w:val="22"/>
                <w:szCs w:val="22"/>
              </w:rPr>
            </w:pPr>
          </w:p>
        </w:tc>
        <w:tc>
          <w:tcPr>
            <w:tcW w:w="462" w:type="dxa"/>
          </w:tcPr>
          <w:p w:rsidR="00BE02FA" w:rsidRDefault="00BE02FA" w:rsidP="00BE02FA">
            <w:pPr>
              <w:jc w:val="center"/>
              <w:rPr>
                <w:rFonts w:ascii="Times New Roman" w:hAnsi="Times New Roman"/>
                <w:sz w:val="22"/>
                <w:szCs w:val="22"/>
              </w:rPr>
            </w:pPr>
          </w:p>
        </w:tc>
        <w:tc>
          <w:tcPr>
            <w:tcW w:w="476" w:type="dxa"/>
          </w:tcPr>
          <w:p w:rsidR="00BE02FA" w:rsidRDefault="00BE02FA" w:rsidP="00BE02FA">
            <w:pPr>
              <w:jc w:val="center"/>
              <w:rPr>
                <w:rFonts w:ascii="Times New Roman" w:hAnsi="Times New Roman"/>
                <w:sz w:val="22"/>
                <w:szCs w:val="22"/>
              </w:rPr>
            </w:pPr>
          </w:p>
        </w:tc>
        <w:tc>
          <w:tcPr>
            <w:tcW w:w="476" w:type="dxa"/>
          </w:tcPr>
          <w:p w:rsidR="00BE02FA" w:rsidRDefault="00BE02FA" w:rsidP="00BE02FA">
            <w:pPr>
              <w:jc w:val="center"/>
              <w:rPr>
                <w:rFonts w:ascii="Times New Roman" w:hAnsi="Times New Roman"/>
                <w:sz w:val="22"/>
                <w:szCs w:val="22"/>
              </w:rPr>
            </w:pPr>
          </w:p>
        </w:tc>
        <w:tc>
          <w:tcPr>
            <w:tcW w:w="518" w:type="dxa"/>
          </w:tcPr>
          <w:p w:rsidR="00BE02FA" w:rsidRDefault="00BE02FA" w:rsidP="00BE02FA">
            <w:pPr>
              <w:jc w:val="center"/>
              <w:rPr>
                <w:rFonts w:ascii="Times New Roman" w:hAnsi="Times New Roman"/>
                <w:sz w:val="22"/>
                <w:szCs w:val="22"/>
              </w:rPr>
            </w:pPr>
          </w:p>
        </w:tc>
        <w:tc>
          <w:tcPr>
            <w:tcW w:w="560" w:type="dxa"/>
          </w:tcPr>
          <w:p w:rsidR="00BE02FA" w:rsidRDefault="00BE02FA" w:rsidP="00BE02FA">
            <w:pPr>
              <w:jc w:val="center"/>
              <w:rPr>
                <w:rFonts w:ascii="Times New Roman" w:hAnsi="Times New Roman"/>
                <w:sz w:val="22"/>
                <w:szCs w:val="22"/>
              </w:rPr>
            </w:pPr>
          </w:p>
        </w:tc>
        <w:tc>
          <w:tcPr>
            <w:tcW w:w="1792" w:type="dxa"/>
          </w:tcPr>
          <w:p w:rsidR="00BE02FA" w:rsidRDefault="00BE02FA" w:rsidP="00BE02FA">
            <w:pPr>
              <w:jc w:val="center"/>
              <w:rPr>
                <w:rFonts w:ascii="Times New Roman" w:hAnsi="Times New Roman"/>
                <w:sz w:val="22"/>
                <w:szCs w:val="22"/>
              </w:rPr>
            </w:pPr>
          </w:p>
        </w:tc>
        <w:tc>
          <w:tcPr>
            <w:tcW w:w="560" w:type="dxa"/>
          </w:tcPr>
          <w:p w:rsidR="00BE02FA" w:rsidRDefault="00BE02FA" w:rsidP="00BE02FA">
            <w:pPr>
              <w:jc w:val="center"/>
              <w:rPr>
                <w:rFonts w:ascii="Times New Roman" w:hAnsi="Times New Roman"/>
                <w:sz w:val="22"/>
                <w:szCs w:val="22"/>
              </w:rPr>
            </w:pPr>
          </w:p>
        </w:tc>
        <w:tc>
          <w:tcPr>
            <w:tcW w:w="489" w:type="dxa"/>
          </w:tcPr>
          <w:p w:rsidR="00BE02FA" w:rsidRDefault="00BE02FA" w:rsidP="00BE02FA">
            <w:pPr>
              <w:jc w:val="center"/>
              <w:rPr>
                <w:rFonts w:ascii="Times New Roman" w:hAnsi="Times New Roman"/>
                <w:sz w:val="22"/>
                <w:szCs w:val="22"/>
              </w:rPr>
            </w:pPr>
          </w:p>
        </w:tc>
        <w:tc>
          <w:tcPr>
            <w:tcW w:w="490" w:type="dxa"/>
          </w:tcPr>
          <w:p w:rsidR="00BE02FA" w:rsidRDefault="00BE02FA" w:rsidP="00BE02FA">
            <w:pPr>
              <w:jc w:val="center"/>
              <w:rPr>
                <w:rFonts w:ascii="Times New Roman" w:hAnsi="Times New Roman"/>
                <w:sz w:val="22"/>
                <w:szCs w:val="22"/>
              </w:rPr>
            </w:pPr>
          </w:p>
        </w:tc>
        <w:tc>
          <w:tcPr>
            <w:tcW w:w="546" w:type="dxa"/>
          </w:tcPr>
          <w:p w:rsidR="00BE02FA" w:rsidRDefault="00BE02FA" w:rsidP="00BE02FA">
            <w:pPr>
              <w:jc w:val="center"/>
              <w:rPr>
                <w:rFonts w:ascii="Times New Roman" w:hAnsi="Times New Roman"/>
                <w:sz w:val="22"/>
                <w:szCs w:val="22"/>
              </w:rPr>
            </w:pPr>
          </w:p>
        </w:tc>
        <w:tc>
          <w:tcPr>
            <w:tcW w:w="546" w:type="dxa"/>
          </w:tcPr>
          <w:p w:rsidR="00BE02FA" w:rsidRDefault="00BE02FA" w:rsidP="00BE02FA">
            <w:pPr>
              <w:jc w:val="center"/>
              <w:rPr>
                <w:rFonts w:ascii="Times New Roman" w:hAnsi="Times New Roman"/>
                <w:sz w:val="22"/>
                <w:szCs w:val="22"/>
              </w:rPr>
            </w:pPr>
          </w:p>
        </w:tc>
        <w:tc>
          <w:tcPr>
            <w:tcW w:w="476" w:type="dxa"/>
          </w:tcPr>
          <w:p w:rsidR="00BE02FA" w:rsidRDefault="00BE02FA" w:rsidP="00BE02FA">
            <w:pPr>
              <w:jc w:val="center"/>
              <w:rPr>
                <w:rFonts w:ascii="Times New Roman" w:hAnsi="Times New Roman"/>
                <w:sz w:val="22"/>
                <w:szCs w:val="22"/>
              </w:rPr>
            </w:pPr>
          </w:p>
        </w:tc>
        <w:tc>
          <w:tcPr>
            <w:tcW w:w="504" w:type="dxa"/>
          </w:tcPr>
          <w:p w:rsidR="00BE02FA" w:rsidRDefault="00BE02FA" w:rsidP="00BE02FA">
            <w:pPr>
              <w:jc w:val="center"/>
              <w:rPr>
                <w:rFonts w:ascii="Times New Roman" w:hAnsi="Times New Roman"/>
                <w:sz w:val="22"/>
                <w:szCs w:val="22"/>
              </w:rPr>
            </w:pPr>
          </w:p>
        </w:tc>
        <w:tc>
          <w:tcPr>
            <w:tcW w:w="518" w:type="dxa"/>
          </w:tcPr>
          <w:p w:rsidR="00BE02FA" w:rsidRDefault="00BE02FA" w:rsidP="00BE02FA">
            <w:pPr>
              <w:jc w:val="center"/>
              <w:rPr>
                <w:rFonts w:ascii="Times New Roman" w:hAnsi="Times New Roman"/>
                <w:sz w:val="22"/>
                <w:szCs w:val="22"/>
              </w:rPr>
            </w:pPr>
          </w:p>
        </w:tc>
        <w:tc>
          <w:tcPr>
            <w:tcW w:w="966" w:type="dxa"/>
          </w:tcPr>
          <w:p w:rsidR="00BE02FA" w:rsidRDefault="00BE02FA" w:rsidP="00BE02FA">
            <w:pPr>
              <w:jc w:val="center"/>
              <w:rPr>
                <w:rFonts w:ascii="Times New Roman" w:hAnsi="Times New Roman"/>
                <w:sz w:val="22"/>
                <w:szCs w:val="22"/>
              </w:rPr>
            </w:pPr>
          </w:p>
        </w:tc>
        <w:tc>
          <w:tcPr>
            <w:tcW w:w="924" w:type="dxa"/>
          </w:tcPr>
          <w:p w:rsidR="00BE02FA" w:rsidRDefault="00BE02FA" w:rsidP="00BE02FA">
            <w:pPr>
              <w:jc w:val="center"/>
              <w:rPr>
                <w:rFonts w:ascii="Times New Roman" w:hAnsi="Times New Roman"/>
                <w:sz w:val="22"/>
                <w:szCs w:val="22"/>
              </w:rPr>
            </w:pPr>
          </w:p>
        </w:tc>
        <w:tc>
          <w:tcPr>
            <w:tcW w:w="517" w:type="dxa"/>
          </w:tcPr>
          <w:p w:rsidR="00BE02FA" w:rsidRDefault="00BE02FA" w:rsidP="00BE02FA">
            <w:pPr>
              <w:jc w:val="center"/>
              <w:rPr>
                <w:rFonts w:ascii="Times New Roman" w:hAnsi="Times New Roman"/>
                <w:sz w:val="22"/>
                <w:szCs w:val="22"/>
              </w:rPr>
            </w:pPr>
          </w:p>
        </w:tc>
        <w:tc>
          <w:tcPr>
            <w:tcW w:w="546" w:type="dxa"/>
          </w:tcPr>
          <w:p w:rsidR="00BE02FA" w:rsidRDefault="00BE02FA" w:rsidP="00BE02FA">
            <w:pPr>
              <w:jc w:val="center"/>
              <w:rPr>
                <w:rFonts w:ascii="Times New Roman" w:hAnsi="Times New Roman"/>
                <w:sz w:val="22"/>
                <w:szCs w:val="22"/>
              </w:rPr>
            </w:pPr>
          </w:p>
        </w:tc>
        <w:tc>
          <w:tcPr>
            <w:tcW w:w="532" w:type="dxa"/>
            <w:tcBorders>
              <w:right w:val="single" w:sz="4" w:space="0" w:color="auto"/>
            </w:tcBorders>
          </w:tcPr>
          <w:p w:rsidR="00BE02FA" w:rsidRDefault="00BE02FA" w:rsidP="00BE02FA">
            <w:pPr>
              <w:jc w:val="center"/>
              <w:rPr>
                <w:rFonts w:ascii="Times New Roman" w:hAnsi="Times New Roman"/>
                <w:sz w:val="22"/>
                <w:szCs w:val="22"/>
              </w:rPr>
            </w:pPr>
          </w:p>
        </w:tc>
        <w:tc>
          <w:tcPr>
            <w:tcW w:w="630" w:type="dxa"/>
            <w:tcBorders>
              <w:left w:val="single" w:sz="4" w:space="0" w:color="auto"/>
            </w:tcBorders>
          </w:tcPr>
          <w:p w:rsidR="00BE02FA" w:rsidRDefault="00BE02FA" w:rsidP="00BE02FA">
            <w:pPr>
              <w:jc w:val="center"/>
              <w:rPr>
                <w:rFonts w:ascii="Times New Roman" w:hAnsi="Times New Roman"/>
                <w:sz w:val="22"/>
                <w:szCs w:val="22"/>
              </w:rPr>
            </w:pPr>
          </w:p>
        </w:tc>
        <w:tc>
          <w:tcPr>
            <w:tcW w:w="462" w:type="dxa"/>
          </w:tcPr>
          <w:p w:rsidR="00BE02FA" w:rsidRDefault="00BE02FA" w:rsidP="00BE02FA">
            <w:pPr>
              <w:jc w:val="center"/>
              <w:rPr>
                <w:rFonts w:ascii="Times New Roman" w:hAnsi="Times New Roman"/>
                <w:sz w:val="22"/>
                <w:szCs w:val="22"/>
              </w:rPr>
            </w:pPr>
          </w:p>
        </w:tc>
        <w:tc>
          <w:tcPr>
            <w:tcW w:w="591" w:type="dxa"/>
          </w:tcPr>
          <w:p w:rsidR="00BE02FA" w:rsidRDefault="00BE02FA" w:rsidP="00BE02FA">
            <w:pPr>
              <w:jc w:val="center"/>
              <w:rPr>
                <w:rFonts w:ascii="Times New Roman" w:hAnsi="Times New Roman"/>
                <w:sz w:val="22"/>
                <w:szCs w:val="22"/>
              </w:rPr>
            </w:pPr>
          </w:p>
        </w:tc>
      </w:tr>
      <w:tr w:rsidR="00BE02FA" w:rsidRPr="00045A4F" w:rsidTr="00BE02FA">
        <w:trPr>
          <w:cantSplit/>
          <w:trHeight w:val="274"/>
        </w:trPr>
        <w:tc>
          <w:tcPr>
            <w:tcW w:w="602" w:type="dxa"/>
          </w:tcPr>
          <w:p w:rsidR="00BE02FA" w:rsidRDefault="00BE02FA" w:rsidP="00BE02FA">
            <w:pPr>
              <w:jc w:val="center"/>
              <w:rPr>
                <w:rFonts w:ascii="Times New Roman" w:hAnsi="Times New Roman"/>
                <w:sz w:val="22"/>
                <w:szCs w:val="22"/>
              </w:rPr>
            </w:pPr>
            <w:r>
              <w:rPr>
                <w:rFonts w:ascii="Times New Roman" w:hAnsi="Times New Roman"/>
                <w:sz w:val="22"/>
                <w:szCs w:val="22"/>
              </w:rPr>
              <w:t>…</w:t>
            </w:r>
          </w:p>
          <w:p w:rsidR="00BE02FA" w:rsidRDefault="00BE02FA" w:rsidP="00BE02FA">
            <w:pPr>
              <w:jc w:val="center"/>
              <w:rPr>
                <w:rFonts w:ascii="Times New Roman" w:hAnsi="Times New Roman"/>
                <w:sz w:val="22"/>
                <w:szCs w:val="22"/>
              </w:rPr>
            </w:pPr>
          </w:p>
          <w:p w:rsidR="00BE02FA" w:rsidRDefault="00BE02FA" w:rsidP="00BE02FA">
            <w:pPr>
              <w:jc w:val="center"/>
              <w:rPr>
                <w:rFonts w:ascii="Times New Roman" w:hAnsi="Times New Roman"/>
                <w:sz w:val="22"/>
                <w:szCs w:val="22"/>
              </w:rPr>
            </w:pPr>
          </w:p>
          <w:p w:rsidR="00BE02FA" w:rsidRDefault="00BE02FA" w:rsidP="00BE02FA">
            <w:pPr>
              <w:jc w:val="center"/>
              <w:rPr>
                <w:rFonts w:ascii="Times New Roman" w:hAnsi="Times New Roman"/>
                <w:sz w:val="22"/>
                <w:szCs w:val="22"/>
              </w:rPr>
            </w:pPr>
          </w:p>
        </w:tc>
        <w:tc>
          <w:tcPr>
            <w:tcW w:w="462" w:type="dxa"/>
          </w:tcPr>
          <w:p w:rsidR="00BE02FA" w:rsidRDefault="00BE02FA" w:rsidP="00BE02FA">
            <w:pPr>
              <w:jc w:val="center"/>
              <w:rPr>
                <w:rFonts w:ascii="Times New Roman" w:hAnsi="Times New Roman"/>
                <w:sz w:val="22"/>
                <w:szCs w:val="22"/>
              </w:rPr>
            </w:pPr>
          </w:p>
        </w:tc>
        <w:tc>
          <w:tcPr>
            <w:tcW w:w="462" w:type="dxa"/>
          </w:tcPr>
          <w:p w:rsidR="00BE02FA" w:rsidRDefault="00BE02FA" w:rsidP="00BE02FA">
            <w:pPr>
              <w:jc w:val="center"/>
              <w:rPr>
                <w:rFonts w:ascii="Times New Roman" w:hAnsi="Times New Roman"/>
                <w:sz w:val="22"/>
                <w:szCs w:val="22"/>
              </w:rPr>
            </w:pPr>
          </w:p>
        </w:tc>
        <w:tc>
          <w:tcPr>
            <w:tcW w:w="476" w:type="dxa"/>
          </w:tcPr>
          <w:p w:rsidR="00BE02FA" w:rsidRDefault="00BE02FA" w:rsidP="00BE02FA">
            <w:pPr>
              <w:jc w:val="center"/>
              <w:rPr>
                <w:rFonts w:ascii="Times New Roman" w:hAnsi="Times New Roman"/>
                <w:sz w:val="22"/>
                <w:szCs w:val="22"/>
              </w:rPr>
            </w:pPr>
          </w:p>
        </w:tc>
        <w:tc>
          <w:tcPr>
            <w:tcW w:w="476" w:type="dxa"/>
          </w:tcPr>
          <w:p w:rsidR="00BE02FA" w:rsidRDefault="00BE02FA" w:rsidP="00BE02FA">
            <w:pPr>
              <w:jc w:val="center"/>
              <w:rPr>
                <w:rFonts w:ascii="Times New Roman" w:hAnsi="Times New Roman"/>
                <w:sz w:val="22"/>
                <w:szCs w:val="22"/>
              </w:rPr>
            </w:pPr>
          </w:p>
        </w:tc>
        <w:tc>
          <w:tcPr>
            <w:tcW w:w="518" w:type="dxa"/>
          </w:tcPr>
          <w:p w:rsidR="00BE02FA" w:rsidRDefault="00BE02FA" w:rsidP="00BE02FA">
            <w:pPr>
              <w:jc w:val="center"/>
              <w:rPr>
                <w:rFonts w:ascii="Times New Roman" w:hAnsi="Times New Roman"/>
                <w:sz w:val="22"/>
                <w:szCs w:val="22"/>
              </w:rPr>
            </w:pPr>
          </w:p>
        </w:tc>
        <w:tc>
          <w:tcPr>
            <w:tcW w:w="560" w:type="dxa"/>
          </w:tcPr>
          <w:p w:rsidR="00BE02FA" w:rsidRDefault="00BE02FA" w:rsidP="00BE02FA">
            <w:pPr>
              <w:jc w:val="center"/>
              <w:rPr>
                <w:rFonts w:ascii="Times New Roman" w:hAnsi="Times New Roman"/>
                <w:sz w:val="22"/>
                <w:szCs w:val="22"/>
              </w:rPr>
            </w:pPr>
          </w:p>
        </w:tc>
        <w:tc>
          <w:tcPr>
            <w:tcW w:w="1792" w:type="dxa"/>
          </w:tcPr>
          <w:p w:rsidR="00BE02FA" w:rsidRDefault="00BE02FA" w:rsidP="00BE02FA">
            <w:pPr>
              <w:jc w:val="center"/>
              <w:rPr>
                <w:rFonts w:ascii="Times New Roman" w:hAnsi="Times New Roman"/>
                <w:sz w:val="22"/>
                <w:szCs w:val="22"/>
              </w:rPr>
            </w:pPr>
          </w:p>
        </w:tc>
        <w:tc>
          <w:tcPr>
            <w:tcW w:w="560" w:type="dxa"/>
          </w:tcPr>
          <w:p w:rsidR="00BE02FA" w:rsidRDefault="00BE02FA" w:rsidP="00BE02FA">
            <w:pPr>
              <w:jc w:val="center"/>
              <w:rPr>
                <w:rFonts w:ascii="Times New Roman" w:hAnsi="Times New Roman"/>
                <w:sz w:val="22"/>
                <w:szCs w:val="22"/>
              </w:rPr>
            </w:pPr>
          </w:p>
        </w:tc>
        <w:tc>
          <w:tcPr>
            <w:tcW w:w="489" w:type="dxa"/>
          </w:tcPr>
          <w:p w:rsidR="00BE02FA" w:rsidRDefault="00BE02FA" w:rsidP="00BE02FA">
            <w:pPr>
              <w:jc w:val="center"/>
              <w:rPr>
                <w:rFonts w:ascii="Times New Roman" w:hAnsi="Times New Roman"/>
                <w:sz w:val="22"/>
                <w:szCs w:val="22"/>
              </w:rPr>
            </w:pPr>
          </w:p>
        </w:tc>
        <w:tc>
          <w:tcPr>
            <w:tcW w:w="490" w:type="dxa"/>
          </w:tcPr>
          <w:p w:rsidR="00BE02FA" w:rsidRDefault="00BE02FA" w:rsidP="00BE02FA">
            <w:pPr>
              <w:jc w:val="center"/>
              <w:rPr>
                <w:rFonts w:ascii="Times New Roman" w:hAnsi="Times New Roman"/>
                <w:sz w:val="22"/>
                <w:szCs w:val="22"/>
              </w:rPr>
            </w:pPr>
          </w:p>
        </w:tc>
        <w:tc>
          <w:tcPr>
            <w:tcW w:w="546" w:type="dxa"/>
          </w:tcPr>
          <w:p w:rsidR="00BE02FA" w:rsidRDefault="00BE02FA" w:rsidP="00BE02FA">
            <w:pPr>
              <w:jc w:val="center"/>
              <w:rPr>
                <w:rFonts w:ascii="Times New Roman" w:hAnsi="Times New Roman"/>
                <w:sz w:val="22"/>
                <w:szCs w:val="22"/>
              </w:rPr>
            </w:pPr>
          </w:p>
        </w:tc>
        <w:tc>
          <w:tcPr>
            <w:tcW w:w="546" w:type="dxa"/>
          </w:tcPr>
          <w:p w:rsidR="00BE02FA" w:rsidRDefault="00BE02FA" w:rsidP="00BE02FA">
            <w:pPr>
              <w:jc w:val="center"/>
              <w:rPr>
                <w:rFonts w:ascii="Times New Roman" w:hAnsi="Times New Roman"/>
                <w:sz w:val="22"/>
                <w:szCs w:val="22"/>
              </w:rPr>
            </w:pPr>
          </w:p>
        </w:tc>
        <w:tc>
          <w:tcPr>
            <w:tcW w:w="476" w:type="dxa"/>
          </w:tcPr>
          <w:p w:rsidR="00BE02FA" w:rsidRDefault="00BE02FA" w:rsidP="00BE02FA">
            <w:pPr>
              <w:jc w:val="center"/>
              <w:rPr>
                <w:rFonts w:ascii="Times New Roman" w:hAnsi="Times New Roman"/>
                <w:sz w:val="22"/>
                <w:szCs w:val="22"/>
              </w:rPr>
            </w:pPr>
          </w:p>
        </w:tc>
        <w:tc>
          <w:tcPr>
            <w:tcW w:w="504" w:type="dxa"/>
          </w:tcPr>
          <w:p w:rsidR="00BE02FA" w:rsidRDefault="00BE02FA" w:rsidP="00BE02FA">
            <w:pPr>
              <w:jc w:val="center"/>
              <w:rPr>
                <w:rFonts w:ascii="Times New Roman" w:hAnsi="Times New Roman"/>
                <w:sz w:val="22"/>
                <w:szCs w:val="22"/>
              </w:rPr>
            </w:pPr>
          </w:p>
        </w:tc>
        <w:tc>
          <w:tcPr>
            <w:tcW w:w="518" w:type="dxa"/>
          </w:tcPr>
          <w:p w:rsidR="00BE02FA" w:rsidRDefault="00BE02FA" w:rsidP="00BE02FA">
            <w:pPr>
              <w:jc w:val="center"/>
              <w:rPr>
                <w:rFonts w:ascii="Times New Roman" w:hAnsi="Times New Roman"/>
                <w:sz w:val="22"/>
                <w:szCs w:val="22"/>
              </w:rPr>
            </w:pPr>
          </w:p>
        </w:tc>
        <w:tc>
          <w:tcPr>
            <w:tcW w:w="966" w:type="dxa"/>
          </w:tcPr>
          <w:p w:rsidR="00BE02FA" w:rsidRDefault="00BE02FA" w:rsidP="00BE02FA">
            <w:pPr>
              <w:jc w:val="center"/>
              <w:rPr>
                <w:rFonts w:ascii="Times New Roman" w:hAnsi="Times New Roman"/>
                <w:sz w:val="22"/>
                <w:szCs w:val="22"/>
              </w:rPr>
            </w:pPr>
          </w:p>
        </w:tc>
        <w:tc>
          <w:tcPr>
            <w:tcW w:w="924" w:type="dxa"/>
          </w:tcPr>
          <w:p w:rsidR="00BE02FA" w:rsidRDefault="00BE02FA" w:rsidP="00BE02FA">
            <w:pPr>
              <w:jc w:val="center"/>
              <w:rPr>
                <w:rFonts w:ascii="Times New Roman" w:hAnsi="Times New Roman"/>
                <w:sz w:val="22"/>
                <w:szCs w:val="22"/>
              </w:rPr>
            </w:pPr>
          </w:p>
        </w:tc>
        <w:tc>
          <w:tcPr>
            <w:tcW w:w="517" w:type="dxa"/>
          </w:tcPr>
          <w:p w:rsidR="00BE02FA" w:rsidRDefault="00BE02FA" w:rsidP="00BE02FA">
            <w:pPr>
              <w:jc w:val="center"/>
              <w:rPr>
                <w:rFonts w:ascii="Times New Roman" w:hAnsi="Times New Roman"/>
                <w:sz w:val="22"/>
                <w:szCs w:val="22"/>
              </w:rPr>
            </w:pPr>
          </w:p>
        </w:tc>
        <w:tc>
          <w:tcPr>
            <w:tcW w:w="546" w:type="dxa"/>
          </w:tcPr>
          <w:p w:rsidR="00BE02FA" w:rsidRDefault="00BE02FA" w:rsidP="00BE02FA">
            <w:pPr>
              <w:jc w:val="center"/>
              <w:rPr>
                <w:rFonts w:ascii="Times New Roman" w:hAnsi="Times New Roman"/>
                <w:sz w:val="22"/>
                <w:szCs w:val="22"/>
              </w:rPr>
            </w:pPr>
          </w:p>
        </w:tc>
        <w:tc>
          <w:tcPr>
            <w:tcW w:w="532" w:type="dxa"/>
            <w:tcBorders>
              <w:right w:val="single" w:sz="4" w:space="0" w:color="auto"/>
            </w:tcBorders>
          </w:tcPr>
          <w:p w:rsidR="00BE02FA" w:rsidRDefault="00BE02FA" w:rsidP="00BE02FA">
            <w:pPr>
              <w:jc w:val="center"/>
              <w:rPr>
                <w:rFonts w:ascii="Times New Roman" w:hAnsi="Times New Roman"/>
                <w:sz w:val="22"/>
                <w:szCs w:val="22"/>
              </w:rPr>
            </w:pPr>
          </w:p>
        </w:tc>
        <w:tc>
          <w:tcPr>
            <w:tcW w:w="630" w:type="dxa"/>
            <w:tcBorders>
              <w:left w:val="single" w:sz="4" w:space="0" w:color="auto"/>
            </w:tcBorders>
          </w:tcPr>
          <w:p w:rsidR="00BE02FA" w:rsidRDefault="00BE02FA" w:rsidP="00BE02FA">
            <w:pPr>
              <w:jc w:val="center"/>
              <w:rPr>
                <w:rFonts w:ascii="Times New Roman" w:hAnsi="Times New Roman"/>
                <w:sz w:val="22"/>
                <w:szCs w:val="22"/>
              </w:rPr>
            </w:pPr>
          </w:p>
        </w:tc>
        <w:tc>
          <w:tcPr>
            <w:tcW w:w="462" w:type="dxa"/>
          </w:tcPr>
          <w:p w:rsidR="00BE02FA" w:rsidRDefault="00BE02FA" w:rsidP="00BE02FA">
            <w:pPr>
              <w:jc w:val="center"/>
              <w:rPr>
                <w:rFonts w:ascii="Times New Roman" w:hAnsi="Times New Roman"/>
                <w:sz w:val="22"/>
                <w:szCs w:val="22"/>
              </w:rPr>
            </w:pPr>
          </w:p>
        </w:tc>
        <w:tc>
          <w:tcPr>
            <w:tcW w:w="591" w:type="dxa"/>
          </w:tcPr>
          <w:p w:rsidR="00BE02FA" w:rsidRDefault="00BE02FA" w:rsidP="00BE02FA">
            <w:pPr>
              <w:jc w:val="center"/>
              <w:rPr>
                <w:rFonts w:ascii="Times New Roman" w:hAnsi="Times New Roman"/>
                <w:sz w:val="22"/>
                <w:szCs w:val="22"/>
              </w:rPr>
            </w:pPr>
          </w:p>
        </w:tc>
      </w:tr>
    </w:tbl>
    <w:p w:rsidR="00762318" w:rsidRDefault="00762318" w:rsidP="00762318">
      <w:pPr>
        <w:jc w:val="both"/>
        <w:rPr>
          <w:rFonts w:ascii="Times New Roman" w:hAnsi="Times New Roman"/>
          <w:sz w:val="28"/>
          <w:szCs w:val="28"/>
        </w:rPr>
      </w:pPr>
    </w:p>
    <w:p w:rsidR="00974B7F" w:rsidRDefault="00974B7F" w:rsidP="00762318">
      <w:pPr>
        <w:jc w:val="both"/>
        <w:rPr>
          <w:rFonts w:ascii="Times New Roman" w:hAnsi="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2"/>
        <w:gridCol w:w="588"/>
        <w:gridCol w:w="2183"/>
        <w:gridCol w:w="616"/>
        <w:gridCol w:w="3449"/>
        <w:gridCol w:w="709"/>
        <w:gridCol w:w="3121"/>
      </w:tblGrid>
      <w:tr w:rsidR="00BE02FA" w:rsidTr="00BE02FA">
        <w:tc>
          <w:tcPr>
            <w:tcW w:w="3762" w:type="dxa"/>
          </w:tcPr>
          <w:p w:rsidR="00BE02FA" w:rsidRDefault="00BE02FA" w:rsidP="00BE02FA">
            <w:pPr>
              <w:jc w:val="both"/>
              <w:rPr>
                <w:rFonts w:ascii="Times New Roman" w:hAnsi="Times New Roman"/>
                <w:sz w:val="28"/>
                <w:szCs w:val="28"/>
              </w:rPr>
            </w:pPr>
            <w:r>
              <w:rPr>
                <w:rFonts w:ascii="Times New Roman" w:hAnsi="Times New Roman"/>
                <w:sz w:val="28"/>
                <w:szCs w:val="28"/>
              </w:rPr>
              <w:t xml:space="preserve">Уполномоченное лицо </w:t>
            </w:r>
          </w:p>
          <w:p w:rsidR="00BE02FA" w:rsidRDefault="00BE02FA" w:rsidP="00BE02FA">
            <w:pPr>
              <w:jc w:val="both"/>
              <w:rPr>
                <w:rFonts w:ascii="Times New Roman" w:hAnsi="Times New Roman"/>
                <w:sz w:val="28"/>
                <w:szCs w:val="28"/>
              </w:rPr>
            </w:pPr>
            <w:r>
              <w:rPr>
                <w:rFonts w:ascii="Times New Roman" w:hAnsi="Times New Roman"/>
                <w:sz w:val="28"/>
                <w:szCs w:val="28"/>
              </w:rPr>
              <w:t xml:space="preserve">военного комиссариата </w:t>
            </w:r>
          </w:p>
          <w:p w:rsidR="00BE02FA" w:rsidRDefault="00BE02FA" w:rsidP="00BE02FA">
            <w:pPr>
              <w:jc w:val="both"/>
              <w:rPr>
                <w:rFonts w:ascii="Times New Roman" w:hAnsi="Times New Roman"/>
                <w:sz w:val="28"/>
                <w:szCs w:val="28"/>
              </w:rPr>
            </w:pPr>
            <w:r>
              <w:rPr>
                <w:rFonts w:ascii="Times New Roman" w:hAnsi="Times New Roman"/>
                <w:sz w:val="28"/>
                <w:szCs w:val="28"/>
              </w:rPr>
              <w:t>Рязанской области:</w:t>
            </w:r>
          </w:p>
        </w:tc>
        <w:tc>
          <w:tcPr>
            <w:tcW w:w="588" w:type="dxa"/>
          </w:tcPr>
          <w:p w:rsidR="00BE02FA" w:rsidRDefault="00BE02FA" w:rsidP="00762318">
            <w:pPr>
              <w:jc w:val="both"/>
              <w:rPr>
                <w:rFonts w:ascii="Times New Roman" w:hAnsi="Times New Roman"/>
                <w:sz w:val="28"/>
                <w:szCs w:val="28"/>
              </w:rPr>
            </w:pPr>
          </w:p>
        </w:tc>
        <w:tc>
          <w:tcPr>
            <w:tcW w:w="2183" w:type="dxa"/>
          </w:tcPr>
          <w:p w:rsidR="00BE02FA" w:rsidRDefault="00BE02FA" w:rsidP="00762318">
            <w:pPr>
              <w:jc w:val="both"/>
              <w:rPr>
                <w:rFonts w:ascii="Times New Roman" w:hAnsi="Times New Roman"/>
                <w:sz w:val="28"/>
                <w:szCs w:val="28"/>
              </w:rPr>
            </w:pPr>
          </w:p>
        </w:tc>
        <w:tc>
          <w:tcPr>
            <w:tcW w:w="616" w:type="dxa"/>
          </w:tcPr>
          <w:p w:rsidR="00BE02FA" w:rsidRDefault="00BE02FA" w:rsidP="00762318">
            <w:pPr>
              <w:jc w:val="both"/>
              <w:rPr>
                <w:rFonts w:ascii="Times New Roman" w:hAnsi="Times New Roman"/>
                <w:sz w:val="28"/>
                <w:szCs w:val="28"/>
              </w:rPr>
            </w:pPr>
          </w:p>
        </w:tc>
        <w:tc>
          <w:tcPr>
            <w:tcW w:w="3449" w:type="dxa"/>
          </w:tcPr>
          <w:p w:rsidR="00BE02FA" w:rsidRDefault="00BE02FA" w:rsidP="00762318">
            <w:pPr>
              <w:jc w:val="both"/>
              <w:rPr>
                <w:rFonts w:ascii="Times New Roman" w:hAnsi="Times New Roman"/>
                <w:sz w:val="28"/>
                <w:szCs w:val="28"/>
              </w:rPr>
            </w:pPr>
          </w:p>
        </w:tc>
        <w:tc>
          <w:tcPr>
            <w:tcW w:w="709" w:type="dxa"/>
          </w:tcPr>
          <w:p w:rsidR="00BE02FA" w:rsidRDefault="00BE02FA" w:rsidP="00762318">
            <w:pPr>
              <w:jc w:val="both"/>
              <w:rPr>
                <w:rFonts w:ascii="Times New Roman" w:hAnsi="Times New Roman"/>
                <w:sz w:val="28"/>
                <w:szCs w:val="28"/>
              </w:rPr>
            </w:pPr>
          </w:p>
        </w:tc>
        <w:tc>
          <w:tcPr>
            <w:tcW w:w="3121" w:type="dxa"/>
          </w:tcPr>
          <w:p w:rsidR="00BE02FA" w:rsidRDefault="00BE02FA" w:rsidP="00762318">
            <w:pPr>
              <w:jc w:val="both"/>
              <w:rPr>
                <w:rFonts w:ascii="Times New Roman" w:hAnsi="Times New Roman"/>
                <w:sz w:val="28"/>
                <w:szCs w:val="28"/>
              </w:rPr>
            </w:pPr>
          </w:p>
        </w:tc>
      </w:tr>
      <w:tr w:rsidR="00974B7F" w:rsidTr="00BE02FA">
        <w:tc>
          <w:tcPr>
            <w:tcW w:w="3762" w:type="dxa"/>
            <w:tcBorders>
              <w:bottom w:val="single" w:sz="4" w:space="0" w:color="auto"/>
            </w:tcBorders>
          </w:tcPr>
          <w:p w:rsidR="00974B7F" w:rsidRDefault="00974B7F" w:rsidP="00974B7F">
            <w:pPr>
              <w:jc w:val="both"/>
              <w:rPr>
                <w:rFonts w:ascii="Times New Roman" w:hAnsi="Times New Roman"/>
                <w:sz w:val="28"/>
                <w:szCs w:val="28"/>
              </w:rPr>
            </w:pPr>
          </w:p>
        </w:tc>
        <w:tc>
          <w:tcPr>
            <w:tcW w:w="588" w:type="dxa"/>
          </w:tcPr>
          <w:p w:rsidR="00974B7F" w:rsidRDefault="00974B7F" w:rsidP="00762318">
            <w:pPr>
              <w:jc w:val="both"/>
              <w:rPr>
                <w:rFonts w:ascii="Times New Roman" w:hAnsi="Times New Roman"/>
                <w:sz w:val="28"/>
                <w:szCs w:val="28"/>
              </w:rPr>
            </w:pPr>
          </w:p>
        </w:tc>
        <w:tc>
          <w:tcPr>
            <w:tcW w:w="2183" w:type="dxa"/>
            <w:tcBorders>
              <w:bottom w:val="single" w:sz="4" w:space="0" w:color="auto"/>
            </w:tcBorders>
          </w:tcPr>
          <w:p w:rsidR="00974B7F" w:rsidRDefault="00974B7F" w:rsidP="00762318">
            <w:pPr>
              <w:jc w:val="both"/>
              <w:rPr>
                <w:rFonts w:ascii="Times New Roman" w:hAnsi="Times New Roman"/>
                <w:sz w:val="28"/>
                <w:szCs w:val="28"/>
              </w:rPr>
            </w:pPr>
          </w:p>
        </w:tc>
        <w:tc>
          <w:tcPr>
            <w:tcW w:w="616" w:type="dxa"/>
          </w:tcPr>
          <w:p w:rsidR="00974B7F" w:rsidRDefault="00974B7F" w:rsidP="00762318">
            <w:pPr>
              <w:jc w:val="both"/>
              <w:rPr>
                <w:rFonts w:ascii="Times New Roman" w:hAnsi="Times New Roman"/>
                <w:sz w:val="28"/>
                <w:szCs w:val="28"/>
              </w:rPr>
            </w:pPr>
          </w:p>
        </w:tc>
        <w:tc>
          <w:tcPr>
            <w:tcW w:w="3449" w:type="dxa"/>
            <w:tcBorders>
              <w:bottom w:val="single" w:sz="4" w:space="0" w:color="auto"/>
            </w:tcBorders>
          </w:tcPr>
          <w:p w:rsidR="00974B7F" w:rsidRDefault="00974B7F" w:rsidP="00762318">
            <w:pPr>
              <w:jc w:val="both"/>
              <w:rPr>
                <w:rFonts w:ascii="Times New Roman" w:hAnsi="Times New Roman"/>
                <w:sz w:val="28"/>
                <w:szCs w:val="28"/>
              </w:rPr>
            </w:pPr>
          </w:p>
        </w:tc>
        <w:tc>
          <w:tcPr>
            <w:tcW w:w="709" w:type="dxa"/>
          </w:tcPr>
          <w:p w:rsidR="00974B7F" w:rsidRDefault="00974B7F" w:rsidP="00762318">
            <w:pPr>
              <w:jc w:val="both"/>
              <w:rPr>
                <w:rFonts w:ascii="Times New Roman" w:hAnsi="Times New Roman"/>
                <w:sz w:val="28"/>
                <w:szCs w:val="28"/>
              </w:rPr>
            </w:pPr>
          </w:p>
        </w:tc>
        <w:tc>
          <w:tcPr>
            <w:tcW w:w="3121" w:type="dxa"/>
          </w:tcPr>
          <w:p w:rsidR="00974B7F" w:rsidRDefault="00974B7F" w:rsidP="00762318">
            <w:pPr>
              <w:jc w:val="both"/>
              <w:rPr>
                <w:rFonts w:ascii="Times New Roman" w:hAnsi="Times New Roman"/>
                <w:sz w:val="28"/>
                <w:szCs w:val="28"/>
              </w:rPr>
            </w:pPr>
            <w:r>
              <w:rPr>
                <w:rFonts w:ascii="Times New Roman" w:hAnsi="Times New Roman"/>
                <w:sz w:val="28"/>
                <w:szCs w:val="28"/>
              </w:rPr>
              <w:t>«__»_______ 20____ г.</w:t>
            </w:r>
          </w:p>
        </w:tc>
      </w:tr>
      <w:tr w:rsidR="00974B7F" w:rsidRPr="00974B7F" w:rsidTr="00BE02FA">
        <w:tc>
          <w:tcPr>
            <w:tcW w:w="3762" w:type="dxa"/>
            <w:tcBorders>
              <w:top w:val="single" w:sz="4" w:space="0" w:color="auto"/>
            </w:tcBorders>
          </w:tcPr>
          <w:p w:rsidR="00974B7F" w:rsidRPr="00974B7F" w:rsidRDefault="00974B7F" w:rsidP="00974B7F">
            <w:pPr>
              <w:jc w:val="center"/>
              <w:rPr>
                <w:rFonts w:ascii="Times New Roman" w:hAnsi="Times New Roman"/>
                <w:sz w:val="24"/>
                <w:szCs w:val="24"/>
              </w:rPr>
            </w:pPr>
            <w:r>
              <w:rPr>
                <w:rFonts w:ascii="Times New Roman" w:hAnsi="Times New Roman"/>
                <w:sz w:val="24"/>
                <w:szCs w:val="24"/>
              </w:rPr>
              <w:t>(</w:t>
            </w:r>
            <w:r w:rsidRPr="00974B7F">
              <w:rPr>
                <w:rFonts w:ascii="Times New Roman" w:hAnsi="Times New Roman"/>
                <w:sz w:val="24"/>
                <w:szCs w:val="24"/>
              </w:rPr>
              <w:t>должность</w:t>
            </w:r>
            <w:r>
              <w:rPr>
                <w:rFonts w:ascii="Times New Roman" w:hAnsi="Times New Roman"/>
                <w:sz w:val="24"/>
                <w:szCs w:val="24"/>
              </w:rPr>
              <w:t>)</w:t>
            </w:r>
          </w:p>
        </w:tc>
        <w:tc>
          <w:tcPr>
            <w:tcW w:w="588" w:type="dxa"/>
          </w:tcPr>
          <w:p w:rsidR="00974B7F" w:rsidRPr="00974B7F" w:rsidRDefault="00974B7F" w:rsidP="00974B7F">
            <w:pPr>
              <w:jc w:val="center"/>
              <w:rPr>
                <w:rFonts w:ascii="Times New Roman" w:hAnsi="Times New Roman"/>
                <w:sz w:val="24"/>
                <w:szCs w:val="24"/>
              </w:rPr>
            </w:pPr>
          </w:p>
        </w:tc>
        <w:tc>
          <w:tcPr>
            <w:tcW w:w="2183" w:type="dxa"/>
            <w:tcBorders>
              <w:top w:val="single" w:sz="4" w:space="0" w:color="auto"/>
            </w:tcBorders>
          </w:tcPr>
          <w:p w:rsidR="00974B7F" w:rsidRPr="00974B7F" w:rsidRDefault="00974B7F" w:rsidP="00974B7F">
            <w:pPr>
              <w:jc w:val="center"/>
              <w:rPr>
                <w:rFonts w:ascii="Times New Roman" w:hAnsi="Times New Roman"/>
                <w:sz w:val="24"/>
                <w:szCs w:val="24"/>
              </w:rPr>
            </w:pPr>
            <w:r>
              <w:rPr>
                <w:rFonts w:ascii="Times New Roman" w:hAnsi="Times New Roman"/>
                <w:sz w:val="24"/>
                <w:szCs w:val="24"/>
              </w:rPr>
              <w:t>(</w:t>
            </w:r>
            <w:r w:rsidRPr="00974B7F">
              <w:rPr>
                <w:rFonts w:ascii="Times New Roman" w:hAnsi="Times New Roman"/>
                <w:sz w:val="24"/>
                <w:szCs w:val="24"/>
              </w:rPr>
              <w:t>подпись</w:t>
            </w:r>
            <w:r>
              <w:rPr>
                <w:rFonts w:ascii="Times New Roman" w:hAnsi="Times New Roman"/>
                <w:sz w:val="24"/>
                <w:szCs w:val="24"/>
              </w:rPr>
              <w:t>)</w:t>
            </w:r>
          </w:p>
        </w:tc>
        <w:tc>
          <w:tcPr>
            <w:tcW w:w="616" w:type="dxa"/>
          </w:tcPr>
          <w:p w:rsidR="00974B7F" w:rsidRPr="00974B7F" w:rsidRDefault="00974B7F" w:rsidP="00974B7F">
            <w:pPr>
              <w:jc w:val="center"/>
              <w:rPr>
                <w:rFonts w:ascii="Times New Roman" w:hAnsi="Times New Roman"/>
                <w:sz w:val="24"/>
                <w:szCs w:val="24"/>
              </w:rPr>
            </w:pPr>
          </w:p>
        </w:tc>
        <w:tc>
          <w:tcPr>
            <w:tcW w:w="3449" w:type="dxa"/>
            <w:tcBorders>
              <w:top w:val="single" w:sz="4" w:space="0" w:color="auto"/>
            </w:tcBorders>
          </w:tcPr>
          <w:p w:rsidR="00974B7F" w:rsidRPr="00974B7F" w:rsidRDefault="00974B7F" w:rsidP="00974B7F">
            <w:pPr>
              <w:jc w:val="center"/>
              <w:rPr>
                <w:rFonts w:ascii="Times New Roman" w:hAnsi="Times New Roman"/>
                <w:sz w:val="24"/>
                <w:szCs w:val="24"/>
              </w:rPr>
            </w:pPr>
            <w:r>
              <w:rPr>
                <w:rFonts w:ascii="Times New Roman" w:hAnsi="Times New Roman"/>
                <w:sz w:val="24"/>
                <w:szCs w:val="24"/>
              </w:rPr>
              <w:t>(</w:t>
            </w:r>
            <w:r w:rsidRPr="00974B7F">
              <w:rPr>
                <w:rFonts w:ascii="Times New Roman" w:hAnsi="Times New Roman"/>
                <w:sz w:val="24"/>
                <w:szCs w:val="24"/>
              </w:rPr>
              <w:t>Ф</w:t>
            </w:r>
            <w:r w:rsidR="00B3245D">
              <w:rPr>
                <w:rFonts w:ascii="Times New Roman" w:hAnsi="Times New Roman"/>
                <w:sz w:val="24"/>
                <w:szCs w:val="24"/>
              </w:rPr>
              <w:t>.</w:t>
            </w:r>
            <w:r w:rsidRPr="00974B7F">
              <w:rPr>
                <w:rFonts w:ascii="Times New Roman" w:hAnsi="Times New Roman"/>
                <w:sz w:val="24"/>
                <w:szCs w:val="24"/>
              </w:rPr>
              <w:t>И</w:t>
            </w:r>
            <w:r w:rsidR="00B3245D">
              <w:rPr>
                <w:rFonts w:ascii="Times New Roman" w:hAnsi="Times New Roman"/>
                <w:sz w:val="24"/>
                <w:szCs w:val="24"/>
              </w:rPr>
              <w:t>.</w:t>
            </w:r>
            <w:r w:rsidRPr="00974B7F">
              <w:rPr>
                <w:rFonts w:ascii="Times New Roman" w:hAnsi="Times New Roman"/>
                <w:sz w:val="24"/>
                <w:szCs w:val="24"/>
              </w:rPr>
              <w:t>О</w:t>
            </w:r>
            <w:r w:rsidR="00B3245D">
              <w:rPr>
                <w:rFonts w:ascii="Times New Roman" w:hAnsi="Times New Roman"/>
                <w:sz w:val="24"/>
                <w:szCs w:val="24"/>
              </w:rPr>
              <w:t>.</w:t>
            </w:r>
            <w:r>
              <w:rPr>
                <w:rFonts w:ascii="Times New Roman" w:hAnsi="Times New Roman"/>
                <w:sz w:val="24"/>
                <w:szCs w:val="24"/>
              </w:rPr>
              <w:t>)</w:t>
            </w:r>
          </w:p>
        </w:tc>
        <w:tc>
          <w:tcPr>
            <w:tcW w:w="709" w:type="dxa"/>
          </w:tcPr>
          <w:p w:rsidR="00974B7F" w:rsidRPr="00974B7F" w:rsidRDefault="00974B7F" w:rsidP="00974B7F">
            <w:pPr>
              <w:jc w:val="center"/>
              <w:rPr>
                <w:rFonts w:ascii="Times New Roman" w:hAnsi="Times New Roman"/>
                <w:sz w:val="24"/>
                <w:szCs w:val="24"/>
              </w:rPr>
            </w:pPr>
          </w:p>
        </w:tc>
        <w:tc>
          <w:tcPr>
            <w:tcW w:w="3121" w:type="dxa"/>
          </w:tcPr>
          <w:p w:rsidR="00974B7F" w:rsidRPr="00974B7F" w:rsidRDefault="00974B7F" w:rsidP="00974B7F">
            <w:pPr>
              <w:jc w:val="center"/>
              <w:rPr>
                <w:rFonts w:ascii="Times New Roman" w:hAnsi="Times New Roman"/>
                <w:sz w:val="24"/>
                <w:szCs w:val="24"/>
              </w:rPr>
            </w:pPr>
          </w:p>
        </w:tc>
      </w:tr>
      <w:tr w:rsidR="00974B7F" w:rsidTr="00974B7F">
        <w:tc>
          <w:tcPr>
            <w:tcW w:w="3762" w:type="dxa"/>
          </w:tcPr>
          <w:p w:rsidR="00974B7F" w:rsidRDefault="00974B7F" w:rsidP="00762318">
            <w:pPr>
              <w:jc w:val="both"/>
              <w:rPr>
                <w:rFonts w:ascii="Times New Roman" w:hAnsi="Times New Roman"/>
                <w:sz w:val="28"/>
                <w:szCs w:val="28"/>
              </w:rPr>
            </w:pPr>
          </w:p>
        </w:tc>
        <w:tc>
          <w:tcPr>
            <w:tcW w:w="588" w:type="dxa"/>
          </w:tcPr>
          <w:p w:rsidR="00974B7F" w:rsidRDefault="00974B7F" w:rsidP="00762318">
            <w:pPr>
              <w:jc w:val="both"/>
              <w:rPr>
                <w:rFonts w:ascii="Times New Roman" w:hAnsi="Times New Roman"/>
                <w:sz w:val="28"/>
                <w:szCs w:val="28"/>
              </w:rPr>
            </w:pPr>
          </w:p>
        </w:tc>
        <w:tc>
          <w:tcPr>
            <w:tcW w:w="2183" w:type="dxa"/>
          </w:tcPr>
          <w:p w:rsidR="00974B7F" w:rsidRDefault="00974B7F" w:rsidP="00762318">
            <w:pPr>
              <w:jc w:val="both"/>
              <w:rPr>
                <w:rFonts w:ascii="Times New Roman" w:hAnsi="Times New Roman"/>
                <w:sz w:val="28"/>
                <w:szCs w:val="28"/>
              </w:rPr>
            </w:pPr>
          </w:p>
        </w:tc>
        <w:tc>
          <w:tcPr>
            <w:tcW w:w="616" w:type="dxa"/>
          </w:tcPr>
          <w:p w:rsidR="00974B7F" w:rsidRDefault="00974B7F" w:rsidP="00762318">
            <w:pPr>
              <w:jc w:val="both"/>
              <w:rPr>
                <w:rFonts w:ascii="Times New Roman" w:hAnsi="Times New Roman"/>
                <w:sz w:val="28"/>
                <w:szCs w:val="28"/>
              </w:rPr>
            </w:pPr>
          </w:p>
        </w:tc>
        <w:tc>
          <w:tcPr>
            <w:tcW w:w="3449" w:type="dxa"/>
          </w:tcPr>
          <w:p w:rsidR="00974B7F" w:rsidRDefault="00974B7F" w:rsidP="00762318">
            <w:pPr>
              <w:jc w:val="both"/>
              <w:rPr>
                <w:rFonts w:ascii="Times New Roman" w:hAnsi="Times New Roman"/>
                <w:sz w:val="28"/>
                <w:szCs w:val="28"/>
              </w:rPr>
            </w:pPr>
          </w:p>
        </w:tc>
        <w:tc>
          <w:tcPr>
            <w:tcW w:w="709" w:type="dxa"/>
          </w:tcPr>
          <w:p w:rsidR="00974B7F" w:rsidRDefault="00974B7F" w:rsidP="00762318">
            <w:pPr>
              <w:jc w:val="both"/>
              <w:rPr>
                <w:rFonts w:ascii="Times New Roman" w:hAnsi="Times New Roman"/>
                <w:sz w:val="28"/>
                <w:szCs w:val="28"/>
              </w:rPr>
            </w:pPr>
          </w:p>
        </w:tc>
        <w:tc>
          <w:tcPr>
            <w:tcW w:w="3121" w:type="dxa"/>
          </w:tcPr>
          <w:p w:rsidR="00974B7F" w:rsidRDefault="00974B7F" w:rsidP="00762318">
            <w:pPr>
              <w:jc w:val="both"/>
              <w:rPr>
                <w:rFonts w:ascii="Times New Roman" w:hAnsi="Times New Roman"/>
                <w:sz w:val="28"/>
                <w:szCs w:val="28"/>
              </w:rPr>
            </w:pPr>
          </w:p>
        </w:tc>
      </w:tr>
    </w:tbl>
    <w:p w:rsidR="00762318" w:rsidRDefault="00762318" w:rsidP="00762318">
      <w:pPr>
        <w:jc w:val="both"/>
        <w:rPr>
          <w:rFonts w:ascii="Times New Roman" w:hAnsi="Times New Roman"/>
          <w:sz w:val="24"/>
          <w:szCs w:val="24"/>
        </w:rPr>
      </w:pPr>
      <w:r w:rsidRPr="00974B7F">
        <w:rPr>
          <w:rFonts w:ascii="Times New Roman" w:hAnsi="Times New Roman"/>
          <w:sz w:val="28"/>
          <w:szCs w:val="28"/>
        </w:rPr>
        <w:t>М.П.</w:t>
      </w:r>
      <w:r>
        <w:rPr>
          <w:rFonts w:ascii="Times New Roman" w:hAnsi="Times New Roman"/>
          <w:sz w:val="24"/>
          <w:szCs w:val="24"/>
        </w:rPr>
        <w:t xml:space="preserve"> (при наличии)</w:t>
      </w:r>
    </w:p>
    <w:p w:rsidR="00762318" w:rsidRDefault="00762318" w:rsidP="00762318">
      <w:pPr>
        <w:jc w:val="both"/>
        <w:rPr>
          <w:rFonts w:ascii="Times New Roman" w:hAnsi="Times New Roman"/>
          <w:sz w:val="24"/>
          <w:szCs w:val="24"/>
        </w:rPr>
      </w:pPr>
    </w:p>
    <w:p w:rsidR="00974B7F" w:rsidRDefault="00974B7F" w:rsidP="00762318">
      <w:pPr>
        <w:jc w:val="both"/>
        <w:rPr>
          <w:rFonts w:ascii="Times New Roman" w:hAnsi="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6"/>
        <w:gridCol w:w="574"/>
        <w:gridCol w:w="2169"/>
        <w:gridCol w:w="630"/>
        <w:gridCol w:w="3449"/>
        <w:gridCol w:w="709"/>
        <w:gridCol w:w="3121"/>
      </w:tblGrid>
      <w:tr w:rsidR="00BE02FA" w:rsidTr="00BE02FA">
        <w:tc>
          <w:tcPr>
            <w:tcW w:w="3776" w:type="dxa"/>
          </w:tcPr>
          <w:p w:rsidR="00BE02FA" w:rsidRDefault="00BE02FA" w:rsidP="00BE02FA">
            <w:pPr>
              <w:rPr>
                <w:rFonts w:ascii="Times New Roman" w:hAnsi="Times New Roman"/>
                <w:sz w:val="28"/>
                <w:szCs w:val="28"/>
              </w:rPr>
            </w:pPr>
            <w:r>
              <w:rPr>
                <w:rFonts w:ascii="Times New Roman" w:hAnsi="Times New Roman"/>
                <w:sz w:val="28"/>
                <w:szCs w:val="28"/>
              </w:rPr>
              <w:t xml:space="preserve">Уполномоченное лицо </w:t>
            </w:r>
          </w:p>
          <w:p w:rsidR="00BE02FA" w:rsidRDefault="00BE02FA" w:rsidP="00BE02FA">
            <w:pPr>
              <w:rPr>
                <w:rFonts w:ascii="Times New Roman" w:hAnsi="Times New Roman"/>
                <w:sz w:val="28"/>
                <w:szCs w:val="28"/>
              </w:rPr>
            </w:pPr>
            <w:r w:rsidRPr="00782486">
              <w:rPr>
                <w:rFonts w:ascii="Times New Roman" w:hAnsi="Times New Roman"/>
                <w:sz w:val="28"/>
                <w:szCs w:val="28"/>
              </w:rPr>
              <w:t>пункт</w:t>
            </w:r>
            <w:r>
              <w:rPr>
                <w:rFonts w:ascii="Times New Roman" w:hAnsi="Times New Roman"/>
                <w:sz w:val="28"/>
                <w:szCs w:val="28"/>
              </w:rPr>
              <w:t>а</w:t>
            </w:r>
            <w:r w:rsidRPr="00782486">
              <w:rPr>
                <w:rFonts w:ascii="Times New Roman" w:hAnsi="Times New Roman"/>
                <w:sz w:val="28"/>
                <w:szCs w:val="28"/>
              </w:rPr>
              <w:t xml:space="preserve"> отбора на военную службу по контракту </w:t>
            </w:r>
          </w:p>
          <w:p w:rsidR="00BE02FA" w:rsidRDefault="00BE02FA" w:rsidP="00BE02FA">
            <w:pPr>
              <w:rPr>
                <w:rFonts w:ascii="Times New Roman" w:hAnsi="Times New Roman"/>
                <w:sz w:val="28"/>
                <w:szCs w:val="28"/>
              </w:rPr>
            </w:pPr>
            <w:r w:rsidRPr="00782486">
              <w:rPr>
                <w:rFonts w:ascii="Times New Roman" w:hAnsi="Times New Roman"/>
                <w:sz w:val="28"/>
                <w:szCs w:val="28"/>
              </w:rPr>
              <w:t>(2 разряд) г. Рязани</w:t>
            </w:r>
            <w:r>
              <w:rPr>
                <w:rFonts w:ascii="Times New Roman" w:hAnsi="Times New Roman"/>
                <w:sz w:val="28"/>
                <w:szCs w:val="28"/>
              </w:rPr>
              <w:t>:</w:t>
            </w:r>
          </w:p>
        </w:tc>
        <w:tc>
          <w:tcPr>
            <w:tcW w:w="574" w:type="dxa"/>
          </w:tcPr>
          <w:p w:rsidR="00BE02FA" w:rsidRDefault="00BE02FA" w:rsidP="00974B7F">
            <w:pPr>
              <w:jc w:val="both"/>
              <w:rPr>
                <w:rFonts w:ascii="Times New Roman" w:hAnsi="Times New Roman"/>
                <w:sz w:val="28"/>
                <w:szCs w:val="28"/>
              </w:rPr>
            </w:pPr>
          </w:p>
        </w:tc>
        <w:tc>
          <w:tcPr>
            <w:tcW w:w="2169" w:type="dxa"/>
          </w:tcPr>
          <w:p w:rsidR="00BE02FA" w:rsidRDefault="00BE02FA" w:rsidP="00974B7F">
            <w:pPr>
              <w:jc w:val="both"/>
              <w:rPr>
                <w:rFonts w:ascii="Times New Roman" w:hAnsi="Times New Roman"/>
                <w:sz w:val="28"/>
                <w:szCs w:val="28"/>
              </w:rPr>
            </w:pPr>
          </w:p>
        </w:tc>
        <w:tc>
          <w:tcPr>
            <w:tcW w:w="630" w:type="dxa"/>
          </w:tcPr>
          <w:p w:rsidR="00BE02FA" w:rsidRDefault="00BE02FA" w:rsidP="00974B7F">
            <w:pPr>
              <w:jc w:val="both"/>
              <w:rPr>
                <w:rFonts w:ascii="Times New Roman" w:hAnsi="Times New Roman"/>
                <w:sz w:val="28"/>
                <w:szCs w:val="28"/>
              </w:rPr>
            </w:pPr>
          </w:p>
        </w:tc>
        <w:tc>
          <w:tcPr>
            <w:tcW w:w="3449" w:type="dxa"/>
          </w:tcPr>
          <w:p w:rsidR="00BE02FA" w:rsidRDefault="00BE02FA" w:rsidP="00974B7F">
            <w:pPr>
              <w:jc w:val="both"/>
              <w:rPr>
                <w:rFonts w:ascii="Times New Roman" w:hAnsi="Times New Roman"/>
                <w:sz w:val="28"/>
                <w:szCs w:val="28"/>
              </w:rPr>
            </w:pPr>
          </w:p>
        </w:tc>
        <w:tc>
          <w:tcPr>
            <w:tcW w:w="709" w:type="dxa"/>
          </w:tcPr>
          <w:p w:rsidR="00BE02FA" w:rsidRDefault="00BE02FA" w:rsidP="00974B7F">
            <w:pPr>
              <w:jc w:val="both"/>
              <w:rPr>
                <w:rFonts w:ascii="Times New Roman" w:hAnsi="Times New Roman"/>
                <w:sz w:val="28"/>
                <w:szCs w:val="28"/>
              </w:rPr>
            </w:pPr>
          </w:p>
        </w:tc>
        <w:tc>
          <w:tcPr>
            <w:tcW w:w="3121" w:type="dxa"/>
          </w:tcPr>
          <w:p w:rsidR="00BE02FA" w:rsidRDefault="00BE02FA" w:rsidP="00974B7F">
            <w:pPr>
              <w:jc w:val="both"/>
              <w:rPr>
                <w:rFonts w:ascii="Times New Roman" w:hAnsi="Times New Roman"/>
                <w:sz w:val="28"/>
                <w:szCs w:val="28"/>
              </w:rPr>
            </w:pPr>
          </w:p>
        </w:tc>
      </w:tr>
      <w:tr w:rsidR="00974B7F" w:rsidTr="00BE02FA">
        <w:tc>
          <w:tcPr>
            <w:tcW w:w="3776" w:type="dxa"/>
            <w:tcBorders>
              <w:bottom w:val="single" w:sz="4" w:space="0" w:color="auto"/>
            </w:tcBorders>
          </w:tcPr>
          <w:p w:rsidR="00974B7F" w:rsidRDefault="00974B7F" w:rsidP="00974B7F">
            <w:pPr>
              <w:rPr>
                <w:rFonts w:ascii="Times New Roman" w:hAnsi="Times New Roman"/>
                <w:sz w:val="28"/>
                <w:szCs w:val="28"/>
              </w:rPr>
            </w:pPr>
          </w:p>
        </w:tc>
        <w:tc>
          <w:tcPr>
            <w:tcW w:w="574" w:type="dxa"/>
          </w:tcPr>
          <w:p w:rsidR="00974B7F" w:rsidRDefault="00974B7F" w:rsidP="00974B7F">
            <w:pPr>
              <w:jc w:val="both"/>
              <w:rPr>
                <w:rFonts w:ascii="Times New Roman" w:hAnsi="Times New Roman"/>
                <w:sz w:val="28"/>
                <w:szCs w:val="28"/>
              </w:rPr>
            </w:pPr>
          </w:p>
        </w:tc>
        <w:tc>
          <w:tcPr>
            <w:tcW w:w="2169" w:type="dxa"/>
            <w:tcBorders>
              <w:bottom w:val="single" w:sz="4" w:space="0" w:color="auto"/>
            </w:tcBorders>
          </w:tcPr>
          <w:p w:rsidR="00974B7F" w:rsidRDefault="00974B7F" w:rsidP="00974B7F">
            <w:pPr>
              <w:jc w:val="both"/>
              <w:rPr>
                <w:rFonts w:ascii="Times New Roman" w:hAnsi="Times New Roman"/>
                <w:sz w:val="28"/>
                <w:szCs w:val="28"/>
              </w:rPr>
            </w:pPr>
          </w:p>
        </w:tc>
        <w:tc>
          <w:tcPr>
            <w:tcW w:w="630" w:type="dxa"/>
          </w:tcPr>
          <w:p w:rsidR="00974B7F" w:rsidRDefault="00974B7F" w:rsidP="00974B7F">
            <w:pPr>
              <w:jc w:val="both"/>
              <w:rPr>
                <w:rFonts w:ascii="Times New Roman" w:hAnsi="Times New Roman"/>
                <w:sz w:val="28"/>
                <w:szCs w:val="28"/>
              </w:rPr>
            </w:pPr>
          </w:p>
        </w:tc>
        <w:tc>
          <w:tcPr>
            <w:tcW w:w="3449" w:type="dxa"/>
            <w:tcBorders>
              <w:bottom w:val="single" w:sz="4" w:space="0" w:color="auto"/>
            </w:tcBorders>
          </w:tcPr>
          <w:p w:rsidR="00974B7F" w:rsidRDefault="00974B7F" w:rsidP="00974B7F">
            <w:pPr>
              <w:jc w:val="both"/>
              <w:rPr>
                <w:rFonts w:ascii="Times New Roman" w:hAnsi="Times New Roman"/>
                <w:sz w:val="28"/>
                <w:szCs w:val="28"/>
              </w:rPr>
            </w:pPr>
          </w:p>
        </w:tc>
        <w:tc>
          <w:tcPr>
            <w:tcW w:w="709" w:type="dxa"/>
          </w:tcPr>
          <w:p w:rsidR="00974B7F" w:rsidRDefault="00974B7F" w:rsidP="00974B7F">
            <w:pPr>
              <w:jc w:val="both"/>
              <w:rPr>
                <w:rFonts w:ascii="Times New Roman" w:hAnsi="Times New Roman"/>
                <w:sz w:val="28"/>
                <w:szCs w:val="28"/>
              </w:rPr>
            </w:pPr>
          </w:p>
        </w:tc>
        <w:tc>
          <w:tcPr>
            <w:tcW w:w="3121" w:type="dxa"/>
          </w:tcPr>
          <w:p w:rsidR="00974B7F" w:rsidRDefault="00974B7F" w:rsidP="00974B7F">
            <w:pPr>
              <w:jc w:val="both"/>
              <w:rPr>
                <w:rFonts w:ascii="Times New Roman" w:hAnsi="Times New Roman"/>
                <w:sz w:val="28"/>
                <w:szCs w:val="28"/>
              </w:rPr>
            </w:pPr>
            <w:r>
              <w:rPr>
                <w:rFonts w:ascii="Times New Roman" w:hAnsi="Times New Roman"/>
                <w:sz w:val="28"/>
                <w:szCs w:val="28"/>
              </w:rPr>
              <w:t>«__»_______ 20____ г.</w:t>
            </w:r>
          </w:p>
        </w:tc>
      </w:tr>
      <w:tr w:rsidR="00974B7F" w:rsidRPr="00974B7F" w:rsidTr="00BE02FA">
        <w:tc>
          <w:tcPr>
            <w:tcW w:w="3776" w:type="dxa"/>
            <w:tcBorders>
              <w:top w:val="single" w:sz="4" w:space="0" w:color="auto"/>
            </w:tcBorders>
          </w:tcPr>
          <w:p w:rsidR="00974B7F" w:rsidRPr="00974B7F" w:rsidRDefault="00974B7F" w:rsidP="00974B7F">
            <w:pPr>
              <w:jc w:val="center"/>
              <w:rPr>
                <w:rFonts w:ascii="Times New Roman" w:hAnsi="Times New Roman"/>
                <w:sz w:val="24"/>
                <w:szCs w:val="24"/>
              </w:rPr>
            </w:pPr>
            <w:r>
              <w:rPr>
                <w:rFonts w:ascii="Times New Roman" w:hAnsi="Times New Roman"/>
                <w:sz w:val="24"/>
                <w:szCs w:val="24"/>
              </w:rPr>
              <w:t>(</w:t>
            </w:r>
            <w:r w:rsidRPr="00974B7F">
              <w:rPr>
                <w:rFonts w:ascii="Times New Roman" w:hAnsi="Times New Roman"/>
                <w:sz w:val="24"/>
                <w:szCs w:val="24"/>
              </w:rPr>
              <w:t>должность</w:t>
            </w:r>
            <w:r>
              <w:rPr>
                <w:rFonts w:ascii="Times New Roman" w:hAnsi="Times New Roman"/>
                <w:sz w:val="24"/>
                <w:szCs w:val="24"/>
              </w:rPr>
              <w:t>)</w:t>
            </w:r>
          </w:p>
        </w:tc>
        <w:tc>
          <w:tcPr>
            <w:tcW w:w="574" w:type="dxa"/>
          </w:tcPr>
          <w:p w:rsidR="00974B7F" w:rsidRPr="00974B7F" w:rsidRDefault="00974B7F" w:rsidP="00974B7F">
            <w:pPr>
              <w:jc w:val="center"/>
              <w:rPr>
                <w:rFonts w:ascii="Times New Roman" w:hAnsi="Times New Roman"/>
                <w:sz w:val="24"/>
                <w:szCs w:val="24"/>
              </w:rPr>
            </w:pPr>
          </w:p>
        </w:tc>
        <w:tc>
          <w:tcPr>
            <w:tcW w:w="2169" w:type="dxa"/>
            <w:tcBorders>
              <w:top w:val="single" w:sz="4" w:space="0" w:color="auto"/>
            </w:tcBorders>
          </w:tcPr>
          <w:p w:rsidR="00974B7F" w:rsidRPr="00974B7F" w:rsidRDefault="00974B7F" w:rsidP="00974B7F">
            <w:pPr>
              <w:jc w:val="center"/>
              <w:rPr>
                <w:rFonts w:ascii="Times New Roman" w:hAnsi="Times New Roman"/>
                <w:sz w:val="24"/>
                <w:szCs w:val="24"/>
              </w:rPr>
            </w:pPr>
            <w:r>
              <w:rPr>
                <w:rFonts w:ascii="Times New Roman" w:hAnsi="Times New Roman"/>
                <w:sz w:val="24"/>
                <w:szCs w:val="24"/>
              </w:rPr>
              <w:t>(</w:t>
            </w:r>
            <w:r w:rsidRPr="00974B7F">
              <w:rPr>
                <w:rFonts w:ascii="Times New Roman" w:hAnsi="Times New Roman"/>
                <w:sz w:val="24"/>
                <w:szCs w:val="24"/>
              </w:rPr>
              <w:t>подпись</w:t>
            </w:r>
            <w:r>
              <w:rPr>
                <w:rFonts w:ascii="Times New Roman" w:hAnsi="Times New Roman"/>
                <w:sz w:val="24"/>
                <w:szCs w:val="24"/>
              </w:rPr>
              <w:t>)</w:t>
            </w:r>
          </w:p>
        </w:tc>
        <w:tc>
          <w:tcPr>
            <w:tcW w:w="630" w:type="dxa"/>
          </w:tcPr>
          <w:p w:rsidR="00974B7F" w:rsidRPr="00974B7F" w:rsidRDefault="00974B7F" w:rsidP="00974B7F">
            <w:pPr>
              <w:jc w:val="center"/>
              <w:rPr>
                <w:rFonts w:ascii="Times New Roman" w:hAnsi="Times New Roman"/>
                <w:sz w:val="24"/>
                <w:szCs w:val="24"/>
              </w:rPr>
            </w:pPr>
          </w:p>
        </w:tc>
        <w:tc>
          <w:tcPr>
            <w:tcW w:w="3449" w:type="dxa"/>
            <w:tcBorders>
              <w:top w:val="single" w:sz="4" w:space="0" w:color="auto"/>
            </w:tcBorders>
          </w:tcPr>
          <w:p w:rsidR="00974B7F" w:rsidRPr="00974B7F" w:rsidRDefault="00974B7F" w:rsidP="00974B7F">
            <w:pPr>
              <w:jc w:val="center"/>
              <w:rPr>
                <w:rFonts w:ascii="Times New Roman" w:hAnsi="Times New Roman"/>
                <w:sz w:val="24"/>
                <w:szCs w:val="24"/>
              </w:rPr>
            </w:pPr>
            <w:r>
              <w:rPr>
                <w:rFonts w:ascii="Times New Roman" w:hAnsi="Times New Roman"/>
                <w:sz w:val="24"/>
                <w:szCs w:val="24"/>
              </w:rPr>
              <w:t>(</w:t>
            </w:r>
            <w:r w:rsidRPr="00974B7F">
              <w:rPr>
                <w:rFonts w:ascii="Times New Roman" w:hAnsi="Times New Roman"/>
                <w:sz w:val="24"/>
                <w:szCs w:val="24"/>
              </w:rPr>
              <w:t>Ф</w:t>
            </w:r>
            <w:r w:rsidR="00B3245D">
              <w:rPr>
                <w:rFonts w:ascii="Times New Roman" w:hAnsi="Times New Roman"/>
                <w:sz w:val="24"/>
                <w:szCs w:val="24"/>
              </w:rPr>
              <w:t>.</w:t>
            </w:r>
            <w:r w:rsidRPr="00974B7F">
              <w:rPr>
                <w:rFonts w:ascii="Times New Roman" w:hAnsi="Times New Roman"/>
                <w:sz w:val="24"/>
                <w:szCs w:val="24"/>
              </w:rPr>
              <w:t>И</w:t>
            </w:r>
            <w:r w:rsidR="00B3245D">
              <w:rPr>
                <w:rFonts w:ascii="Times New Roman" w:hAnsi="Times New Roman"/>
                <w:sz w:val="24"/>
                <w:szCs w:val="24"/>
              </w:rPr>
              <w:t>.</w:t>
            </w:r>
            <w:r w:rsidRPr="00974B7F">
              <w:rPr>
                <w:rFonts w:ascii="Times New Roman" w:hAnsi="Times New Roman"/>
                <w:sz w:val="24"/>
                <w:szCs w:val="24"/>
              </w:rPr>
              <w:t>О</w:t>
            </w:r>
            <w:r w:rsidR="00B3245D">
              <w:rPr>
                <w:rFonts w:ascii="Times New Roman" w:hAnsi="Times New Roman"/>
                <w:sz w:val="24"/>
                <w:szCs w:val="24"/>
              </w:rPr>
              <w:t>.</w:t>
            </w:r>
            <w:r>
              <w:rPr>
                <w:rFonts w:ascii="Times New Roman" w:hAnsi="Times New Roman"/>
                <w:sz w:val="24"/>
                <w:szCs w:val="24"/>
              </w:rPr>
              <w:t>)</w:t>
            </w:r>
          </w:p>
        </w:tc>
        <w:tc>
          <w:tcPr>
            <w:tcW w:w="709" w:type="dxa"/>
          </w:tcPr>
          <w:p w:rsidR="00974B7F" w:rsidRPr="00974B7F" w:rsidRDefault="00974B7F" w:rsidP="00974B7F">
            <w:pPr>
              <w:jc w:val="center"/>
              <w:rPr>
                <w:rFonts w:ascii="Times New Roman" w:hAnsi="Times New Roman"/>
                <w:sz w:val="24"/>
                <w:szCs w:val="24"/>
              </w:rPr>
            </w:pPr>
          </w:p>
        </w:tc>
        <w:tc>
          <w:tcPr>
            <w:tcW w:w="3121" w:type="dxa"/>
          </w:tcPr>
          <w:p w:rsidR="00974B7F" w:rsidRPr="00974B7F" w:rsidRDefault="00974B7F" w:rsidP="00974B7F">
            <w:pPr>
              <w:jc w:val="center"/>
              <w:rPr>
                <w:rFonts w:ascii="Times New Roman" w:hAnsi="Times New Roman"/>
                <w:sz w:val="24"/>
                <w:szCs w:val="24"/>
              </w:rPr>
            </w:pPr>
          </w:p>
        </w:tc>
      </w:tr>
      <w:tr w:rsidR="00974B7F" w:rsidTr="00974B7F">
        <w:tc>
          <w:tcPr>
            <w:tcW w:w="3776" w:type="dxa"/>
          </w:tcPr>
          <w:p w:rsidR="00974B7F" w:rsidRDefault="00974B7F" w:rsidP="00974B7F">
            <w:pPr>
              <w:jc w:val="both"/>
              <w:rPr>
                <w:rFonts w:ascii="Times New Roman" w:hAnsi="Times New Roman"/>
                <w:sz w:val="28"/>
                <w:szCs w:val="28"/>
              </w:rPr>
            </w:pPr>
          </w:p>
        </w:tc>
        <w:tc>
          <w:tcPr>
            <w:tcW w:w="574" w:type="dxa"/>
          </w:tcPr>
          <w:p w:rsidR="00974B7F" w:rsidRDefault="00974B7F" w:rsidP="00974B7F">
            <w:pPr>
              <w:jc w:val="both"/>
              <w:rPr>
                <w:rFonts w:ascii="Times New Roman" w:hAnsi="Times New Roman"/>
                <w:sz w:val="28"/>
                <w:szCs w:val="28"/>
              </w:rPr>
            </w:pPr>
          </w:p>
        </w:tc>
        <w:tc>
          <w:tcPr>
            <w:tcW w:w="2169" w:type="dxa"/>
          </w:tcPr>
          <w:p w:rsidR="00974B7F" w:rsidRDefault="00974B7F" w:rsidP="00974B7F">
            <w:pPr>
              <w:jc w:val="both"/>
              <w:rPr>
                <w:rFonts w:ascii="Times New Roman" w:hAnsi="Times New Roman"/>
                <w:sz w:val="28"/>
                <w:szCs w:val="28"/>
              </w:rPr>
            </w:pPr>
          </w:p>
        </w:tc>
        <w:tc>
          <w:tcPr>
            <w:tcW w:w="630" w:type="dxa"/>
          </w:tcPr>
          <w:p w:rsidR="00974B7F" w:rsidRDefault="00974B7F" w:rsidP="00974B7F">
            <w:pPr>
              <w:jc w:val="both"/>
              <w:rPr>
                <w:rFonts w:ascii="Times New Roman" w:hAnsi="Times New Roman"/>
                <w:sz w:val="28"/>
                <w:szCs w:val="28"/>
              </w:rPr>
            </w:pPr>
          </w:p>
        </w:tc>
        <w:tc>
          <w:tcPr>
            <w:tcW w:w="3449" w:type="dxa"/>
          </w:tcPr>
          <w:p w:rsidR="00974B7F" w:rsidRDefault="00974B7F" w:rsidP="00974B7F">
            <w:pPr>
              <w:jc w:val="both"/>
              <w:rPr>
                <w:rFonts w:ascii="Times New Roman" w:hAnsi="Times New Roman"/>
                <w:sz w:val="28"/>
                <w:szCs w:val="28"/>
              </w:rPr>
            </w:pPr>
          </w:p>
        </w:tc>
        <w:tc>
          <w:tcPr>
            <w:tcW w:w="709" w:type="dxa"/>
          </w:tcPr>
          <w:p w:rsidR="00974B7F" w:rsidRDefault="00974B7F" w:rsidP="00974B7F">
            <w:pPr>
              <w:jc w:val="both"/>
              <w:rPr>
                <w:rFonts w:ascii="Times New Roman" w:hAnsi="Times New Roman"/>
                <w:sz w:val="28"/>
                <w:szCs w:val="28"/>
              </w:rPr>
            </w:pPr>
          </w:p>
        </w:tc>
        <w:tc>
          <w:tcPr>
            <w:tcW w:w="3121" w:type="dxa"/>
          </w:tcPr>
          <w:p w:rsidR="00974B7F" w:rsidRDefault="00974B7F" w:rsidP="00974B7F">
            <w:pPr>
              <w:jc w:val="both"/>
              <w:rPr>
                <w:rFonts w:ascii="Times New Roman" w:hAnsi="Times New Roman"/>
                <w:sz w:val="28"/>
                <w:szCs w:val="28"/>
              </w:rPr>
            </w:pPr>
          </w:p>
        </w:tc>
      </w:tr>
    </w:tbl>
    <w:p w:rsidR="00762318" w:rsidRDefault="00762318" w:rsidP="00762318">
      <w:pPr>
        <w:jc w:val="both"/>
        <w:rPr>
          <w:rFonts w:ascii="Times New Roman" w:hAnsi="Times New Roman"/>
          <w:sz w:val="24"/>
          <w:szCs w:val="24"/>
        </w:rPr>
      </w:pPr>
      <w:r w:rsidRPr="00974B7F">
        <w:rPr>
          <w:rFonts w:ascii="Times New Roman" w:hAnsi="Times New Roman"/>
          <w:sz w:val="28"/>
          <w:szCs w:val="28"/>
        </w:rPr>
        <w:t>М.П.</w:t>
      </w:r>
      <w:r>
        <w:rPr>
          <w:rFonts w:ascii="Times New Roman" w:hAnsi="Times New Roman"/>
          <w:sz w:val="24"/>
          <w:szCs w:val="24"/>
        </w:rPr>
        <w:t xml:space="preserve"> (при наличии)</w:t>
      </w:r>
    </w:p>
    <w:p w:rsidR="00974B7F" w:rsidRDefault="00974B7F" w:rsidP="00762318">
      <w:pPr>
        <w:jc w:val="both"/>
        <w:rPr>
          <w:rFonts w:ascii="Times New Roman" w:eastAsia="Arial" w:hAnsi="Times New Roman"/>
          <w:sz w:val="24"/>
          <w:szCs w:val="24"/>
        </w:rPr>
        <w:sectPr w:rsidR="00974B7F" w:rsidSect="00762318">
          <w:pgSz w:w="16834" w:h="11907" w:orient="landscape" w:code="9"/>
          <w:pgMar w:top="1134" w:right="567" w:bottom="1134" w:left="1985" w:header="272" w:footer="397" w:gutter="0"/>
          <w:cols w:space="720"/>
          <w:formProt w:val="0"/>
          <w:docGrid w:linePitch="272"/>
        </w:sectPr>
      </w:pPr>
    </w:p>
    <w:tbl>
      <w:tblPr>
        <w:tblW w:w="9628" w:type="dxa"/>
        <w:tblLook w:val="01E0" w:firstRow="1" w:lastRow="1" w:firstColumn="1" w:lastColumn="1" w:noHBand="0" w:noVBand="0"/>
      </w:tblPr>
      <w:tblGrid>
        <w:gridCol w:w="5008"/>
        <w:gridCol w:w="4620"/>
      </w:tblGrid>
      <w:tr w:rsidR="00974B7F" w:rsidRPr="0039086F" w:rsidTr="00974B7F">
        <w:tc>
          <w:tcPr>
            <w:tcW w:w="5008" w:type="dxa"/>
          </w:tcPr>
          <w:p w:rsidR="00974B7F" w:rsidRPr="0039086F" w:rsidRDefault="00974B7F" w:rsidP="00974B7F">
            <w:pPr>
              <w:widowControl w:val="0"/>
              <w:spacing w:line="228" w:lineRule="auto"/>
              <w:ind w:left="-57" w:right="-57"/>
              <w:rPr>
                <w:rFonts w:ascii="Times New Roman" w:hAnsi="Times New Roman"/>
                <w:sz w:val="28"/>
                <w:szCs w:val="28"/>
              </w:rPr>
            </w:pPr>
          </w:p>
        </w:tc>
        <w:tc>
          <w:tcPr>
            <w:tcW w:w="4620" w:type="dxa"/>
          </w:tcPr>
          <w:p w:rsidR="00974B7F" w:rsidRPr="0039086F" w:rsidRDefault="00974B7F" w:rsidP="00974B7F">
            <w:pPr>
              <w:spacing w:line="228" w:lineRule="auto"/>
              <w:ind w:left="-57" w:right="-57"/>
              <w:jc w:val="both"/>
              <w:rPr>
                <w:rFonts w:ascii="Times New Roman" w:eastAsia="Arial" w:hAnsi="Times New Roman"/>
                <w:sz w:val="22"/>
                <w:szCs w:val="22"/>
              </w:rPr>
            </w:pPr>
            <w:r w:rsidRPr="0039086F">
              <w:rPr>
                <w:rFonts w:ascii="Times New Roman" w:eastAsia="Arial" w:hAnsi="Times New Roman"/>
                <w:sz w:val="28"/>
                <w:szCs w:val="28"/>
              </w:rPr>
              <w:t xml:space="preserve">Приложение № </w:t>
            </w:r>
            <w:r>
              <w:rPr>
                <w:rFonts w:ascii="Times New Roman" w:eastAsia="Arial" w:hAnsi="Times New Roman"/>
                <w:sz w:val="28"/>
                <w:szCs w:val="28"/>
              </w:rPr>
              <w:t>3</w:t>
            </w:r>
            <w:r w:rsidRPr="0039086F">
              <w:rPr>
                <w:rFonts w:ascii="Times New Roman" w:eastAsia="Arial" w:hAnsi="Times New Roman"/>
                <w:sz w:val="28"/>
                <w:szCs w:val="28"/>
              </w:rPr>
              <w:t xml:space="preserve"> </w:t>
            </w:r>
          </w:p>
          <w:p w:rsidR="00974B7F" w:rsidRPr="0039086F" w:rsidRDefault="00974B7F" w:rsidP="00974B7F">
            <w:pPr>
              <w:spacing w:line="228" w:lineRule="auto"/>
              <w:ind w:left="-57" w:right="-57"/>
              <w:rPr>
                <w:rFonts w:ascii="Times New Roman" w:eastAsia="Arial" w:hAnsi="Times New Roman"/>
                <w:sz w:val="28"/>
                <w:szCs w:val="28"/>
              </w:rPr>
            </w:pPr>
            <w:r w:rsidRPr="0039086F">
              <w:rPr>
                <w:rFonts w:ascii="Times New Roman" w:eastAsia="Arial" w:hAnsi="Times New Roman"/>
                <w:sz w:val="28"/>
                <w:szCs w:val="28"/>
              </w:rPr>
              <w:t xml:space="preserve">к Положению о порядке выплаты денежного поощрения лицам, которые оказали содействие в привлечении граждан Российской Федерации, иностранных граждан, лиц без гражданства к заключению контракта о прохождении военной службы в Вооруженных Силах Российской Федерации </w:t>
            </w:r>
          </w:p>
          <w:p w:rsidR="00974B7F" w:rsidRPr="0039086F" w:rsidRDefault="00974B7F" w:rsidP="00974B7F">
            <w:pPr>
              <w:spacing w:line="228" w:lineRule="auto"/>
              <w:ind w:left="-57" w:right="-57"/>
              <w:rPr>
                <w:rFonts w:ascii="Times New Roman" w:hAnsi="Times New Roman"/>
                <w:sz w:val="28"/>
                <w:szCs w:val="28"/>
              </w:rPr>
            </w:pPr>
            <w:r w:rsidRPr="0039086F">
              <w:rPr>
                <w:rFonts w:ascii="Times New Roman" w:eastAsia="Arial" w:hAnsi="Times New Roman"/>
                <w:sz w:val="28"/>
                <w:szCs w:val="28"/>
              </w:rPr>
              <w:t>в целях участия в специальной военной операции</w:t>
            </w:r>
          </w:p>
        </w:tc>
      </w:tr>
      <w:tr w:rsidR="00974B7F" w:rsidRPr="0039086F" w:rsidTr="00974B7F">
        <w:tc>
          <w:tcPr>
            <w:tcW w:w="5008" w:type="dxa"/>
          </w:tcPr>
          <w:p w:rsidR="00974B7F" w:rsidRPr="0039086F" w:rsidRDefault="00974B7F" w:rsidP="00974B7F">
            <w:pPr>
              <w:widowControl w:val="0"/>
              <w:spacing w:line="228" w:lineRule="auto"/>
              <w:ind w:left="-57" w:right="-57"/>
              <w:rPr>
                <w:rFonts w:ascii="Times New Roman" w:hAnsi="Times New Roman"/>
                <w:sz w:val="28"/>
                <w:szCs w:val="28"/>
              </w:rPr>
            </w:pPr>
          </w:p>
        </w:tc>
        <w:tc>
          <w:tcPr>
            <w:tcW w:w="4620" w:type="dxa"/>
          </w:tcPr>
          <w:p w:rsidR="00974B7F" w:rsidRPr="0039086F" w:rsidRDefault="00974B7F" w:rsidP="00974B7F">
            <w:pPr>
              <w:spacing w:line="228" w:lineRule="auto"/>
              <w:ind w:left="-57" w:right="-57"/>
              <w:jc w:val="both"/>
              <w:rPr>
                <w:rFonts w:ascii="Times New Roman" w:eastAsia="Arial" w:hAnsi="Times New Roman"/>
                <w:sz w:val="28"/>
                <w:szCs w:val="28"/>
              </w:rPr>
            </w:pPr>
          </w:p>
        </w:tc>
      </w:tr>
      <w:tr w:rsidR="00974B7F" w:rsidRPr="0039086F" w:rsidTr="00974B7F">
        <w:tc>
          <w:tcPr>
            <w:tcW w:w="5008" w:type="dxa"/>
          </w:tcPr>
          <w:p w:rsidR="00974B7F" w:rsidRPr="0039086F" w:rsidRDefault="00974B7F" w:rsidP="00974B7F">
            <w:pPr>
              <w:widowControl w:val="0"/>
              <w:spacing w:line="228" w:lineRule="auto"/>
              <w:ind w:left="-57" w:right="-57"/>
              <w:rPr>
                <w:rFonts w:ascii="Times New Roman" w:hAnsi="Times New Roman"/>
                <w:sz w:val="28"/>
                <w:szCs w:val="28"/>
              </w:rPr>
            </w:pPr>
          </w:p>
        </w:tc>
        <w:tc>
          <w:tcPr>
            <w:tcW w:w="4620" w:type="dxa"/>
          </w:tcPr>
          <w:p w:rsidR="00974B7F" w:rsidRPr="0039086F" w:rsidRDefault="00974B7F" w:rsidP="00974B7F">
            <w:pPr>
              <w:spacing w:line="228" w:lineRule="auto"/>
              <w:ind w:left="-57" w:right="-57"/>
              <w:jc w:val="both"/>
              <w:rPr>
                <w:rFonts w:ascii="Times New Roman" w:eastAsia="Arial" w:hAnsi="Times New Roman"/>
                <w:sz w:val="28"/>
                <w:szCs w:val="28"/>
              </w:rPr>
            </w:pPr>
          </w:p>
        </w:tc>
      </w:tr>
      <w:tr w:rsidR="00974B7F" w:rsidRPr="0039086F" w:rsidTr="00974B7F">
        <w:tc>
          <w:tcPr>
            <w:tcW w:w="5008" w:type="dxa"/>
          </w:tcPr>
          <w:p w:rsidR="00974B7F" w:rsidRPr="0039086F" w:rsidRDefault="00974B7F" w:rsidP="00974B7F">
            <w:pPr>
              <w:widowControl w:val="0"/>
              <w:spacing w:line="228" w:lineRule="auto"/>
              <w:ind w:left="-57" w:right="-57"/>
              <w:rPr>
                <w:rFonts w:ascii="Times New Roman" w:hAnsi="Times New Roman"/>
                <w:sz w:val="28"/>
                <w:szCs w:val="28"/>
              </w:rPr>
            </w:pPr>
          </w:p>
        </w:tc>
        <w:tc>
          <w:tcPr>
            <w:tcW w:w="4620" w:type="dxa"/>
          </w:tcPr>
          <w:p w:rsidR="00974B7F" w:rsidRPr="0039086F" w:rsidRDefault="00974B7F" w:rsidP="00974B7F">
            <w:pPr>
              <w:spacing w:line="228" w:lineRule="auto"/>
              <w:ind w:left="-57" w:right="-57"/>
              <w:rPr>
                <w:rFonts w:ascii="Times New Roman" w:eastAsia="Arial" w:hAnsi="Times New Roman"/>
                <w:sz w:val="28"/>
                <w:szCs w:val="28"/>
              </w:rPr>
            </w:pPr>
            <w:r w:rsidRPr="00974B7F">
              <w:rPr>
                <w:rFonts w:ascii="Times New Roman" w:eastAsia="Arial" w:hAnsi="Times New Roman"/>
                <w:sz w:val="28"/>
                <w:szCs w:val="28"/>
              </w:rPr>
              <w:t>Министерство труда и социальной защиты населения Рязанской области</w:t>
            </w:r>
          </w:p>
        </w:tc>
      </w:tr>
    </w:tbl>
    <w:p w:rsidR="00974B7F" w:rsidRDefault="00974B7F" w:rsidP="00974B7F">
      <w:pPr>
        <w:jc w:val="both"/>
        <w:rPr>
          <w:rFonts w:ascii="Times New Roman" w:eastAsia="Arial" w:hAnsi="Times New Roman"/>
          <w:sz w:val="28"/>
          <w:szCs w:val="28"/>
        </w:rPr>
      </w:pPr>
    </w:p>
    <w:p w:rsidR="00B3245D" w:rsidRDefault="00B3245D" w:rsidP="00974B7F">
      <w:pPr>
        <w:jc w:val="both"/>
        <w:rPr>
          <w:rFonts w:ascii="Times New Roman" w:eastAsia="Arial" w:hAnsi="Times New Roman"/>
          <w:sz w:val="28"/>
          <w:szCs w:val="28"/>
        </w:rPr>
      </w:pPr>
    </w:p>
    <w:p w:rsidR="00974B7F" w:rsidRPr="00974B7F" w:rsidRDefault="00974B7F" w:rsidP="00974B7F">
      <w:pPr>
        <w:jc w:val="center"/>
        <w:rPr>
          <w:rFonts w:ascii="Calibri" w:eastAsia="Arial" w:hAnsi="Calibri"/>
          <w:sz w:val="22"/>
          <w:szCs w:val="22"/>
        </w:rPr>
      </w:pPr>
    </w:p>
    <w:p w:rsidR="00974B7F" w:rsidRPr="00974B7F" w:rsidRDefault="00974B7F" w:rsidP="00974B7F">
      <w:pPr>
        <w:jc w:val="center"/>
        <w:rPr>
          <w:rFonts w:ascii="Calibri" w:eastAsia="Arial" w:hAnsi="Calibri"/>
          <w:sz w:val="22"/>
          <w:szCs w:val="22"/>
        </w:rPr>
      </w:pPr>
      <w:r w:rsidRPr="00974B7F">
        <w:rPr>
          <w:rFonts w:ascii="Times New Roman" w:eastAsia="Arial" w:hAnsi="Times New Roman"/>
          <w:sz w:val="28"/>
          <w:szCs w:val="28"/>
        </w:rPr>
        <w:t xml:space="preserve">Ходатайство </w:t>
      </w:r>
    </w:p>
    <w:p w:rsidR="00974B7F" w:rsidRPr="00974B7F" w:rsidRDefault="00974B7F" w:rsidP="00974B7F">
      <w:pPr>
        <w:jc w:val="center"/>
        <w:rPr>
          <w:rFonts w:ascii="Calibri" w:eastAsia="Arial" w:hAnsi="Calibri"/>
          <w:sz w:val="22"/>
          <w:szCs w:val="22"/>
        </w:rPr>
      </w:pPr>
      <w:r w:rsidRPr="00974B7F">
        <w:rPr>
          <w:rFonts w:ascii="Times New Roman" w:eastAsia="Arial" w:hAnsi="Times New Roman"/>
          <w:sz w:val="28"/>
          <w:szCs w:val="28"/>
        </w:rPr>
        <w:t>о выплате денежного поощрения сотрудникам</w:t>
      </w:r>
    </w:p>
    <w:p w:rsidR="00974B7F" w:rsidRPr="00974B7F" w:rsidRDefault="00974B7F" w:rsidP="00974B7F">
      <w:pPr>
        <w:jc w:val="center"/>
        <w:rPr>
          <w:rFonts w:ascii="Calibri" w:eastAsia="Arial" w:hAnsi="Calibri"/>
          <w:sz w:val="22"/>
          <w:szCs w:val="22"/>
        </w:rPr>
      </w:pPr>
      <w:r w:rsidRPr="00974B7F">
        <w:rPr>
          <w:rFonts w:ascii="Times New Roman" w:eastAsia="Arial" w:hAnsi="Times New Roman"/>
          <w:sz w:val="28"/>
          <w:szCs w:val="28"/>
        </w:rPr>
        <w:t>____________________________________________________________,</w:t>
      </w:r>
    </w:p>
    <w:p w:rsidR="00974B7F" w:rsidRPr="00974B7F" w:rsidRDefault="00974B7F" w:rsidP="00974B7F">
      <w:pPr>
        <w:jc w:val="center"/>
        <w:rPr>
          <w:rFonts w:ascii="Times New Roman" w:eastAsia="Arial" w:hAnsi="Times New Roman"/>
          <w:sz w:val="24"/>
          <w:szCs w:val="24"/>
        </w:rPr>
      </w:pPr>
      <w:r w:rsidRPr="00974B7F">
        <w:rPr>
          <w:rFonts w:ascii="Times New Roman" w:eastAsia="Arial" w:hAnsi="Times New Roman"/>
          <w:sz w:val="24"/>
          <w:szCs w:val="24"/>
        </w:rPr>
        <w:t>(наименование органа)</w:t>
      </w:r>
    </w:p>
    <w:p w:rsidR="00B3245D" w:rsidRDefault="00974B7F" w:rsidP="00974B7F">
      <w:pPr>
        <w:jc w:val="center"/>
        <w:rPr>
          <w:rFonts w:ascii="Times New Roman" w:eastAsia="Arial" w:hAnsi="Times New Roman"/>
          <w:sz w:val="28"/>
          <w:szCs w:val="28"/>
        </w:rPr>
      </w:pPr>
      <w:proofErr w:type="gramStart"/>
      <w:r w:rsidRPr="00974B7F">
        <w:rPr>
          <w:rFonts w:ascii="Times New Roman" w:eastAsia="Arial" w:hAnsi="Times New Roman"/>
          <w:sz w:val="28"/>
          <w:szCs w:val="28"/>
        </w:rPr>
        <w:t>оказавшим</w:t>
      </w:r>
      <w:proofErr w:type="gramEnd"/>
      <w:r w:rsidRPr="00974B7F">
        <w:rPr>
          <w:rFonts w:ascii="Times New Roman" w:eastAsia="Arial" w:hAnsi="Times New Roman"/>
          <w:sz w:val="28"/>
          <w:szCs w:val="28"/>
        </w:rPr>
        <w:t xml:space="preserve"> содействие в привлечении граждан Российской</w:t>
      </w:r>
    </w:p>
    <w:p w:rsidR="00B3245D" w:rsidRDefault="00974B7F" w:rsidP="00974B7F">
      <w:pPr>
        <w:jc w:val="center"/>
        <w:rPr>
          <w:rFonts w:ascii="Times New Roman" w:eastAsia="Arial" w:hAnsi="Times New Roman"/>
          <w:sz w:val="28"/>
          <w:szCs w:val="28"/>
        </w:rPr>
      </w:pPr>
      <w:r w:rsidRPr="00974B7F">
        <w:rPr>
          <w:rFonts w:ascii="Times New Roman" w:eastAsia="Arial" w:hAnsi="Times New Roman"/>
          <w:sz w:val="28"/>
          <w:szCs w:val="28"/>
        </w:rPr>
        <w:t>Федерации, иностранных граждан, лиц без гражданства</w:t>
      </w:r>
    </w:p>
    <w:p w:rsidR="00B3245D" w:rsidRDefault="00974B7F" w:rsidP="00974B7F">
      <w:pPr>
        <w:jc w:val="center"/>
        <w:rPr>
          <w:rFonts w:ascii="Times New Roman" w:eastAsia="Arial" w:hAnsi="Times New Roman"/>
          <w:sz w:val="28"/>
          <w:szCs w:val="28"/>
        </w:rPr>
      </w:pPr>
      <w:r w:rsidRPr="00974B7F">
        <w:rPr>
          <w:rFonts w:ascii="Times New Roman" w:eastAsia="Arial" w:hAnsi="Times New Roman"/>
          <w:sz w:val="28"/>
          <w:szCs w:val="28"/>
        </w:rPr>
        <w:t>к заключению контракта о прохождении военной службы</w:t>
      </w:r>
    </w:p>
    <w:p w:rsidR="00974B7F" w:rsidRDefault="00974B7F" w:rsidP="00974B7F">
      <w:pPr>
        <w:jc w:val="center"/>
        <w:rPr>
          <w:rFonts w:ascii="Times New Roman" w:eastAsia="Arial" w:hAnsi="Times New Roman"/>
          <w:sz w:val="28"/>
          <w:szCs w:val="28"/>
        </w:rPr>
      </w:pPr>
      <w:r w:rsidRPr="00974B7F">
        <w:rPr>
          <w:rFonts w:ascii="Times New Roman" w:eastAsia="Arial" w:hAnsi="Times New Roman"/>
          <w:sz w:val="28"/>
          <w:szCs w:val="28"/>
        </w:rPr>
        <w:t>в Вооруженных Силах Российской Федерации</w:t>
      </w:r>
    </w:p>
    <w:p w:rsidR="00B3245D" w:rsidRPr="00974B7F" w:rsidRDefault="00B3245D" w:rsidP="00974B7F">
      <w:pPr>
        <w:jc w:val="center"/>
        <w:rPr>
          <w:rFonts w:ascii="Times New Roman" w:eastAsia="Arial" w:hAnsi="Times New Roman"/>
          <w:sz w:val="28"/>
          <w:szCs w:val="28"/>
        </w:rPr>
      </w:pPr>
    </w:p>
    <w:p w:rsidR="00974B7F" w:rsidRPr="00974B7F" w:rsidRDefault="00974B7F" w:rsidP="00974B7F">
      <w:pPr>
        <w:ind w:firstLine="709"/>
        <w:jc w:val="both"/>
        <w:rPr>
          <w:rFonts w:ascii="Times New Roman" w:eastAsia="Arial" w:hAnsi="Times New Roman"/>
          <w:sz w:val="28"/>
          <w:szCs w:val="28"/>
        </w:rPr>
      </w:pPr>
    </w:p>
    <w:p w:rsidR="00974B7F" w:rsidRPr="00974B7F" w:rsidRDefault="00974B7F" w:rsidP="00B3245D">
      <w:pPr>
        <w:ind w:firstLine="709"/>
        <w:jc w:val="both"/>
        <w:rPr>
          <w:rFonts w:ascii="Times New Roman" w:eastAsia="Arial" w:hAnsi="Times New Roman"/>
          <w:sz w:val="28"/>
          <w:szCs w:val="28"/>
        </w:rPr>
      </w:pPr>
      <w:r w:rsidRPr="00974B7F">
        <w:rPr>
          <w:rFonts w:ascii="Times New Roman" w:eastAsia="Arial" w:hAnsi="Times New Roman"/>
          <w:sz w:val="28"/>
          <w:szCs w:val="28"/>
        </w:rPr>
        <w:t>Ходатайствую о выплате денежного поощрения:</w:t>
      </w:r>
    </w:p>
    <w:p w:rsidR="00974B7F" w:rsidRPr="00974B7F" w:rsidRDefault="00974B7F" w:rsidP="00B3245D">
      <w:pPr>
        <w:ind w:firstLine="709"/>
        <w:jc w:val="both"/>
        <w:rPr>
          <w:rFonts w:ascii="Times New Roman" w:eastAsia="Arial" w:hAnsi="Times New Roman"/>
          <w:sz w:val="28"/>
          <w:szCs w:val="28"/>
        </w:rPr>
      </w:pPr>
      <w:r w:rsidRPr="00974B7F">
        <w:rPr>
          <w:rFonts w:ascii="Times New Roman" w:eastAsia="Arial" w:hAnsi="Times New Roman"/>
          <w:sz w:val="28"/>
          <w:szCs w:val="28"/>
        </w:rPr>
        <w:t>1</w:t>
      </w:r>
      <w:r w:rsidR="00B3245D">
        <w:rPr>
          <w:rFonts w:ascii="Times New Roman" w:eastAsia="Arial" w:hAnsi="Times New Roman"/>
          <w:sz w:val="28"/>
          <w:szCs w:val="28"/>
        </w:rPr>
        <w:t>)</w:t>
      </w:r>
      <w:r w:rsidRPr="00974B7F">
        <w:rPr>
          <w:rFonts w:ascii="Times New Roman" w:eastAsia="Arial" w:hAnsi="Times New Roman"/>
          <w:sz w:val="28"/>
          <w:szCs w:val="28"/>
        </w:rPr>
        <w:t xml:space="preserve"> __________________________________________________________</w:t>
      </w:r>
      <w:r w:rsidR="00B3245D">
        <w:rPr>
          <w:rFonts w:ascii="Times New Roman" w:eastAsia="Arial" w:hAnsi="Times New Roman"/>
          <w:sz w:val="28"/>
          <w:szCs w:val="28"/>
        </w:rPr>
        <w:t>_</w:t>
      </w:r>
    </w:p>
    <w:p w:rsidR="00974B7F" w:rsidRPr="00974B7F" w:rsidRDefault="00974B7F" w:rsidP="00B3245D">
      <w:pPr>
        <w:ind w:firstLine="709"/>
        <w:jc w:val="center"/>
        <w:rPr>
          <w:rFonts w:ascii="Times New Roman" w:eastAsia="Arial" w:hAnsi="Times New Roman"/>
          <w:sz w:val="28"/>
          <w:szCs w:val="28"/>
        </w:rPr>
      </w:pPr>
      <w:r w:rsidRPr="00974B7F">
        <w:rPr>
          <w:rFonts w:ascii="Times New Roman" w:eastAsia="Arial" w:hAnsi="Times New Roman"/>
          <w:sz w:val="24"/>
          <w:szCs w:val="24"/>
        </w:rPr>
        <w:t xml:space="preserve"> (Ф.И.О., год рождения)</w:t>
      </w:r>
    </w:p>
    <w:p w:rsidR="00974B7F" w:rsidRPr="00974B7F" w:rsidRDefault="00B3245D" w:rsidP="00B3245D">
      <w:pPr>
        <w:rPr>
          <w:rFonts w:ascii="Times New Roman" w:eastAsia="Arial" w:hAnsi="Times New Roman"/>
          <w:sz w:val="28"/>
          <w:szCs w:val="28"/>
        </w:rPr>
      </w:pPr>
      <w:r>
        <w:rPr>
          <w:rFonts w:ascii="Times New Roman" w:eastAsia="Arial" w:hAnsi="Times New Roman"/>
          <w:sz w:val="28"/>
          <w:szCs w:val="28"/>
        </w:rPr>
        <w:t>в</w:t>
      </w:r>
      <w:r w:rsidR="00974B7F" w:rsidRPr="00974B7F">
        <w:rPr>
          <w:rFonts w:ascii="Times New Roman" w:eastAsia="Arial" w:hAnsi="Times New Roman"/>
          <w:sz w:val="28"/>
          <w:szCs w:val="28"/>
        </w:rPr>
        <w:t xml:space="preserve"> размере ________ рублей;</w:t>
      </w:r>
    </w:p>
    <w:p w:rsidR="00974B7F" w:rsidRPr="00974B7F" w:rsidRDefault="00974B7F" w:rsidP="00B3245D">
      <w:pPr>
        <w:ind w:firstLine="709"/>
        <w:rPr>
          <w:rFonts w:ascii="Times New Roman" w:eastAsia="Arial" w:hAnsi="Times New Roman"/>
          <w:sz w:val="28"/>
          <w:szCs w:val="28"/>
        </w:rPr>
      </w:pPr>
      <w:r w:rsidRPr="00974B7F">
        <w:rPr>
          <w:rFonts w:ascii="Times New Roman" w:eastAsia="Arial" w:hAnsi="Times New Roman"/>
          <w:sz w:val="28"/>
          <w:szCs w:val="28"/>
        </w:rPr>
        <w:t>2</w:t>
      </w:r>
      <w:r w:rsidR="00B3245D">
        <w:rPr>
          <w:rFonts w:ascii="Times New Roman" w:eastAsia="Arial" w:hAnsi="Times New Roman"/>
          <w:sz w:val="28"/>
          <w:szCs w:val="28"/>
        </w:rPr>
        <w:t>)</w:t>
      </w:r>
      <w:r w:rsidRPr="00974B7F">
        <w:rPr>
          <w:rFonts w:ascii="Times New Roman" w:eastAsia="Arial" w:hAnsi="Times New Roman"/>
          <w:sz w:val="28"/>
          <w:szCs w:val="28"/>
        </w:rPr>
        <w:t xml:space="preserve"> ___________________________________________________________</w:t>
      </w:r>
    </w:p>
    <w:p w:rsidR="00974B7F" w:rsidRPr="00974B7F" w:rsidRDefault="00974B7F" w:rsidP="00B3245D">
      <w:pPr>
        <w:ind w:firstLine="709"/>
        <w:jc w:val="center"/>
        <w:rPr>
          <w:rFonts w:ascii="Times New Roman" w:eastAsia="Arial" w:hAnsi="Times New Roman"/>
          <w:sz w:val="28"/>
          <w:szCs w:val="28"/>
        </w:rPr>
      </w:pPr>
      <w:r w:rsidRPr="00974B7F">
        <w:rPr>
          <w:rFonts w:ascii="Times New Roman" w:eastAsia="Arial" w:hAnsi="Times New Roman"/>
          <w:sz w:val="24"/>
          <w:szCs w:val="24"/>
        </w:rPr>
        <w:t xml:space="preserve"> (Ф.И.О., год рождения)</w:t>
      </w:r>
    </w:p>
    <w:p w:rsidR="00974B7F" w:rsidRPr="00974B7F" w:rsidRDefault="00B3245D" w:rsidP="00B3245D">
      <w:pPr>
        <w:rPr>
          <w:rFonts w:ascii="Times New Roman" w:eastAsia="Arial" w:hAnsi="Times New Roman"/>
          <w:sz w:val="28"/>
          <w:szCs w:val="28"/>
        </w:rPr>
      </w:pPr>
      <w:r>
        <w:rPr>
          <w:rFonts w:ascii="Times New Roman" w:eastAsia="Arial" w:hAnsi="Times New Roman"/>
          <w:sz w:val="28"/>
          <w:szCs w:val="28"/>
        </w:rPr>
        <w:t>в</w:t>
      </w:r>
      <w:r w:rsidR="00974B7F" w:rsidRPr="00974B7F">
        <w:rPr>
          <w:rFonts w:ascii="Times New Roman" w:eastAsia="Arial" w:hAnsi="Times New Roman"/>
          <w:sz w:val="28"/>
          <w:szCs w:val="28"/>
        </w:rPr>
        <w:t xml:space="preserve"> размере ________</w:t>
      </w:r>
      <w:r>
        <w:rPr>
          <w:rFonts w:ascii="Times New Roman" w:eastAsia="Arial" w:hAnsi="Times New Roman"/>
          <w:sz w:val="28"/>
          <w:szCs w:val="28"/>
        </w:rPr>
        <w:t>_____</w:t>
      </w:r>
      <w:r w:rsidR="00974B7F" w:rsidRPr="00974B7F">
        <w:rPr>
          <w:rFonts w:ascii="Times New Roman" w:eastAsia="Arial" w:hAnsi="Times New Roman"/>
          <w:sz w:val="28"/>
          <w:szCs w:val="28"/>
        </w:rPr>
        <w:t xml:space="preserve"> рублей</w:t>
      </w:r>
      <w:r>
        <w:rPr>
          <w:rFonts w:ascii="Times New Roman" w:eastAsia="Arial" w:hAnsi="Times New Roman"/>
          <w:sz w:val="28"/>
          <w:szCs w:val="28"/>
        </w:rPr>
        <w:t>;</w:t>
      </w:r>
    </w:p>
    <w:p w:rsidR="00974B7F" w:rsidRPr="00974B7F" w:rsidRDefault="00974B7F" w:rsidP="00B3245D">
      <w:pPr>
        <w:ind w:firstLine="709"/>
        <w:jc w:val="both"/>
        <w:rPr>
          <w:rFonts w:ascii="Times New Roman" w:eastAsia="Arial" w:hAnsi="Times New Roman"/>
          <w:sz w:val="28"/>
          <w:szCs w:val="28"/>
        </w:rPr>
      </w:pPr>
      <w:r w:rsidRPr="00974B7F">
        <w:rPr>
          <w:rFonts w:ascii="Times New Roman" w:eastAsia="Arial" w:hAnsi="Times New Roman"/>
          <w:sz w:val="28"/>
          <w:szCs w:val="28"/>
        </w:rPr>
        <w:t>…</w:t>
      </w:r>
    </w:p>
    <w:p w:rsidR="00974B7F" w:rsidRPr="00B3245D" w:rsidRDefault="00974B7F" w:rsidP="00B3245D">
      <w:pPr>
        <w:ind w:firstLine="709"/>
        <w:jc w:val="both"/>
        <w:rPr>
          <w:rFonts w:ascii="Times New Roman" w:eastAsia="Arial" w:hAnsi="Times New Roman"/>
          <w:sz w:val="4"/>
          <w:szCs w:val="4"/>
        </w:rPr>
      </w:pPr>
    </w:p>
    <w:p w:rsidR="00974B7F" w:rsidRPr="00974B7F" w:rsidRDefault="00974B7F" w:rsidP="00B3245D">
      <w:pPr>
        <w:jc w:val="both"/>
        <w:rPr>
          <w:rFonts w:ascii="Times New Roman" w:eastAsia="Arial" w:hAnsi="Times New Roman"/>
          <w:sz w:val="28"/>
          <w:szCs w:val="28"/>
        </w:rPr>
      </w:pPr>
      <w:r w:rsidRPr="00974B7F">
        <w:rPr>
          <w:rFonts w:ascii="Times New Roman" w:eastAsia="Arial" w:hAnsi="Times New Roman"/>
          <w:sz w:val="28"/>
          <w:szCs w:val="28"/>
        </w:rPr>
        <w:t>за содействие в привлечении граждан Российской Федерации, иностранных граждан, лиц без гражданства к заключению контракта о прохождении военной службы в Вооруженных Силах Российской Федерации в целях участия в специальной военной операции.</w:t>
      </w:r>
    </w:p>
    <w:p w:rsidR="00974B7F" w:rsidRDefault="00974B7F" w:rsidP="00B3245D">
      <w:pPr>
        <w:ind w:firstLine="709"/>
        <w:jc w:val="both"/>
        <w:rPr>
          <w:rFonts w:ascii="Times New Roman" w:eastAsia="Arial" w:hAnsi="Times New Roman"/>
          <w:sz w:val="28"/>
          <w:szCs w:val="28"/>
        </w:rPr>
      </w:pPr>
      <w:proofErr w:type="gramStart"/>
      <w:r w:rsidRPr="00974B7F">
        <w:rPr>
          <w:rFonts w:ascii="Times New Roman" w:eastAsia="Arial" w:hAnsi="Times New Roman"/>
          <w:sz w:val="28"/>
          <w:szCs w:val="28"/>
        </w:rPr>
        <w:t xml:space="preserve">К ходатайству прилагаю сведения о лицах, оказавших содействие в привлечении граждан Российской Федерации, иностранных граждан, лиц без гражданства к заключению контракта о прохождении военной службы в Вооруженных Силах Российской Федерации в целях участия в специальной военной операции и лицах, заключивших контракт о прохождении военной </w:t>
      </w:r>
      <w:r w:rsidRPr="00974B7F">
        <w:rPr>
          <w:rFonts w:ascii="Times New Roman" w:eastAsia="Arial" w:hAnsi="Times New Roman"/>
          <w:sz w:val="28"/>
          <w:szCs w:val="28"/>
        </w:rPr>
        <w:lastRenderedPageBreak/>
        <w:t>службы в Вооруженных Силах Российской Федерации и зачисленных в воинскую часть в целях участия в специальной</w:t>
      </w:r>
      <w:proofErr w:type="gramEnd"/>
      <w:r w:rsidRPr="00974B7F">
        <w:rPr>
          <w:rFonts w:ascii="Times New Roman" w:eastAsia="Arial" w:hAnsi="Times New Roman"/>
          <w:sz w:val="28"/>
          <w:szCs w:val="28"/>
        </w:rPr>
        <w:t xml:space="preserve"> военной операции, согласованные с военным комиссариатом Рязанской области и пунктом отбора на военную службу по контракту (2 разряд) г. Рязани.</w:t>
      </w:r>
    </w:p>
    <w:p w:rsidR="00B3245D" w:rsidRDefault="00B3245D" w:rsidP="00B3245D">
      <w:pPr>
        <w:jc w:val="both"/>
        <w:rPr>
          <w:rFonts w:ascii="Times New Roman" w:eastAsia="Arial" w:hAnsi="Times New Roman"/>
          <w:sz w:val="28"/>
          <w:szCs w:val="28"/>
        </w:rPr>
      </w:pPr>
    </w:p>
    <w:p w:rsidR="00B3245D" w:rsidRDefault="00B3245D" w:rsidP="00B3245D">
      <w:pPr>
        <w:jc w:val="both"/>
        <w:rPr>
          <w:rFonts w:ascii="Times New Roman" w:eastAsia="Arial" w:hAnsi="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851"/>
        <w:gridCol w:w="2149"/>
        <w:gridCol w:w="616"/>
        <w:gridCol w:w="2730"/>
      </w:tblGrid>
      <w:tr w:rsidR="00B3245D" w:rsidTr="00B3245D">
        <w:tc>
          <w:tcPr>
            <w:tcW w:w="3085" w:type="dxa"/>
          </w:tcPr>
          <w:p w:rsidR="00B3245D" w:rsidRDefault="00B3245D" w:rsidP="00B3245D">
            <w:pPr>
              <w:jc w:val="both"/>
              <w:rPr>
                <w:rFonts w:ascii="Times New Roman" w:eastAsia="Arial" w:hAnsi="Times New Roman"/>
                <w:sz w:val="28"/>
                <w:szCs w:val="28"/>
              </w:rPr>
            </w:pPr>
            <w:r w:rsidRPr="00974B7F">
              <w:rPr>
                <w:rFonts w:ascii="Times New Roman" w:eastAsia="Arial" w:hAnsi="Times New Roman"/>
                <w:sz w:val="28"/>
                <w:szCs w:val="28"/>
              </w:rPr>
              <w:t>Руководитель</w:t>
            </w:r>
          </w:p>
        </w:tc>
        <w:tc>
          <w:tcPr>
            <w:tcW w:w="851" w:type="dxa"/>
          </w:tcPr>
          <w:p w:rsidR="00B3245D" w:rsidRDefault="00B3245D" w:rsidP="00B3245D">
            <w:pPr>
              <w:jc w:val="both"/>
              <w:rPr>
                <w:rFonts w:ascii="Times New Roman" w:eastAsia="Arial" w:hAnsi="Times New Roman"/>
                <w:sz w:val="28"/>
                <w:szCs w:val="28"/>
              </w:rPr>
            </w:pPr>
          </w:p>
        </w:tc>
        <w:tc>
          <w:tcPr>
            <w:tcW w:w="2149" w:type="dxa"/>
            <w:tcBorders>
              <w:bottom w:val="single" w:sz="4" w:space="0" w:color="auto"/>
            </w:tcBorders>
          </w:tcPr>
          <w:p w:rsidR="00B3245D" w:rsidRDefault="00B3245D" w:rsidP="00B3245D">
            <w:pPr>
              <w:jc w:val="both"/>
              <w:rPr>
                <w:rFonts w:ascii="Times New Roman" w:eastAsia="Arial" w:hAnsi="Times New Roman"/>
                <w:sz w:val="28"/>
                <w:szCs w:val="28"/>
              </w:rPr>
            </w:pPr>
          </w:p>
        </w:tc>
        <w:tc>
          <w:tcPr>
            <w:tcW w:w="616" w:type="dxa"/>
          </w:tcPr>
          <w:p w:rsidR="00B3245D" w:rsidRDefault="00B3245D" w:rsidP="00B3245D">
            <w:pPr>
              <w:jc w:val="both"/>
              <w:rPr>
                <w:rFonts w:ascii="Times New Roman" w:eastAsia="Arial" w:hAnsi="Times New Roman"/>
                <w:sz w:val="28"/>
                <w:szCs w:val="28"/>
              </w:rPr>
            </w:pPr>
          </w:p>
        </w:tc>
        <w:tc>
          <w:tcPr>
            <w:tcW w:w="2730" w:type="dxa"/>
            <w:tcBorders>
              <w:bottom w:val="single" w:sz="4" w:space="0" w:color="auto"/>
            </w:tcBorders>
          </w:tcPr>
          <w:p w:rsidR="00B3245D" w:rsidRDefault="00B3245D" w:rsidP="00B3245D">
            <w:pPr>
              <w:jc w:val="both"/>
              <w:rPr>
                <w:rFonts w:ascii="Times New Roman" w:eastAsia="Arial" w:hAnsi="Times New Roman"/>
                <w:sz w:val="28"/>
                <w:szCs w:val="28"/>
              </w:rPr>
            </w:pPr>
          </w:p>
        </w:tc>
      </w:tr>
      <w:tr w:rsidR="00B3245D" w:rsidRPr="00B3245D" w:rsidTr="00B3245D">
        <w:tc>
          <w:tcPr>
            <w:tcW w:w="3085" w:type="dxa"/>
          </w:tcPr>
          <w:p w:rsidR="00B3245D" w:rsidRPr="00B3245D" w:rsidRDefault="00B3245D" w:rsidP="00B3245D">
            <w:pPr>
              <w:jc w:val="center"/>
              <w:rPr>
                <w:rFonts w:ascii="Times New Roman" w:eastAsia="Arial" w:hAnsi="Times New Roman"/>
                <w:sz w:val="24"/>
                <w:szCs w:val="24"/>
              </w:rPr>
            </w:pPr>
            <w:r w:rsidRPr="00B3245D">
              <w:rPr>
                <w:rFonts w:ascii="Times New Roman" w:eastAsia="Arial" w:hAnsi="Times New Roman"/>
                <w:sz w:val="24"/>
                <w:szCs w:val="24"/>
              </w:rPr>
              <w:t>(наименование органа)</w:t>
            </w:r>
          </w:p>
        </w:tc>
        <w:tc>
          <w:tcPr>
            <w:tcW w:w="851" w:type="dxa"/>
          </w:tcPr>
          <w:p w:rsidR="00B3245D" w:rsidRPr="00B3245D" w:rsidRDefault="00B3245D" w:rsidP="00B3245D">
            <w:pPr>
              <w:jc w:val="center"/>
              <w:rPr>
                <w:rFonts w:ascii="Times New Roman" w:eastAsia="Arial" w:hAnsi="Times New Roman"/>
                <w:sz w:val="24"/>
                <w:szCs w:val="24"/>
              </w:rPr>
            </w:pPr>
          </w:p>
        </w:tc>
        <w:tc>
          <w:tcPr>
            <w:tcW w:w="2149" w:type="dxa"/>
            <w:tcBorders>
              <w:top w:val="single" w:sz="4" w:space="0" w:color="auto"/>
            </w:tcBorders>
          </w:tcPr>
          <w:p w:rsidR="00B3245D" w:rsidRPr="00B3245D" w:rsidRDefault="00B3245D" w:rsidP="00B3245D">
            <w:pPr>
              <w:jc w:val="center"/>
              <w:rPr>
                <w:rFonts w:ascii="Times New Roman" w:eastAsia="Arial" w:hAnsi="Times New Roman"/>
                <w:sz w:val="24"/>
                <w:szCs w:val="24"/>
              </w:rPr>
            </w:pPr>
            <w:r w:rsidRPr="00B3245D">
              <w:rPr>
                <w:rFonts w:ascii="Times New Roman" w:eastAsia="Arial" w:hAnsi="Times New Roman"/>
                <w:sz w:val="24"/>
                <w:szCs w:val="24"/>
              </w:rPr>
              <w:t>(подпись)</w:t>
            </w:r>
          </w:p>
        </w:tc>
        <w:tc>
          <w:tcPr>
            <w:tcW w:w="616" w:type="dxa"/>
          </w:tcPr>
          <w:p w:rsidR="00B3245D" w:rsidRPr="00B3245D" w:rsidRDefault="00B3245D" w:rsidP="00B3245D">
            <w:pPr>
              <w:jc w:val="center"/>
              <w:rPr>
                <w:rFonts w:ascii="Times New Roman" w:eastAsia="Arial" w:hAnsi="Times New Roman"/>
                <w:sz w:val="24"/>
                <w:szCs w:val="24"/>
              </w:rPr>
            </w:pPr>
          </w:p>
        </w:tc>
        <w:tc>
          <w:tcPr>
            <w:tcW w:w="2730" w:type="dxa"/>
            <w:tcBorders>
              <w:top w:val="single" w:sz="4" w:space="0" w:color="auto"/>
            </w:tcBorders>
          </w:tcPr>
          <w:p w:rsidR="00B3245D" w:rsidRPr="00B3245D" w:rsidRDefault="00B3245D" w:rsidP="00B3245D">
            <w:pPr>
              <w:jc w:val="center"/>
              <w:rPr>
                <w:rFonts w:ascii="Times New Roman" w:eastAsia="Arial" w:hAnsi="Times New Roman"/>
                <w:sz w:val="24"/>
                <w:szCs w:val="24"/>
              </w:rPr>
            </w:pPr>
            <w:r w:rsidRPr="00B3245D">
              <w:rPr>
                <w:rFonts w:ascii="Times New Roman" w:eastAsia="Arial" w:hAnsi="Times New Roman"/>
                <w:sz w:val="24"/>
                <w:szCs w:val="24"/>
              </w:rPr>
              <w:t>(расшифровка подписи)</w:t>
            </w:r>
          </w:p>
        </w:tc>
      </w:tr>
    </w:tbl>
    <w:p w:rsidR="00974B7F" w:rsidRPr="00974B7F" w:rsidRDefault="00974B7F" w:rsidP="00974B7F">
      <w:pPr>
        <w:autoSpaceDE w:val="0"/>
        <w:autoSpaceDN w:val="0"/>
        <w:adjustRightInd w:val="0"/>
        <w:jc w:val="both"/>
        <w:rPr>
          <w:rFonts w:ascii="Times New Roman" w:eastAsia="Arial" w:hAnsi="Times New Roman"/>
          <w:sz w:val="28"/>
          <w:szCs w:val="28"/>
        </w:rPr>
      </w:pPr>
    </w:p>
    <w:p w:rsidR="00974B7F" w:rsidRPr="00974B7F" w:rsidRDefault="00974B7F" w:rsidP="00B3245D">
      <w:pPr>
        <w:autoSpaceDE w:val="0"/>
        <w:autoSpaceDN w:val="0"/>
        <w:adjustRightInd w:val="0"/>
        <w:jc w:val="both"/>
        <w:rPr>
          <w:rFonts w:ascii="Times New Roman" w:eastAsia="Arial" w:hAnsi="Times New Roman"/>
          <w:sz w:val="28"/>
          <w:szCs w:val="28"/>
        </w:rPr>
      </w:pPr>
      <w:r w:rsidRPr="00974B7F">
        <w:rPr>
          <w:rFonts w:ascii="Times New Roman" w:eastAsia="Arial" w:hAnsi="Times New Roman"/>
          <w:sz w:val="28"/>
          <w:szCs w:val="28"/>
        </w:rPr>
        <w:t>«___»___________20 ___ г.</w:t>
      </w:r>
    </w:p>
    <w:p w:rsidR="00974B7F" w:rsidRPr="00974B7F" w:rsidRDefault="00974B7F" w:rsidP="00B3245D">
      <w:pPr>
        <w:autoSpaceDE w:val="0"/>
        <w:autoSpaceDN w:val="0"/>
        <w:adjustRightInd w:val="0"/>
        <w:spacing w:before="280"/>
        <w:jc w:val="both"/>
        <w:rPr>
          <w:rFonts w:ascii="Times New Roman" w:eastAsia="Arial" w:hAnsi="Times New Roman"/>
          <w:sz w:val="28"/>
          <w:szCs w:val="28"/>
        </w:rPr>
      </w:pPr>
      <w:r w:rsidRPr="00974B7F">
        <w:rPr>
          <w:rFonts w:ascii="Times New Roman" w:eastAsia="Arial" w:hAnsi="Times New Roman"/>
          <w:sz w:val="28"/>
          <w:szCs w:val="28"/>
        </w:rPr>
        <w:t xml:space="preserve">М.П. </w:t>
      </w:r>
      <w:r w:rsidRPr="00974B7F">
        <w:rPr>
          <w:rFonts w:ascii="Times New Roman" w:eastAsia="Arial" w:hAnsi="Times New Roman"/>
          <w:sz w:val="24"/>
          <w:szCs w:val="24"/>
        </w:rPr>
        <w:t>(при наличии)</w:t>
      </w:r>
    </w:p>
    <w:p w:rsidR="00974B7F" w:rsidRPr="00974B7F" w:rsidRDefault="00974B7F" w:rsidP="00974B7F">
      <w:pPr>
        <w:jc w:val="both"/>
        <w:rPr>
          <w:rFonts w:ascii="Times New Roman" w:eastAsia="Arial" w:hAnsi="Times New Roman"/>
          <w:sz w:val="28"/>
          <w:szCs w:val="28"/>
        </w:rPr>
      </w:pPr>
    </w:p>
    <w:p w:rsidR="0039086F" w:rsidRPr="0039086F" w:rsidRDefault="0039086F" w:rsidP="00762318">
      <w:pPr>
        <w:jc w:val="both"/>
        <w:rPr>
          <w:rFonts w:ascii="Times New Roman" w:eastAsia="Arial" w:hAnsi="Times New Roman"/>
          <w:sz w:val="24"/>
          <w:szCs w:val="24"/>
        </w:rPr>
      </w:pPr>
    </w:p>
    <w:sectPr w:rsidR="0039086F" w:rsidRPr="0039086F" w:rsidSect="004C363E">
      <w:headerReference w:type="default" r:id="rId10"/>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B7F" w:rsidRDefault="00974B7F">
      <w:r>
        <w:separator/>
      </w:r>
    </w:p>
  </w:endnote>
  <w:endnote w:type="continuationSeparator" w:id="0">
    <w:p w:rsidR="00974B7F" w:rsidRDefault="0097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Cyr">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B7F" w:rsidRDefault="00974B7F">
      <w:r>
        <w:separator/>
      </w:r>
    </w:p>
  </w:footnote>
  <w:footnote w:type="continuationSeparator" w:id="0">
    <w:p w:rsidR="00974B7F" w:rsidRDefault="00974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B7F" w:rsidRDefault="00974B7F"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974B7F" w:rsidRDefault="00974B7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B7F" w:rsidRPr="00481B88" w:rsidRDefault="00974B7F" w:rsidP="00E37801">
    <w:pPr>
      <w:pStyle w:val="a5"/>
      <w:framePr w:w="326" w:wrap="around" w:vAnchor="text" w:hAnchor="page" w:x="6486" w:y="321"/>
      <w:rPr>
        <w:rStyle w:val="a8"/>
        <w:rFonts w:ascii="Times New Roman" w:hAnsi="Times New Roman"/>
        <w:sz w:val="28"/>
        <w:szCs w:val="28"/>
      </w:rPr>
    </w:pPr>
  </w:p>
  <w:p w:rsidR="00974B7F" w:rsidRPr="00BE02FA" w:rsidRDefault="00974B7F" w:rsidP="00BE02FA">
    <w:pPr>
      <w:jc w:val="center"/>
      <w:rPr>
        <w:rFonts w:ascii="Times New Roman" w:hAnsi="Times New Roman"/>
        <w:sz w:val="24"/>
        <w:szCs w:val="24"/>
      </w:rPr>
    </w:pPr>
    <w:r w:rsidRPr="00BE02FA">
      <w:rPr>
        <w:rFonts w:ascii="Times New Roman" w:hAnsi="Times New Roman"/>
        <w:sz w:val="24"/>
        <w:szCs w:val="24"/>
      </w:rPr>
      <w:fldChar w:fldCharType="begin"/>
    </w:r>
    <w:r w:rsidRPr="00BE02FA">
      <w:rPr>
        <w:rFonts w:ascii="Times New Roman" w:hAnsi="Times New Roman"/>
        <w:sz w:val="24"/>
        <w:szCs w:val="24"/>
      </w:rPr>
      <w:instrText xml:space="preserve">PAGE  </w:instrText>
    </w:r>
    <w:r w:rsidRPr="00BE02FA">
      <w:rPr>
        <w:rFonts w:ascii="Times New Roman" w:hAnsi="Times New Roman"/>
        <w:sz w:val="24"/>
        <w:szCs w:val="24"/>
      </w:rPr>
      <w:fldChar w:fldCharType="separate"/>
    </w:r>
    <w:r w:rsidR="00BA0808">
      <w:rPr>
        <w:rFonts w:ascii="Times New Roman" w:hAnsi="Times New Roman"/>
        <w:noProof/>
        <w:sz w:val="24"/>
        <w:szCs w:val="24"/>
      </w:rPr>
      <w:t>8</w:t>
    </w:r>
    <w:r w:rsidRPr="00BE02FA">
      <w:rPr>
        <w:rFonts w:ascii="Times New Roman" w:hAnsi="Times New Roman"/>
        <w:sz w:val="24"/>
        <w:szCs w:val="24"/>
      </w:rPr>
      <w:fldChar w:fldCharType="end"/>
    </w:r>
  </w:p>
  <w:p w:rsidR="00974B7F" w:rsidRPr="00E37801" w:rsidRDefault="00974B7F">
    <w:pPr>
      <w:pStyle w:val="a5"/>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736764"/>
      <w:docPartObj>
        <w:docPartGallery w:val="Page Numbers (Top of Page)"/>
        <w:docPartUnique/>
      </w:docPartObj>
    </w:sdtPr>
    <w:sdtEndPr>
      <w:rPr>
        <w:rFonts w:ascii="Times New Roman" w:hAnsi="Times New Roman"/>
        <w:sz w:val="24"/>
        <w:szCs w:val="24"/>
      </w:rPr>
    </w:sdtEndPr>
    <w:sdtContent>
      <w:p w:rsidR="00974B7F" w:rsidRPr="004C363E" w:rsidRDefault="00974B7F">
        <w:pPr>
          <w:pStyle w:val="a5"/>
          <w:jc w:val="center"/>
          <w:rPr>
            <w:rFonts w:ascii="Times New Roman" w:hAnsi="Times New Roman"/>
            <w:sz w:val="24"/>
            <w:szCs w:val="24"/>
          </w:rPr>
        </w:pPr>
        <w:r w:rsidRPr="004C363E">
          <w:rPr>
            <w:rFonts w:ascii="Times New Roman" w:hAnsi="Times New Roman"/>
            <w:sz w:val="24"/>
            <w:szCs w:val="24"/>
          </w:rPr>
          <w:fldChar w:fldCharType="begin"/>
        </w:r>
        <w:r w:rsidRPr="004C363E">
          <w:rPr>
            <w:rFonts w:ascii="Times New Roman" w:hAnsi="Times New Roman"/>
            <w:sz w:val="24"/>
            <w:szCs w:val="24"/>
          </w:rPr>
          <w:instrText>PAGE \* MERGEFORMAT</w:instrText>
        </w:r>
        <w:r w:rsidRPr="004C363E">
          <w:rPr>
            <w:rFonts w:ascii="Times New Roman" w:hAnsi="Times New Roman"/>
            <w:sz w:val="24"/>
            <w:szCs w:val="24"/>
          </w:rPr>
          <w:fldChar w:fldCharType="separate"/>
        </w:r>
        <w:r w:rsidR="00BA0808">
          <w:rPr>
            <w:rFonts w:ascii="Times New Roman" w:hAnsi="Times New Roman"/>
            <w:noProof/>
            <w:sz w:val="24"/>
            <w:szCs w:val="24"/>
          </w:rPr>
          <w:t>10</w:t>
        </w:r>
        <w:r w:rsidRPr="004C363E">
          <w:rPr>
            <w:rFonts w:ascii="Times New Roman" w:hAnsi="Times New Roman"/>
            <w:sz w:val="24"/>
            <w:szCs w:val="24"/>
          </w:rPr>
          <w:fldChar w:fldCharType="end"/>
        </w:r>
      </w:p>
    </w:sdtContent>
  </w:sdt>
  <w:p w:rsidR="00974B7F" w:rsidRDefault="00974B7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5" type="#_x0000_t75" style="width:22.55pt;height:11.3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140EA"/>
    <w:rsid w:val="00031980"/>
    <w:rsid w:val="000331B3"/>
    <w:rsid w:val="00033413"/>
    <w:rsid w:val="00037C0C"/>
    <w:rsid w:val="00045A4F"/>
    <w:rsid w:val="000502A3"/>
    <w:rsid w:val="00050DAA"/>
    <w:rsid w:val="00056DEB"/>
    <w:rsid w:val="00073A7A"/>
    <w:rsid w:val="00076D5E"/>
    <w:rsid w:val="00084DD3"/>
    <w:rsid w:val="000917C0"/>
    <w:rsid w:val="000A4257"/>
    <w:rsid w:val="000B0736"/>
    <w:rsid w:val="00104D2B"/>
    <w:rsid w:val="0011340E"/>
    <w:rsid w:val="00122CFD"/>
    <w:rsid w:val="00151370"/>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24562"/>
    <w:rsid w:val="00224DBA"/>
    <w:rsid w:val="00231F1C"/>
    <w:rsid w:val="00242DDB"/>
    <w:rsid w:val="002479A2"/>
    <w:rsid w:val="0026087E"/>
    <w:rsid w:val="00261DE0"/>
    <w:rsid w:val="00265420"/>
    <w:rsid w:val="00270E19"/>
    <w:rsid w:val="00274E14"/>
    <w:rsid w:val="00280A6D"/>
    <w:rsid w:val="00282D8F"/>
    <w:rsid w:val="002953B6"/>
    <w:rsid w:val="002B7A59"/>
    <w:rsid w:val="002C6B4B"/>
    <w:rsid w:val="002E51A7"/>
    <w:rsid w:val="002E5450"/>
    <w:rsid w:val="002E5A5F"/>
    <w:rsid w:val="002F1E81"/>
    <w:rsid w:val="003013E2"/>
    <w:rsid w:val="00310D92"/>
    <w:rsid w:val="00313E5C"/>
    <w:rsid w:val="003160CB"/>
    <w:rsid w:val="003222A3"/>
    <w:rsid w:val="00360A40"/>
    <w:rsid w:val="00377F62"/>
    <w:rsid w:val="003870C2"/>
    <w:rsid w:val="0039086F"/>
    <w:rsid w:val="003D2A6E"/>
    <w:rsid w:val="003D3B8A"/>
    <w:rsid w:val="003D54F8"/>
    <w:rsid w:val="003F4F5E"/>
    <w:rsid w:val="00400906"/>
    <w:rsid w:val="0042590E"/>
    <w:rsid w:val="00437F65"/>
    <w:rsid w:val="00460FEA"/>
    <w:rsid w:val="004734B7"/>
    <w:rsid w:val="00481B88"/>
    <w:rsid w:val="00485B4F"/>
    <w:rsid w:val="004862D1"/>
    <w:rsid w:val="0049043E"/>
    <w:rsid w:val="004B2D5A"/>
    <w:rsid w:val="004B7DB3"/>
    <w:rsid w:val="004C363E"/>
    <w:rsid w:val="004D293D"/>
    <w:rsid w:val="004F44FE"/>
    <w:rsid w:val="00512A47"/>
    <w:rsid w:val="00531A20"/>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3E25"/>
    <w:rsid w:val="005C56AE"/>
    <w:rsid w:val="005C7449"/>
    <w:rsid w:val="005E6D99"/>
    <w:rsid w:val="005F2ADD"/>
    <w:rsid w:val="005F2C49"/>
    <w:rsid w:val="006013EB"/>
    <w:rsid w:val="0060479E"/>
    <w:rsid w:val="00604BE7"/>
    <w:rsid w:val="00616AED"/>
    <w:rsid w:val="00624967"/>
    <w:rsid w:val="00632A4F"/>
    <w:rsid w:val="00632B56"/>
    <w:rsid w:val="006351E3"/>
    <w:rsid w:val="00644236"/>
    <w:rsid w:val="006471E5"/>
    <w:rsid w:val="00671D3B"/>
    <w:rsid w:val="00677EBD"/>
    <w:rsid w:val="00684A5B"/>
    <w:rsid w:val="006A1F71"/>
    <w:rsid w:val="006F328B"/>
    <w:rsid w:val="006F5886"/>
    <w:rsid w:val="00707734"/>
    <w:rsid w:val="00707E19"/>
    <w:rsid w:val="00712F7C"/>
    <w:rsid w:val="0072328A"/>
    <w:rsid w:val="007377B5"/>
    <w:rsid w:val="00746CC2"/>
    <w:rsid w:val="00760323"/>
    <w:rsid w:val="00762318"/>
    <w:rsid w:val="00765600"/>
    <w:rsid w:val="00783B0D"/>
    <w:rsid w:val="00791C9F"/>
    <w:rsid w:val="00792AAB"/>
    <w:rsid w:val="00793B47"/>
    <w:rsid w:val="007962AF"/>
    <w:rsid w:val="007A1D0C"/>
    <w:rsid w:val="007A2A7B"/>
    <w:rsid w:val="007D4925"/>
    <w:rsid w:val="007F0C8A"/>
    <w:rsid w:val="007F11AB"/>
    <w:rsid w:val="007F1DC0"/>
    <w:rsid w:val="008143CB"/>
    <w:rsid w:val="00823CA1"/>
    <w:rsid w:val="00847073"/>
    <w:rsid w:val="008513B9"/>
    <w:rsid w:val="008702D3"/>
    <w:rsid w:val="00876034"/>
    <w:rsid w:val="008827E7"/>
    <w:rsid w:val="008A1696"/>
    <w:rsid w:val="008C58FE"/>
    <w:rsid w:val="008E0165"/>
    <w:rsid w:val="008E456A"/>
    <w:rsid w:val="008E6C41"/>
    <w:rsid w:val="008F0816"/>
    <w:rsid w:val="008F6BB7"/>
    <w:rsid w:val="00900F42"/>
    <w:rsid w:val="00932E3C"/>
    <w:rsid w:val="009573D3"/>
    <w:rsid w:val="00974B7F"/>
    <w:rsid w:val="00975BBB"/>
    <w:rsid w:val="00987FFD"/>
    <w:rsid w:val="009904BC"/>
    <w:rsid w:val="00997645"/>
    <w:rsid w:val="009977FF"/>
    <w:rsid w:val="009A0532"/>
    <w:rsid w:val="009A085B"/>
    <w:rsid w:val="009C1DE6"/>
    <w:rsid w:val="009C1F0E"/>
    <w:rsid w:val="009D3E8C"/>
    <w:rsid w:val="009E3A0E"/>
    <w:rsid w:val="00A00C02"/>
    <w:rsid w:val="00A1314B"/>
    <w:rsid w:val="00A13160"/>
    <w:rsid w:val="00A137D3"/>
    <w:rsid w:val="00A16FA3"/>
    <w:rsid w:val="00A44A8F"/>
    <w:rsid w:val="00A463D1"/>
    <w:rsid w:val="00A51D96"/>
    <w:rsid w:val="00A93FE0"/>
    <w:rsid w:val="00A96F84"/>
    <w:rsid w:val="00AC3953"/>
    <w:rsid w:val="00AC7150"/>
    <w:rsid w:val="00AE1DCA"/>
    <w:rsid w:val="00AF5F7C"/>
    <w:rsid w:val="00B02207"/>
    <w:rsid w:val="00B03403"/>
    <w:rsid w:val="00B04496"/>
    <w:rsid w:val="00B10324"/>
    <w:rsid w:val="00B3245D"/>
    <w:rsid w:val="00B376B1"/>
    <w:rsid w:val="00B620D9"/>
    <w:rsid w:val="00B633DB"/>
    <w:rsid w:val="00B639ED"/>
    <w:rsid w:val="00B66A8C"/>
    <w:rsid w:val="00B8061C"/>
    <w:rsid w:val="00B83BA2"/>
    <w:rsid w:val="00B853AA"/>
    <w:rsid w:val="00B875BF"/>
    <w:rsid w:val="00B91F62"/>
    <w:rsid w:val="00BA0808"/>
    <w:rsid w:val="00BB2C98"/>
    <w:rsid w:val="00BB3477"/>
    <w:rsid w:val="00BD0B82"/>
    <w:rsid w:val="00BD7BC5"/>
    <w:rsid w:val="00BE000B"/>
    <w:rsid w:val="00BE02FA"/>
    <w:rsid w:val="00BF4F5F"/>
    <w:rsid w:val="00C04EEB"/>
    <w:rsid w:val="00C075A4"/>
    <w:rsid w:val="00C10F12"/>
    <w:rsid w:val="00C11826"/>
    <w:rsid w:val="00C46D42"/>
    <w:rsid w:val="00C50C32"/>
    <w:rsid w:val="00C60178"/>
    <w:rsid w:val="00C61760"/>
    <w:rsid w:val="00C63CD6"/>
    <w:rsid w:val="00C87D95"/>
    <w:rsid w:val="00C9077A"/>
    <w:rsid w:val="00C95CD2"/>
    <w:rsid w:val="00CA051B"/>
    <w:rsid w:val="00CB3CBE"/>
    <w:rsid w:val="00CE2961"/>
    <w:rsid w:val="00CF03D8"/>
    <w:rsid w:val="00D015D5"/>
    <w:rsid w:val="00D03D68"/>
    <w:rsid w:val="00D266DD"/>
    <w:rsid w:val="00D32B04"/>
    <w:rsid w:val="00D374E7"/>
    <w:rsid w:val="00D63949"/>
    <w:rsid w:val="00D652E7"/>
    <w:rsid w:val="00D77BCF"/>
    <w:rsid w:val="00D84394"/>
    <w:rsid w:val="00D95E55"/>
    <w:rsid w:val="00DB3664"/>
    <w:rsid w:val="00DC16FB"/>
    <w:rsid w:val="00DC4A65"/>
    <w:rsid w:val="00DC4F66"/>
    <w:rsid w:val="00E10B44"/>
    <w:rsid w:val="00E11F02"/>
    <w:rsid w:val="00E2726B"/>
    <w:rsid w:val="00E37801"/>
    <w:rsid w:val="00E46EAA"/>
    <w:rsid w:val="00E5038C"/>
    <w:rsid w:val="00E50B69"/>
    <w:rsid w:val="00E5298B"/>
    <w:rsid w:val="00E56EFB"/>
    <w:rsid w:val="00E6458F"/>
    <w:rsid w:val="00E7242D"/>
    <w:rsid w:val="00E87E25"/>
    <w:rsid w:val="00EA04F1"/>
    <w:rsid w:val="00EA2FD3"/>
    <w:rsid w:val="00EB7CE9"/>
    <w:rsid w:val="00EC433F"/>
    <w:rsid w:val="00ED1FDE"/>
    <w:rsid w:val="00F06EFB"/>
    <w:rsid w:val="00F1529E"/>
    <w:rsid w:val="00F16284"/>
    <w:rsid w:val="00F16F07"/>
    <w:rsid w:val="00F45B7C"/>
    <w:rsid w:val="00F45FCE"/>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uiPriority w:val="59"/>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table" w:customStyle="1" w:styleId="10">
    <w:name w:val="Сетка таблицы1"/>
    <w:basedOn w:val="a1"/>
    <w:next w:val="a9"/>
    <w:uiPriority w:val="59"/>
    <w:rsid w:val="009904BC"/>
    <w:rPr>
      <w:rFonts w:ascii="Calibri" w:eastAsia="Arial"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9"/>
    <w:uiPriority w:val="59"/>
    <w:rsid w:val="0039086F"/>
    <w:rPr>
      <w:rFonts w:ascii="Calibri" w:eastAsia="Arial"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9"/>
    <w:uiPriority w:val="59"/>
    <w:rsid w:val="00045A4F"/>
    <w:rPr>
      <w:rFonts w:ascii="Calibri" w:eastAsia="Arial"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uiPriority w:val="59"/>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table" w:customStyle="1" w:styleId="10">
    <w:name w:val="Сетка таблицы1"/>
    <w:basedOn w:val="a1"/>
    <w:next w:val="a9"/>
    <w:uiPriority w:val="59"/>
    <w:rsid w:val="009904BC"/>
    <w:rPr>
      <w:rFonts w:ascii="Calibri" w:eastAsia="Arial"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9"/>
    <w:uiPriority w:val="59"/>
    <w:rsid w:val="0039086F"/>
    <w:rPr>
      <w:rFonts w:ascii="Calibri" w:eastAsia="Arial"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9"/>
    <w:uiPriority w:val="59"/>
    <w:rsid w:val="00045A4F"/>
    <w:rPr>
      <w:rFonts w:ascii="Calibri" w:eastAsia="Arial"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10</Pages>
  <Words>2181</Words>
  <Characters>12433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14585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Лёксина М.А.</cp:lastModifiedBy>
  <cp:revision>18</cp:revision>
  <cp:lastPrinted>2025-08-01T12:00:00Z</cp:lastPrinted>
  <dcterms:created xsi:type="dcterms:W3CDTF">2025-08-01T08:55:00Z</dcterms:created>
  <dcterms:modified xsi:type="dcterms:W3CDTF">2025-08-01T12:24:00Z</dcterms:modified>
</cp:coreProperties>
</file>