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E5C53">
        <w:tc>
          <w:tcPr>
            <w:tcW w:w="5428" w:type="dxa"/>
          </w:tcPr>
          <w:p w:rsidR="00190FF9" w:rsidRPr="007E5C53" w:rsidRDefault="00190FF9" w:rsidP="007E5C5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3164F" w:rsidRPr="007E5C53" w:rsidRDefault="00190FF9" w:rsidP="00C316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C5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3164F" w:rsidRPr="007E5C53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C3164F" w:rsidRPr="007E5C53" w:rsidRDefault="00C3164F" w:rsidP="00C3164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E5C5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распоряжению Правительства </w:t>
            </w:r>
          </w:p>
          <w:p w:rsidR="007E5C53" w:rsidRPr="007E5C53" w:rsidRDefault="00C3164F" w:rsidP="00C3164F">
            <w:pPr>
              <w:rPr>
                <w:rFonts w:ascii="Times New Roman" w:hAnsi="Times New Roman"/>
                <w:sz w:val="28"/>
                <w:szCs w:val="28"/>
              </w:rPr>
            </w:pPr>
            <w:r w:rsidRPr="007E5C5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 области</w:t>
            </w:r>
          </w:p>
        </w:tc>
      </w:tr>
      <w:tr w:rsidR="007E5C53" w:rsidRPr="007E5C53">
        <w:tc>
          <w:tcPr>
            <w:tcW w:w="5428" w:type="dxa"/>
          </w:tcPr>
          <w:p w:rsidR="007E5C53" w:rsidRPr="007E5C53" w:rsidRDefault="007E5C53" w:rsidP="007E5C5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E5C53" w:rsidRPr="007E5C53" w:rsidRDefault="00B7714F" w:rsidP="007E5C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21.10.2025 № 730-р</w:t>
            </w:r>
            <w:bookmarkStart w:id="0" w:name="_GoBack"/>
            <w:bookmarkEnd w:id="0"/>
          </w:p>
        </w:tc>
      </w:tr>
      <w:tr w:rsidR="007E5C53" w:rsidRPr="007E5C53">
        <w:tc>
          <w:tcPr>
            <w:tcW w:w="5428" w:type="dxa"/>
          </w:tcPr>
          <w:p w:rsidR="007E5C53" w:rsidRPr="007E5C53" w:rsidRDefault="007E5C53" w:rsidP="007E5C5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E5C53" w:rsidRPr="007E5C53" w:rsidRDefault="007E5C53" w:rsidP="007E5C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C53" w:rsidRPr="007E5C53">
        <w:tc>
          <w:tcPr>
            <w:tcW w:w="5428" w:type="dxa"/>
          </w:tcPr>
          <w:p w:rsidR="007E5C53" w:rsidRPr="007E5C53" w:rsidRDefault="007E5C53" w:rsidP="007E5C5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E5C53" w:rsidRPr="007E5C53" w:rsidRDefault="007E5C53" w:rsidP="007E5C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5C53" w:rsidRPr="007E5C53" w:rsidRDefault="007E5C53" w:rsidP="007E5C53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7E5C53" w:rsidRPr="007E5C53" w:rsidRDefault="00C3164F" w:rsidP="007E5C53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E5C53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E5C53"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E5C53">
        <w:rPr>
          <w:rFonts w:ascii="Times New Roman" w:eastAsia="Calibri" w:hAnsi="Times New Roman"/>
          <w:sz w:val="28"/>
          <w:szCs w:val="28"/>
          <w:lang w:eastAsia="en-US"/>
        </w:rPr>
        <w:t>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E5C53"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E5C53">
        <w:rPr>
          <w:rFonts w:ascii="Times New Roman" w:eastAsia="Calibri" w:hAnsi="Times New Roman"/>
          <w:sz w:val="28"/>
          <w:szCs w:val="28"/>
          <w:lang w:eastAsia="en-US"/>
        </w:rPr>
        <w:t>Ж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E5C53"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E5C53">
        <w:rPr>
          <w:rFonts w:ascii="Times New Roman" w:eastAsia="Calibri" w:hAnsi="Times New Roman"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E5C53">
        <w:rPr>
          <w:rFonts w:ascii="Times New Roman" w:eastAsia="Calibri" w:hAnsi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E5C53">
        <w:rPr>
          <w:rFonts w:ascii="Times New Roman" w:eastAsia="Calibri" w:hAnsi="Times New Roman"/>
          <w:sz w:val="28"/>
          <w:szCs w:val="28"/>
          <w:lang w:eastAsia="en-US"/>
        </w:rPr>
        <w:t>Е</w:t>
      </w:r>
    </w:p>
    <w:p w:rsidR="00C3164F" w:rsidRDefault="007E5C53" w:rsidP="007E5C53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E5C53">
        <w:rPr>
          <w:rFonts w:ascii="Times New Roman" w:eastAsia="Calibri" w:hAnsi="Times New Roman"/>
          <w:sz w:val="28"/>
          <w:szCs w:val="28"/>
          <w:lang w:eastAsia="en-US"/>
        </w:rPr>
        <w:t>о демографическом Штабе при Правительстве</w:t>
      </w:r>
    </w:p>
    <w:p w:rsidR="007E5C53" w:rsidRPr="007E5C53" w:rsidRDefault="007E5C53" w:rsidP="007E5C53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E5C53">
        <w:rPr>
          <w:rFonts w:ascii="Times New Roman" w:eastAsia="Calibri" w:hAnsi="Times New Roman"/>
          <w:sz w:val="28"/>
          <w:szCs w:val="28"/>
          <w:lang w:eastAsia="en-US"/>
        </w:rPr>
        <w:t>Рязанской области</w:t>
      </w:r>
    </w:p>
    <w:p w:rsidR="007E5C53" w:rsidRPr="007E5C53" w:rsidRDefault="007E5C53" w:rsidP="007E5C53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7E5C53" w:rsidRPr="007E5C53" w:rsidRDefault="007E5C53" w:rsidP="007E5C53">
      <w:pPr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E5C53">
        <w:rPr>
          <w:rFonts w:ascii="Times New Roman" w:eastAsia="Calibri" w:hAnsi="Times New Roman"/>
          <w:sz w:val="28"/>
          <w:szCs w:val="28"/>
          <w:lang w:eastAsia="en-US"/>
        </w:rPr>
        <w:t>1. Общие положения</w:t>
      </w:r>
    </w:p>
    <w:p w:rsidR="007E5C53" w:rsidRPr="007E5C53" w:rsidRDefault="007E5C53" w:rsidP="007E5C53">
      <w:p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7E5C53" w:rsidRPr="007E5C53" w:rsidRDefault="007E5C53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z w:val="28"/>
          <w:szCs w:val="28"/>
          <w:lang w:eastAsia="en-US"/>
        </w:rPr>
        <w:t>1.1. Настоящее Положение определяет порядок организации деятельности и основные задачи демографического штаба при Правительстве Рязанской области (далее – Штаб).</w:t>
      </w:r>
    </w:p>
    <w:p w:rsidR="007E5C53" w:rsidRPr="007E5C53" w:rsidRDefault="007E5C53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z w:val="28"/>
          <w:szCs w:val="28"/>
          <w:lang w:eastAsia="en-US"/>
        </w:rPr>
        <w:t>1.2. Штаб является координационным органом, деятельность которого направлена на</w:t>
      </w:r>
      <w:r w:rsidRPr="007E5C53">
        <w:rPr>
          <w:rFonts w:ascii="Times New Roman" w:eastAsia="Calibri" w:hAnsi="Times New Roman"/>
          <w:sz w:val="28"/>
          <w:szCs w:val="28"/>
          <w:lang w:eastAsia="en-US"/>
        </w:rPr>
        <w:t xml:space="preserve"> решение задач в сфере демографии, семьи, материнства, отцовства и детства на территории Рязанской области, выявление эффективности реализуемых мер социальной поддержки и их влияния                  на рост рождаемости в Рязанской области</w:t>
      </w:r>
      <w:r w:rsidRPr="007E5C53">
        <w:rPr>
          <w:rFonts w:ascii="Times New Roman" w:hAnsi="Times New Roman"/>
          <w:sz w:val="28"/>
          <w:szCs w:val="28"/>
          <w:lang w:eastAsia="en-US"/>
        </w:rPr>
        <w:t>.</w:t>
      </w:r>
    </w:p>
    <w:p w:rsidR="007E5C53" w:rsidRPr="007E5C53" w:rsidRDefault="007E5C53" w:rsidP="00C3164F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z w:val="28"/>
          <w:szCs w:val="28"/>
          <w:lang w:eastAsia="en-US"/>
        </w:rPr>
        <w:t>1.3. Штаб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Рязанской области, постановлениями                 и распоряжениями Губернатора Рязанской области и Правительства Рязанской области.</w:t>
      </w:r>
    </w:p>
    <w:p w:rsidR="007E5C53" w:rsidRPr="007E5C53" w:rsidRDefault="007E5C53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E5C53" w:rsidRPr="007E5C53" w:rsidRDefault="007E5C53" w:rsidP="00C3164F">
      <w:pPr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z w:val="28"/>
          <w:szCs w:val="28"/>
          <w:lang w:eastAsia="en-US"/>
        </w:rPr>
        <w:t>2. Задачи и функции Штаба</w:t>
      </w:r>
    </w:p>
    <w:p w:rsidR="007E5C53" w:rsidRPr="007E5C53" w:rsidRDefault="007E5C53" w:rsidP="00C3164F">
      <w:pPr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7E5C53" w:rsidRPr="007E5C53" w:rsidRDefault="007E5C53" w:rsidP="00C3164F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z w:val="28"/>
          <w:szCs w:val="28"/>
          <w:lang w:eastAsia="en-US"/>
        </w:rPr>
        <w:t>2.1. Основными задачами Штаба являются:</w:t>
      </w:r>
    </w:p>
    <w:p w:rsidR="007E5C53" w:rsidRPr="007E5C53" w:rsidRDefault="00C3164F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> рассмотрение мер, реализуемых и планируемых к реализации,                     в сфере демографической политики региона, подготовка предложений                     в целях улучшения демографической ситуации на территории Рязанской области;</w:t>
      </w:r>
    </w:p>
    <w:p w:rsidR="007E5C53" w:rsidRPr="007E5C53" w:rsidRDefault="00C3164F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> рассмотрение и подготовка предложений по реализации мер, направленных на улучшение положения семьи, материнства, отцовства, детства на территории Рязанской области;</w:t>
      </w:r>
    </w:p>
    <w:p w:rsidR="007E5C53" w:rsidRPr="007E5C53" w:rsidRDefault="00C3164F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> рассмотрение и подготовка предложений по определению приоритетных направлений и мероприятий в интересах женщин                           на территории Рязанской области.</w:t>
      </w:r>
    </w:p>
    <w:p w:rsidR="007E5C53" w:rsidRPr="007E5C53" w:rsidRDefault="007E5C53" w:rsidP="00C3164F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z w:val="28"/>
          <w:szCs w:val="28"/>
          <w:lang w:eastAsia="en-US"/>
        </w:rPr>
        <w:t>2.2. Для реализации задач Штаб осуществляет следующие функции:</w:t>
      </w:r>
    </w:p>
    <w:p w:rsidR="007E5C53" w:rsidRPr="007E5C53" w:rsidRDefault="00C3164F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 xml:space="preserve"> анализ демографической ситуации в Рязанской области;</w:t>
      </w:r>
    </w:p>
    <w:p w:rsidR="007E5C53" w:rsidRPr="007E5C53" w:rsidRDefault="00C3164F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 xml:space="preserve"> выработка  предложений  по реализации мер, направленных                          на улучшение демографической ситуации, укрепление института семьи, 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lastRenderedPageBreak/>
        <w:t>поддержку материнства, отцовства, детства, выработку стратегии действий              в интересах женщин на территории Рязанской области;</w:t>
      </w:r>
    </w:p>
    <w:p w:rsidR="007E5C53" w:rsidRPr="007E5C53" w:rsidRDefault="00C3164F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 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>участие в разработке документов и правовых актов Рязанской области, направленных на улучшение демографической ситуации, укрепление института семьи, поддержку материнства, отцовства, детства, выработку стратегии действий в интересах женщин на территории Рязанской области;</w:t>
      </w:r>
    </w:p>
    <w:p w:rsidR="007E5C53" w:rsidRPr="007E5C53" w:rsidRDefault="00C3164F" w:rsidP="00C3164F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 xml:space="preserve"> обсуждение иных вопросов в пределах компетенции Штаба.</w:t>
      </w:r>
    </w:p>
    <w:p w:rsidR="007E5C53" w:rsidRPr="007E5C53" w:rsidRDefault="007E5C53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E5C53" w:rsidRPr="007E5C53" w:rsidRDefault="007E5C53" w:rsidP="00C3164F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z w:val="28"/>
          <w:szCs w:val="28"/>
          <w:lang w:eastAsia="en-US"/>
        </w:rPr>
        <w:t>3. Права Штаба</w:t>
      </w:r>
    </w:p>
    <w:p w:rsidR="007E5C53" w:rsidRPr="007E5C53" w:rsidRDefault="007E5C53" w:rsidP="00C3164F">
      <w:pPr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7E5C53" w:rsidRPr="007E5C53" w:rsidRDefault="007E5C53" w:rsidP="00C3164F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z w:val="28"/>
          <w:szCs w:val="28"/>
          <w:lang w:eastAsia="en-US"/>
        </w:rPr>
        <w:t>Штаб для решения возложенных на него задач имеет право:</w:t>
      </w:r>
    </w:p>
    <w:p w:rsidR="007E5C53" w:rsidRPr="007E5C53" w:rsidRDefault="00C3164F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>- 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>приглашать на свои заседания представителей исполнительных органов Рязанской области, Рязанской областной Думы, органов местного самоуправления муниципальных образований Рязанской области, научного, экспертного, делового сообщества, общественных организаций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>и объединений Рязанской области, учреждений и организаций Рязанской области, а также средств массовой информации и заслушивать их мнения                   и предложения по вопросам, относящимся к компетенции Штаба;</w:t>
      </w:r>
      <w:proofErr w:type="gramEnd"/>
    </w:p>
    <w:p w:rsidR="007E5C53" w:rsidRPr="007E5C53" w:rsidRDefault="00C3164F" w:rsidP="00C3164F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 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>образовывать рабочие группы из числа исполнительных органов Рязанской области, органов местного самоуправления муниципальных образований Рязанской области, учреждений и организаций, общественных организаций и объединений и иных заинтересованных лиц для оперативной подготовки материалов, проектов решений Штаба.</w:t>
      </w:r>
    </w:p>
    <w:p w:rsidR="007E5C53" w:rsidRPr="007E5C53" w:rsidRDefault="007E5C53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E5C53" w:rsidRPr="007E5C53" w:rsidRDefault="007E5C53" w:rsidP="00C3164F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z w:val="28"/>
          <w:szCs w:val="28"/>
          <w:lang w:eastAsia="en-US"/>
        </w:rPr>
        <w:t>4. Организация деятельности Штаба</w:t>
      </w:r>
    </w:p>
    <w:p w:rsidR="007E5C53" w:rsidRPr="007E5C53" w:rsidRDefault="007E5C53" w:rsidP="00C3164F">
      <w:pPr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7E5C53" w:rsidRPr="007E5C53" w:rsidRDefault="00C3164F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4.1. 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>Штаб формируется в составе председателя Штаба, заместителя председателя Штаба, секретаря Штаба и членов Штаба.</w:t>
      </w:r>
    </w:p>
    <w:p w:rsidR="007E5C53" w:rsidRPr="007E5C53" w:rsidRDefault="00C3164F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4.2. 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>Подготовку и организацию заседаний Штаба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 xml:space="preserve"> решение текущих вопросов деятельности Штаба осуществляет секретарь Штаба.</w:t>
      </w:r>
    </w:p>
    <w:p w:rsidR="007E5C53" w:rsidRPr="007E5C53" w:rsidRDefault="007E5C53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z w:val="28"/>
          <w:szCs w:val="28"/>
          <w:lang w:eastAsia="en-US"/>
        </w:rPr>
        <w:t>4.3. Председатель Штаба:</w:t>
      </w:r>
    </w:p>
    <w:p w:rsidR="007E5C53" w:rsidRPr="007E5C53" w:rsidRDefault="00C3164F" w:rsidP="00C3164F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 xml:space="preserve"> осуществляет непосредственное руководство деятельностью Штаба;</w:t>
      </w:r>
    </w:p>
    <w:p w:rsidR="007E5C53" w:rsidRPr="007E5C53" w:rsidRDefault="00C3164F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 xml:space="preserve"> определяет план работы Штаба;</w:t>
      </w:r>
    </w:p>
    <w:p w:rsidR="007E5C53" w:rsidRPr="007E5C53" w:rsidRDefault="00C3164F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 xml:space="preserve"> утверждает повестку заседания Штаба;</w:t>
      </w:r>
    </w:p>
    <w:p w:rsidR="007E5C53" w:rsidRPr="007E5C53" w:rsidRDefault="00C3164F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 xml:space="preserve"> ведет заседания Штаба;</w:t>
      </w:r>
    </w:p>
    <w:p w:rsidR="007E5C53" w:rsidRPr="007E5C53" w:rsidRDefault="00C3164F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 xml:space="preserve"> подписывает протоколы заседаний Штаба;</w:t>
      </w:r>
    </w:p>
    <w:p w:rsidR="007E5C53" w:rsidRPr="007E5C53" w:rsidRDefault="00C3164F" w:rsidP="00C3164F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 xml:space="preserve"> контролирует выполнение решений Штаба.</w:t>
      </w:r>
    </w:p>
    <w:p w:rsidR="007E5C53" w:rsidRPr="007E5C53" w:rsidRDefault="00C3164F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4.4. 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>Во время отсутствия председателя Штаба его обязанности исполняет заместитель председателя Штаба либо по поручению председателя Штаба один из членов Штаба.</w:t>
      </w:r>
    </w:p>
    <w:p w:rsidR="007E5C53" w:rsidRPr="007E5C53" w:rsidRDefault="007E5C53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z w:val="28"/>
          <w:szCs w:val="28"/>
          <w:lang w:eastAsia="en-US"/>
        </w:rPr>
        <w:t>4.5. Заседания Штаба проводятся по мере необходимости.</w:t>
      </w:r>
    </w:p>
    <w:p w:rsidR="007E5C53" w:rsidRPr="007E5C53" w:rsidRDefault="007E5C53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z w:val="28"/>
          <w:szCs w:val="28"/>
          <w:lang w:eastAsia="en-US"/>
        </w:rPr>
        <w:t>4.6. Повестки заседаний Штаба формируются на основе предложений членов Штаба.</w:t>
      </w:r>
    </w:p>
    <w:p w:rsidR="007E5C53" w:rsidRPr="007E5C53" w:rsidRDefault="007E5C53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z w:val="28"/>
          <w:szCs w:val="28"/>
          <w:lang w:eastAsia="en-US"/>
        </w:rPr>
        <w:lastRenderedPageBreak/>
        <w:t>Члены Штаба вправе вносить предложения по включению дополнительных вопросов в повестку заседания Штаба непосредственно после открытия заседания Штаба. Решение о включении дополнительных вопросов в повестку заседания принимается путем открытого голосования простым большинства голосов.</w:t>
      </w:r>
    </w:p>
    <w:p w:rsidR="007E5C53" w:rsidRPr="007E5C53" w:rsidRDefault="007E5C53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z w:val="28"/>
          <w:szCs w:val="28"/>
          <w:lang w:eastAsia="en-US"/>
        </w:rPr>
        <w:t>4.7. Секретарь Штаба  извещает членов Штаба о проведении заседания Штаба не менее чем за семь дней до дня проведения заседания. Одновременно членам Штаба направляются материалы по вопросам повестки заседания Штаба.</w:t>
      </w:r>
    </w:p>
    <w:p w:rsidR="007E5C53" w:rsidRPr="007E5C53" w:rsidRDefault="007E5C53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z w:val="28"/>
          <w:szCs w:val="28"/>
          <w:lang w:eastAsia="en-US"/>
        </w:rPr>
        <w:t>Повестка заседания Штаба и материалы могут направляться членам Штаба  по электронной почте.</w:t>
      </w:r>
    </w:p>
    <w:p w:rsidR="007E5C53" w:rsidRPr="007E5C53" w:rsidRDefault="00C3164F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4.8. 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>На заседании Штаба могут присутствовать лица, приглашенные председателем Штаба. Приглашенные лица не принимают участия                                      в голосовании по повестке заседания.</w:t>
      </w:r>
    </w:p>
    <w:p w:rsidR="007E5C53" w:rsidRPr="007E5C53" w:rsidRDefault="00C3164F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4.9. 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>Член Штаба  вправе направить для участия в заседании Штаба  своего представителя. Представитель пользуется на заседании Штаба правами члена Штаба при наличии соответствующего письменного уведомления, подписанного членом Штаба.</w:t>
      </w:r>
    </w:p>
    <w:p w:rsidR="007E5C53" w:rsidRPr="007E5C53" w:rsidRDefault="007E5C53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z w:val="28"/>
          <w:szCs w:val="28"/>
          <w:lang w:eastAsia="en-US"/>
        </w:rPr>
        <w:t>4.10. Для подготовки вопросов к заседаниям Штаба могут создаваться рабочие группы из числа членов Штаба.</w:t>
      </w:r>
    </w:p>
    <w:p w:rsidR="007E5C53" w:rsidRPr="007E5C53" w:rsidRDefault="007E5C53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z w:val="28"/>
          <w:szCs w:val="28"/>
          <w:lang w:eastAsia="en-US"/>
        </w:rPr>
        <w:t>4.11. Заседание Штаба правомочно, если на нем присутствует не менее половины от числа членов утвержденного состава Штаба.</w:t>
      </w:r>
    </w:p>
    <w:p w:rsidR="007E5C53" w:rsidRPr="007E5C53" w:rsidRDefault="007E5C53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z w:val="28"/>
          <w:szCs w:val="28"/>
          <w:lang w:eastAsia="en-US"/>
        </w:rPr>
        <w:t>Решения Штаба  принимаются простым большинством голосов членов Штаба, присутствующих на заседании Штаба.</w:t>
      </w:r>
    </w:p>
    <w:p w:rsidR="007E5C53" w:rsidRPr="007E5C53" w:rsidRDefault="007E5C53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z w:val="28"/>
          <w:szCs w:val="28"/>
          <w:lang w:eastAsia="en-US"/>
        </w:rPr>
        <w:t>Каждый член Штаба имеет один голос.</w:t>
      </w:r>
    </w:p>
    <w:p w:rsidR="007E5C53" w:rsidRPr="007E5C53" w:rsidRDefault="007E5C53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z w:val="28"/>
          <w:szCs w:val="28"/>
          <w:lang w:eastAsia="en-US"/>
        </w:rPr>
        <w:t>В случае равного распределения голосов решающим голосом обладает председательствующий на заседании Штаба.</w:t>
      </w:r>
    </w:p>
    <w:p w:rsidR="007E5C53" w:rsidRPr="007E5C53" w:rsidRDefault="007E5C53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pacing w:val="-6"/>
          <w:sz w:val="28"/>
          <w:szCs w:val="28"/>
          <w:lang w:eastAsia="en-US"/>
        </w:rPr>
        <w:t>4.12. Решения Штаба оформляются протоколом, который подписывается</w:t>
      </w:r>
      <w:r w:rsidRPr="007E5C53">
        <w:rPr>
          <w:rFonts w:ascii="Times New Roman" w:hAnsi="Times New Roman"/>
          <w:sz w:val="28"/>
          <w:szCs w:val="28"/>
          <w:lang w:eastAsia="en-US"/>
        </w:rPr>
        <w:t xml:space="preserve"> председательствующим на заседании Штаба.</w:t>
      </w:r>
    </w:p>
    <w:p w:rsidR="007E5C53" w:rsidRPr="007E5C53" w:rsidRDefault="007E5C53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z w:val="28"/>
          <w:szCs w:val="28"/>
          <w:lang w:eastAsia="en-US"/>
        </w:rPr>
        <w:t>4.13. В случае несогласия с принятым решением любой член Штаба вправе изложить в письменном виде свое мнение, которое подлежит обязательному приобщению к протоколу заседания Штаба.</w:t>
      </w:r>
    </w:p>
    <w:p w:rsidR="007E5C53" w:rsidRPr="007E5C53" w:rsidRDefault="007E5C53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E5C53">
        <w:rPr>
          <w:rFonts w:ascii="Times New Roman" w:hAnsi="Times New Roman"/>
          <w:sz w:val="28"/>
          <w:szCs w:val="28"/>
          <w:lang w:eastAsia="en-US"/>
        </w:rPr>
        <w:t>4.14. Члены Штаба осуществляют свою деятельность на безвозмездной основе.</w:t>
      </w:r>
    </w:p>
    <w:p w:rsidR="007E5C53" w:rsidRPr="007E5C53" w:rsidRDefault="00C3164F" w:rsidP="00C3164F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4.15. </w:t>
      </w:r>
      <w:r w:rsidR="007E5C53" w:rsidRPr="007E5C53">
        <w:rPr>
          <w:rFonts w:ascii="Times New Roman" w:hAnsi="Times New Roman"/>
          <w:sz w:val="28"/>
          <w:szCs w:val="28"/>
          <w:lang w:eastAsia="en-US"/>
        </w:rPr>
        <w:t>Организационно-техническое обеспечение деятельности Штаба  осуществляет министерство труда и социальной защиты населения Рязанской области.</w:t>
      </w:r>
    </w:p>
    <w:p w:rsidR="007E5C53" w:rsidRPr="007E5C53" w:rsidRDefault="007E5C53" w:rsidP="00C3164F">
      <w:pPr>
        <w:tabs>
          <w:tab w:val="left" w:pos="426"/>
        </w:tabs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7E5C53" w:rsidRDefault="007E5C53" w:rsidP="00C3164F">
      <w:pPr>
        <w:spacing w:line="192" w:lineRule="auto"/>
        <w:ind w:firstLine="709"/>
        <w:rPr>
          <w:rFonts w:ascii="Times New Roman" w:hAnsi="Times New Roman"/>
          <w:sz w:val="28"/>
          <w:szCs w:val="28"/>
        </w:rPr>
      </w:pPr>
    </w:p>
    <w:sectPr w:rsidR="007E5C53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C53" w:rsidRDefault="007E5C53">
      <w:r>
        <w:separator/>
      </w:r>
    </w:p>
  </w:endnote>
  <w:endnote w:type="continuationSeparator" w:id="0">
    <w:p w:rsidR="007E5C53" w:rsidRDefault="007E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C53" w:rsidRDefault="007E5C53">
      <w:r>
        <w:separator/>
      </w:r>
    </w:p>
  </w:footnote>
  <w:footnote w:type="continuationSeparator" w:id="0">
    <w:p w:rsidR="007E5C53" w:rsidRDefault="007E5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B7714F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E5C53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714F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3164F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723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2025-10-23T06:14:00Z</dcterms:created>
  <dcterms:modified xsi:type="dcterms:W3CDTF">2025-10-23T09:59:00Z</dcterms:modified>
</cp:coreProperties>
</file>