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DD" w:rsidRDefault="006F0AA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FDD" w:rsidRDefault="006F0AA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86FDD" w:rsidRDefault="006F0AA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86FDD" w:rsidRDefault="00186FD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86FDD" w:rsidRDefault="00186FD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86FDD" w:rsidRDefault="006F0AA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86FDD" w:rsidRDefault="00186FDD">
      <w:pPr>
        <w:tabs>
          <w:tab w:val="left" w:pos="709"/>
        </w:tabs>
        <w:jc w:val="center"/>
        <w:rPr>
          <w:sz w:val="28"/>
        </w:rPr>
      </w:pPr>
    </w:p>
    <w:p w:rsidR="00186FDD" w:rsidRDefault="00186FDD">
      <w:pPr>
        <w:tabs>
          <w:tab w:val="left" w:pos="709"/>
        </w:tabs>
        <w:jc w:val="center"/>
        <w:rPr>
          <w:sz w:val="28"/>
        </w:rPr>
      </w:pPr>
    </w:p>
    <w:p w:rsidR="00186FDD" w:rsidRDefault="006F0AAF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479-п</w:t>
      </w:r>
    </w:p>
    <w:p w:rsidR="00186FDD" w:rsidRDefault="00186FDD">
      <w:pPr>
        <w:tabs>
          <w:tab w:val="left" w:pos="709"/>
        </w:tabs>
        <w:jc w:val="both"/>
        <w:rPr>
          <w:sz w:val="28"/>
        </w:rPr>
      </w:pPr>
    </w:p>
    <w:p w:rsidR="00186FDD" w:rsidRDefault="00186FDD">
      <w:pPr>
        <w:tabs>
          <w:tab w:val="left" w:pos="709"/>
        </w:tabs>
        <w:jc w:val="both"/>
        <w:rPr>
          <w:color w:val="auto"/>
          <w:sz w:val="28"/>
        </w:rPr>
      </w:pPr>
    </w:p>
    <w:p w:rsidR="00186FDD" w:rsidRDefault="006F0AAF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 xml:space="preserve">Мосоловское сельское поселение </w:t>
      </w:r>
      <w:r>
        <w:rPr>
          <w:sz w:val="28"/>
        </w:rPr>
        <w:br/>
        <w:t>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186FDD" w:rsidRDefault="00186FDD">
      <w:pPr>
        <w:tabs>
          <w:tab w:val="left" w:pos="709"/>
        </w:tabs>
        <w:jc w:val="center"/>
        <w:rPr>
          <w:color w:val="auto"/>
          <w:sz w:val="28"/>
        </w:rPr>
      </w:pPr>
    </w:p>
    <w:p w:rsidR="00186FDD" w:rsidRDefault="006F0AA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13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.05.202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исх01-12/00382/26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</w:t>
      </w:r>
      <w:r>
        <w:rPr>
          <w:color w:val="auto"/>
          <w:sz w:val="28"/>
          <w:highlight w:val="white"/>
        </w:rPr>
        <w:t xml:space="preserve">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sz w:val="28"/>
          <w:highlight w:val="white"/>
        </w:rPr>
        <w:br/>
        <w:t>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 xml:space="preserve">главное управление архитектуры </w:t>
      </w:r>
      <w:r>
        <w:rPr>
          <w:color w:val="auto"/>
          <w:sz w:val="28"/>
          <w:highlight w:val="white"/>
        </w:rPr>
        <w:br/>
        <w:t>и градостроительства Рязанской области ПОСТАНОВЛЯЕТ:</w:t>
      </w:r>
    </w:p>
    <w:p w:rsidR="00186FDD" w:rsidRDefault="006F0AAF" w:rsidP="006F0AA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Мосоловское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сельское поселение Шиловского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администрации муниципального образования – Шиловский муниципальный район Рязанской обла</w:t>
      </w:r>
      <w:r>
        <w:rPr>
          <w:rFonts w:ascii="Times New Roman" w:hAnsi="Times New Roman"/>
          <w:color w:val="auto"/>
          <w:sz w:val="28"/>
          <w:szCs w:val="27"/>
        </w:rPr>
        <w:t xml:space="preserve">сти от 28.09.2017 № 11/81 «Об утверждении Генерального плана муниципального образования  –  Мосоловское сельское поселение  Шиловского муниципального района Рязанской области» (с изменениями, внесенными решением Думы муниципального образования – Шиловский </w:t>
      </w:r>
      <w:r>
        <w:rPr>
          <w:rFonts w:ascii="Times New Roman" w:hAnsi="Times New Roman"/>
          <w:color w:val="auto"/>
          <w:sz w:val="28"/>
          <w:szCs w:val="27"/>
        </w:rPr>
        <w:t xml:space="preserve">муниципальный район Рязанской области от 03.12.2018 № 4/39, в редакции постановлений Главархитектуры Рязанской области </w:t>
      </w:r>
      <w:r>
        <w:rPr>
          <w:rFonts w:ascii="Times New Roman" w:hAnsi="Times New Roman"/>
          <w:color w:val="auto"/>
          <w:sz w:val="28"/>
          <w:szCs w:val="27"/>
        </w:rPr>
        <w:br/>
        <w:t>от 16.12.2025 № 1131-п, от 05.02.2026 № 82-п, от 23.04.2026 № 320-п)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186FDD" w:rsidRDefault="006F0AAF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приложение к генеральному плану муниципальног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о образования – Мосоловское сельское поселение Шиловского муниципального района Рязанской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lastRenderedPageBreak/>
        <w:t>области дополнить графическим описанием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 д. Шелухово</w:t>
      </w:r>
      <w:r>
        <w:rPr>
          <w:rFonts w:ascii="Times New Roman" w:hAnsi="Times New Roman"/>
          <w:color w:val="auto"/>
          <w:sz w:val="28"/>
          <w:szCs w:val="27"/>
        </w:rPr>
        <w:t xml:space="preserve"> согласно приложению к настоящему постановлению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186FDD" w:rsidRDefault="006F0AAF" w:rsidP="006F0AAF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186FDD" w:rsidRDefault="006F0AAF" w:rsidP="006F0AAF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</w:t>
      </w:r>
      <w:r>
        <w:rPr>
          <w:rFonts w:ascii="Times New Roman" w:hAnsi="Times New Roman"/>
          <w:sz w:val="28"/>
        </w:rPr>
        <w:br/>
        <w:t>Мосоловское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</w:t>
      </w:r>
      <w:r>
        <w:rPr>
          <w:rFonts w:ascii="Times New Roman" w:hAnsi="Times New Roman"/>
          <w:color w:val="auto"/>
          <w:sz w:val="28"/>
          <w:szCs w:val="28"/>
        </w:rPr>
        <w:t xml:space="preserve">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186FDD" w:rsidRDefault="006F0AAF" w:rsidP="006F0AA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186FDD" w:rsidRDefault="006F0AA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</w:t>
      </w:r>
      <w:r>
        <w:rPr>
          <w:rFonts w:ascii="Times New Roman" w:hAnsi="Times New Roman"/>
          <w:color w:val="auto"/>
          <w:sz w:val="28"/>
          <w:szCs w:val="28"/>
        </w:rPr>
        <w:t>ппарата Губернатора и Правительства Рязанской области;</w:t>
      </w:r>
    </w:p>
    <w:p w:rsidR="00186FDD" w:rsidRDefault="006F0AA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186FDD" w:rsidRDefault="006F0AAF" w:rsidP="006F0AAF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</w:t>
      </w:r>
      <w:r>
        <w:rPr>
          <w:rFonts w:ascii="Times New Roman" w:hAnsi="Times New Roman"/>
          <w:color w:val="auto"/>
          <w:sz w:val="28"/>
        </w:rPr>
        <w:t xml:space="preserve"> сети «Интернет».</w:t>
      </w:r>
    </w:p>
    <w:p w:rsidR="00186FDD" w:rsidRDefault="006F0AAF" w:rsidP="006F0AA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Шиловский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Мосоловское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</w:t>
      </w:r>
      <w:r>
        <w:rPr>
          <w:rFonts w:ascii="Times New Roman" w:hAnsi="Times New Roman"/>
          <w:color w:val="auto"/>
          <w:sz w:val="28"/>
        </w:rPr>
        <w:t>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186FDD" w:rsidRDefault="006F0AAF" w:rsidP="006F0AA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 градостроительства Рязанской области Н.А. Дыкину.</w:t>
      </w:r>
    </w:p>
    <w:p w:rsidR="00186FDD" w:rsidRDefault="00186FDD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86FDD" w:rsidRDefault="00186FDD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86FDD" w:rsidRDefault="006F0AA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186FDD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FDD" w:rsidRDefault="006F0AAF">
      <w:r>
        <w:separator/>
      </w:r>
    </w:p>
  </w:endnote>
  <w:endnote w:type="continuationSeparator" w:id="0">
    <w:p w:rsidR="00186FDD" w:rsidRDefault="006F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FDD" w:rsidRDefault="006F0AAF">
      <w:r>
        <w:separator/>
      </w:r>
    </w:p>
  </w:footnote>
  <w:footnote w:type="continuationSeparator" w:id="0">
    <w:p w:rsidR="00186FDD" w:rsidRDefault="006F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FDD" w:rsidRDefault="006F0AA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6F0AA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86FDD" w:rsidRDefault="00186FD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25569"/>
    <w:multiLevelType w:val="multilevel"/>
    <w:tmpl w:val="F078BA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DD"/>
    <w:rsid w:val="00186FDD"/>
    <w:rsid w:val="006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DF46"/>
  <w15:docId w15:val="{185C1C15-87AF-49CC-855D-3921879D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204</cp:revision>
  <dcterms:created xsi:type="dcterms:W3CDTF">2026-06-04T07:02:00Z</dcterms:created>
  <dcterms:modified xsi:type="dcterms:W3CDTF">2026-06-04T07:03:00Z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